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700" w:rsidRPr="002642D5" w:rsidRDefault="00075757" w:rsidP="00607700">
      <w:pPr>
        <w:widowControl/>
        <w:rPr>
          <w:sz w:val="2"/>
          <w:szCs w:val="2"/>
        </w:rPr>
      </w:pPr>
      <w:r>
        <w:rPr>
          <w:sz w:val="2"/>
          <w:szCs w:val="2"/>
        </w:rPr>
        <w:t xml:space="preserve"> </w:t>
      </w:r>
    </w:p>
    <w:tbl>
      <w:tblPr>
        <w:tblpPr w:leftFromText="180" w:rightFromText="180" w:vertAnchor="text" w:horzAnchor="margin" w:tblpY="1370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07700">
        <w:trPr>
          <w:trHeight w:hRule="exact" w:val="397"/>
        </w:trPr>
        <w:tc>
          <w:tcPr>
            <w:tcW w:w="9606" w:type="dxa"/>
          </w:tcPr>
          <w:p w:rsidR="00607700" w:rsidRPr="001E638E" w:rsidRDefault="00607700" w:rsidP="000C485A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07700">
        <w:tc>
          <w:tcPr>
            <w:tcW w:w="9606" w:type="dxa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 xml:space="preserve">АДМИНИСТРАЦИЯ КОЛЫШЛЕЙСКОГО РАЙОНА </w:t>
            </w:r>
          </w:p>
        </w:tc>
      </w:tr>
      <w:tr w:rsidR="00607700">
        <w:trPr>
          <w:trHeight w:hRule="exact" w:val="397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36"/>
                <w:szCs w:val="36"/>
              </w:rPr>
            </w:pPr>
            <w:r w:rsidRPr="001E638E">
              <w:rPr>
                <w:sz w:val="36"/>
                <w:szCs w:val="36"/>
              </w:rPr>
              <w:t>ПЕНЗЕНСКОЙ ОБЛАСТИ</w:t>
            </w:r>
          </w:p>
        </w:tc>
      </w:tr>
      <w:tr w:rsidR="00607700">
        <w:trPr>
          <w:trHeight w:val="294"/>
        </w:trPr>
        <w:tc>
          <w:tcPr>
            <w:tcW w:w="9606" w:type="dxa"/>
          </w:tcPr>
          <w:p w:rsidR="00607700" w:rsidRPr="001E638E" w:rsidRDefault="00607700" w:rsidP="000C485A">
            <w:pPr>
              <w:pStyle w:val="3"/>
            </w:pPr>
          </w:p>
        </w:tc>
      </w:tr>
      <w:tr w:rsidR="00607700">
        <w:trPr>
          <w:trHeight w:val="348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  <w:r w:rsidRPr="001E638E">
              <w:rPr>
                <w:sz w:val="28"/>
                <w:szCs w:val="28"/>
              </w:rPr>
              <w:t>ПОСТАНОВЛЕНИЕ</w:t>
            </w:r>
          </w:p>
        </w:tc>
      </w:tr>
      <w:tr w:rsidR="00607700">
        <w:trPr>
          <w:trHeight w:val="306"/>
        </w:trPr>
        <w:tc>
          <w:tcPr>
            <w:tcW w:w="9606" w:type="dxa"/>
            <w:vAlign w:val="center"/>
          </w:tcPr>
          <w:p w:rsidR="00607700" w:rsidRPr="001E638E" w:rsidRDefault="00607700" w:rsidP="000C485A">
            <w:pPr>
              <w:pStyle w:val="3"/>
              <w:rPr>
                <w:sz w:val="28"/>
                <w:szCs w:val="28"/>
              </w:rPr>
            </w:pPr>
          </w:p>
        </w:tc>
      </w:tr>
    </w:tbl>
    <w:p w:rsidR="00607700" w:rsidRDefault="008F752D" w:rsidP="00607700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28980" cy="902335"/>
            <wp:effectExtent l="19050" t="0" r="0" b="0"/>
            <wp:docPr id="1" name="Рисунок 1" descr="Герб района (цвет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района (цвет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700" w:rsidRDefault="00607700" w:rsidP="00607700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9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07700" w:rsidRPr="00234515">
        <w:trPr>
          <w:trHeight w:val="189"/>
        </w:trPr>
        <w:tc>
          <w:tcPr>
            <w:tcW w:w="284" w:type="dxa"/>
            <w:vAlign w:val="bottom"/>
          </w:tcPr>
          <w:p w:rsidR="00607700" w:rsidRDefault="00607700" w:rsidP="000C485A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607700" w:rsidRPr="00234515" w:rsidRDefault="00665D18" w:rsidP="00665D18">
            <w:pPr>
              <w:widowControl/>
              <w:jc w:val="center"/>
              <w:rPr>
                <w:sz w:val="24"/>
              </w:rPr>
            </w:pPr>
            <w:r w:rsidRPr="00234515">
              <w:rPr>
                <w:sz w:val="24"/>
              </w:rPr>
              <w:t>30</w:t>
            </w:r>
            <w:r w:rsidR="00F22B11" w:rsidRPr="00234515">
              <w:rPr>
                <w:sz w:val="24"/>
              </w:rPr>
              <w:t>.0</w:t>
            </w:r>
            <w:r w:rsidRPr="00234515">
              <w:rPr>
                <w:sz w:val="24"/>
              </w:rPr>
              <w:t>5</w:t>
            </w:r>
            <w:r w:rsidR="00F22B11" w:rsidRPr="00234515">
              <w:rPr>
                <w:sz w:val="24"/>
              </w:rPr>
              <w:t>.202</w:t>
            </w:r>
            <w:r w:rsidRPr="00234515">
              <w:rPr>
                <w:sz w:val="24"/>
              </w:rPr>
              <w:t>2</w:t>
            </w:r>
          </w:p>
        </w:tc>
        <w:tc>
          <w:tcPr>
            <w:tcW w:w="397" w:type="dxa"/>
            <w:vAlign w:val="bottom"/>
          </w:tcPr>
          <w:p w:rsidR="00607700" w:rsidRPr="00234515" w:rsidRDefault="00607700" w:rsidP="000C485A">
            <w:pPr>
              <w:widowControl/>
              <w:jc w:val="center"/>
              <w:rPr>
                <w:sz w:val="24"/>
              </w:rPr>
            </w:pPr>
            <w:r w:rsidRPr="00234515"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607700" w:rsidRPr="00234515" w:rsidRDefault="00665D18" w:rsidP="000C485A">
            <w:pPr>
              <w:widowControl/>
              <w:jc w:val="center"/>
              <w:rPr>
                <w:sz w:val="24"/>
              </w:rPr>
            </w:pPr>
            <w:r w:rsidRPr="00234515">
              <w:rPr>
                <w:sz w:val="24"/>
              </w:rPr>
              <w:t>146</w:t>
            </w:r>
            <w:r w:rsidR="00F22B11" w:rsidRPr="00234515">
              <w:rPr>
                <w:sz w:val="24"/>
              </w:rPr>
              <w:t>-п</w:t>
            </w:r>
          </w:p>
        </w:tc>
      </w:tr>
      <w:tr w:rsidR="00607700">
        <w:tc>
          <w:tcPr>
            <w:tcW w:w="4650" w:type="dxa"/>
            <w:gridSpan w:val="4"/>
          </w:tcPr>
          <w:p w:rsidR="00607700" w:rsidRDefault="00607700" w:rsidP="000C485A">
            <w:pPr>
              <w:widowControl/>
              <w:jc w:val="center"/>
              <w:rPr>
                <w:sz w:val="10"/>
              </w:rPr>
            </w:pPr>
          </w:p>
          <w:p w:rsidR="00607700" w:rsidRDefault="00607700" w:rsidP="000C485A">
            <w:pPr>
              <w:widowControl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олышлей</w:t>
            </w:r>
            <w:proofErr w:type="spellEnd"/>
          </w:p>
        </w:tc>
      </w:tr>
    </w:tbl>
    <w:p w:rsidR="005A4614" w:rsidRPr="00204424" w:rsidRDefault="00204424" w:rsidP="005A4614">
      <w:pPr>
        <w:ind w:firstLine="540"/>
        <w:jc w:val="center"/>
        <w:rPr>
          <w:b/>
          <w:sz w:val="26"/>
          <w:szCs w:val="26"/>
        </w:rPr>
      </w:pPr>
      <w:r w:rsidRPr="00204424">
        <w:rPr>
          <w:b/>
          <w:sz w:val="26"/>
          <w:szCs w:val="26"/>
        </w:rPr>
        <w:t>Об утверждении Порядка формирования и использования резерва управленческих кадров  и Методики оценки профессиональных и личностных компетенций кандидатов в резерв управленческих кадров</w:t>
      </w:r>
      <w:r w:rsidR="005A4614" w:rsidRPr="00204424">
        <w:rPr>
          <w:b/>
          <w:sz w:val="26"/>
          <w:szCs w:val="26"/>
        </w:rPr>
        <w:t xml:space="preserve"> </w:t>
      </w:r>
    </w:p>
    <w:p w:rsidR="005A4614" w:rsidRPr="00204424" w:rsidRDefault="005A4614" w:rsidP="00121E57">
      <w:pPr>
        <w:spacing w:after="120"/>
        <w:ind w:firstLine="539"/>
        <w:jc w:val="center"/>
        <w:rPr>
          <w:i/>
          <w:sz w:val="26"/>
          <w:szCs w:val="26"/>
        </w:rPr>
      </w:pPr>
      <w:proofErr w:type="spellStart"/>
      <w:r w:rsidRPr="00204424">
        <w:rPr>
          <w:b/>
          <w:sz w:val="26"/>
          <w:szCs w:val="26"/>
        </w:rPr>
        <w:t>Колышлейского</w:t>
      </w:r>
      <w:proofErr w:type="spellEnd"/>
      <w:r w:rsidRPr="00204424">
        <w:rPr>
          <w:b/>
          <w:sz w:val="26"/>
          <w:szCs w:val="26"/>
        </w:rPr>
        <w:t xml:space="preserve"> района Пензенской области</w:t>
      </w:r>
    </w:p>
    <w:p w:rsidR="005A4614" w:rsidRPr="00204424" w:rsidRDefault="00204424" w:rsidP="005A4614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proofErr w:type="gramStart"/>
      <w:r w:rsidRPr="00A8590E">
        <w:rPr>
          <w:sz w:val="26"/>
          <w:szCs w:val="26"/>
        </w:rPr>
        <w:t xml:space="preserve">В целях формирования и эффективного использования резерва управленческих кадров </w:t>
      </w:r>
      <w:proofErr w:type="spellStart"/>
      <w:r w:rsidRPr="00204424">
        <w:rPr>
          <w:sz w:val="26"/>
          <w:szCs w:val="26"/>
        </w:rPr>
        <w:t>Колышлейского</w:t>
      </w:r>
      <w:proofErr w:type="spellEnd"/>
      <w:r w:rsidRPr="00204424">
        <w:rPr>
          <w:sz w:val="26"/>
          <w:szCs w:val="26"/>
        </w:rPr>
        <w:t xml:space="preserve"> района Пензенской области</w:t>
      </w:r>
      <w:r w:rsidRPr="00A6479D">
        <w:rPr>
          <w:sz w:val="28"/>
          <w:szCs w:val="28"/>
        </w:rPr>
        <w:t xml:space="preserve"> </w:t>
      </w:r>
      <w:r w:rsidRPr="00A8590E">
        <w:rPr>
          <w:sz w:val="26"/>
          <w:szCs w:val="26"/>
        </w:rPr>
        <w:t>на основании Общей концепции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 № 5), решения Координационного совета Приволжского федерального округа по государственной кадровой политике от 16.06.2010, в соответствии с Федеральным</w:t>
      </w:r>
      <w:proofErr w:type="gramEnd"/>
      <w:r w:rsidRPr="00A8590E">
        <w:rPr>
          <w:sz w:val="26"/>
          <w:szCs w:val="26"/>
        </w:rPr>
        <w:t xml:space="preserve"> законом от 06.10.2003 № 131-ФЗ «Об общих принципах организации местного самоуправления в Российской Федерации»</w:t>
      </w:r>
      <w:r w:rsidR="005A4614" w:rsidRPr="00204424">
        <w:rPr>
          <w:sz w:val="26"/>
          <w:szCs w:val="26"/>
        </w:rPr>
        <w:t xml:space="preserve">, со статьей 21 Устава </w:t>
      </w:r>
      <w:proofErr w:type="spellStart"/>
      <w:r w:rsidR="005A4614" w:rsidRPr="00204424">
        <w:rPr>
          <w:sz w:val="26"/>
          <w:szCs w:val="26"/>
        </w:rPr>
        <w:t>Колышлейского</w:t>
      </w:r>
      <w:proofErr w:type="spellEnd"/>
      <w:r w:rsidR="005A4614" w:rsidRPr="00204424">
        <w:rPr>
          <w:sz w:val="26"/>
          <w:szCs w:val="26"/>
        </w:rPr>
        <w:t xml:space="preserve"> района Пензенской области, </w:t>
      </w:r>
    </w:p>
    <w:p w:rsidR="005A4614" w:rsidRPr="00204424" w:rsidRDefault="005A4614" w:rsidP="005A4614">
      <w:pPr>
        <w:autoSpaceDE w:val="0"/>
        <w:autoSpaceDN w:val="0"/>
        <w:adjustRightInd w:val="0"/>
        <w:spacing w:before="120" w:after="120"/>
        <w:ind w:firstLine="720"/>
        <w:jc w:val="center"/>
        <w:outlineLvl w:val="0"/>
        <w:rPr>
          <w:b/>
          <w:sz w:val="26"/>
          <w:szCs w:val="26"/>
        </w:rPr>
      </w:pPr>
      <w:r w:rsidRPr="00204424">
        <w:rPr>
          <w:b/>
          <w:sz w:val="26"/>
          <w:szCs w:val="26"/>
        </w:rPr>
        <w:t xml:space="preserve">Администрация </w:t>
      </w:r>
      <w:proofErr w:type="spellStart"/>
      <w:r w:rsidRPr="00204424">
        <w:rPr>
          <w:b/>
          <w:sz w:val="26"/>
          <w:szCs w:val="26"/>
        </w:rPr>
        <w:t>Колышлейского</w:t>
      </w:r>
      <w:proofErr w:type="spellEnd"/>
      <w:r w:rsidRPr="00204424">
        <w:rPr>
          <w:b/>
          <w:sz w:val="26"/>
          <w:szCs w:val="26"/>
        </w:rPr>
        <w:t xml:space="preserve"> района постановляет:</w:t>
      </w:r>
    </w:p>
    <w:p w:rsidR="00204424" w:rsidRPr="00A8590E" w:rsidRDefault="00204424" w:rsidP="00204424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8590E">
        <w:rPr>
          <w:sz w:val="26"/>
          <w:szCs w:val="26"/>
        </w:rPr>
        <w:t xml:space="preserve">1. Утвердить </w:t>
      </w:r>
      <w:hyperlink r:id="rId8" w:history="1">
        <w:r w:rsidRPr="00A8590E">
          <w:rPr>
            <w:sz w:val="26"/>
            <w:szCs w:val="26"/>
          </w:rPr>
          <w:t>Порядок</w:t>
        </w:r>
      </w:hyperlink>
      <w:r w:rsidRPr="00A8590E">
        <w:rPr>
          <w:sz w:val="26"/>
          <w:szCs w:val="26"/>
        </w:rPr>
        <w:t xml:space="preserve"> формирования и использования резерва управленческих кадров </w:t>
      </w:r>
      <w:proofErr w:type="spellStart"/>
      <w:r w:rsidRPr="00204424">
        <w:rPr>
          <w:sz w:val="26"/>
          <w:szCs w:val="26"/>
        </w:rPr>
        <w:t>Колышлейского</w:t>
      </w:r>
      <w:proofErr w:type="spellEnd"/>
      <w:r w:rsidRPr="00204424">
        <w:rPr>
          <w:sz w:val="26"/>
          <w:szCs w:val="26"/>
        </w:rPr>
        <w:t xml:space="preserve"> района Пензенской области</w:t>
      </w:r>
      <w:r w:rsidRPr="00A6479D">
        <w:rPr>
          <w:i/>
          <w:sz w:val="28"/>
          <w:szCs w:val="28"/>
        </w:rPr>
        <w:t xml:space="preserve">, </w:t>
      </w:r>
      <w:r w:rsidRPr="00A8590E">
        <w:rPr>
          <w:sz w:val="26"/>
          <w:szCs w:val="26"/>
        </w:rPr>
        <w:t xml:space="preserve">согласно приложению № 1 к настоящему </w:t>
      </w:r>
      <w:r>
        <w:rPr>
          <w:sz w:val="26"/>
          <w:szCs w:val="26"/>
        </w:rPr>
        <w:t>постановлению</w:t>
      </w:r>
      <w:r w:rsidRPr="00A8590E">
        <w:rPr>
          <w:sz w:val="26"/>
          <w:szCs w:val="26"/>
        </w:rPr>
        <w:t>.</w:t>
      </w:r>
    </w:p>
    <w:p w:rsidR="00204424" w:rsidRPr="00A8590E" w:rsidRDefault="00204424" w:rsidP="00204424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8590E">
        <w:rPr>
          <w:sz w:val="26"/>
          <w:szCs w:val="26"/>
        </w:rPr>
        <w:t xml:space="preserve">2. Утвердить Методику оценки профессиональных и личностных компетенций кандидатов в резерв управленческих кадров </w:t>
      </w:r>
      <w:proofErr w:type="spellStart"/>
      <w:r w:rsidRPr="00204424">
        <w:rPr>
          <w:sz w:val="26"/>
          <w:szCs w:val="26"/>
        </w:rPr>
        <w:t>Колышлейского</w:t>
      </w:r>
      <w:proofErr w:type="spellEnd"/>
      <w:r w:rsidRPr="00204424">
        <w:rPr>
          <w:sz w:val="26"/>
          <w:szCs w:val="26"/>
        </w:rPr>
        <w:t xml:space="preserve"> района Пензенской области</w:t>
      </w:r>
      <w:r w:rsidRPr="00956492">
        <w:rPr>
          <w:sz w:val="28"/>
          <w:szCs w:val="28"/>
        </w:rPr>
        <w:t xml:space="preserve"> </w:t>
      </w:r>
      <w:r w:rsidRPr="00A8590E">
        <w:rPr>
          <w:sz w:val="26"/>
          <w:szCs w:val="26"/>
        </w:rPr>
        <w:t xml:space="preserve">согласно приложению № 2 к настоящему </w:t>
      </w:r>
      <w:r>
        <w:rPr>
          <w:sz w:val="26"/>
          <w:szCs w:val="26"/>
        </w:rPr>
        <w:t xml:space="preserve"> </w:t>
      </w:r>
      <w:r w:rsidRPr="00204424">
        <w:rPr>
          <w:sz w:val="26"/>
          <w:szCs w:val="26"/>
        </w:rPr>
        <w:t>постановлению</w:t>
      </w:r>
      <w:r w:rsidRPr="00A8590E">
        <w:rPr>
          <w:sz w:val="26"/>
          <w:szCs w:val="26"/>
        </w:rPr>
        <w:t>.</w:t>
      </w:r>
    </w:p>
    <w:p w:rsidR="005A4614" w:rsidRPr="00204424" w:rsidRDefault="00204424" w:rsidP="00204424">
      <w:pPr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A8590E">
        <w:rPr>
          <w:sz w:val="26"/>
          <w:szCs w:val="26"/>
        </w:rPr>
        <w:t>3. Признать утратившими силу</w:t>
      </w:r>
      <w:r>
        <w:rPr>
          <w:sz w:val="26"/>
          <w:szCs w:val="26"/>
        </w:rPr>
        <w:t>:</w:t>
      </w:r>
      <w:r w:rsidRPr="00A8590E">
        <w:rPr>
          <w:sz w:val="26"/>
          <w:szCs w:val="26"/>
        </w:rPr>
        <w:t xml:space="preserve"> </w:t>
      </w:r>
    </w:p>
    <w:p w:rsidR="005A4614" w:rsidRPr="00204424" w:rsidRDefault="00204424" w:rsidP="00204424">
      <w:pPr>
        <w:ind w:firstLine="709"/>
        <w:jc w:val="both"/>
        <w:rPr>
          <w:sz w:val="26"/>
          <w:szCs w:val="26"/>
        </w:rPr>
      </w:pPr>
      <w:r w:rsidRPr="00204424">
        <w:rPr>
          <w:sz w:val="26"/>
          <w:szCs w:val="26"/>
        </w:rPr>
        <w:t xml:space="preserve">3.1. </w:t>
      </w:r>
      <w:r w:rsidR="005A4614" w:rsidRPr="00204424">
        <w:rPr>
          <w:sz w:val="26"/>
          <w:szCs w:val="26"/>
        </w:rPr>
        <w:t xml:space="preserve">постановление Администрации </w:t>
      </w:r>
      <w:proofErr w:type="spellStart"/>
      <w:r w:rsidR="005A4614" w:rsidRPr="00204424">
        <w:rPr>
          <w:sz w:val="26"/>
          <w:szCs w:val="26"/>
        </w:rPr>
        <w:t>Колышлейского</w:t>
      </w:r>
      <w:proofErr w:type="spellEnd"/>
      <w:r w:rsidR="005A4614" w:rsidRPr="00204424">
        <w:rPr>
          <w:sz w:val="26"/>
          <w:szCs w:val="26"/>
        </w:rPr>
        <w:t xml:space="preserve"> района Пензенской области от 2</w:t>
      </w:r>
      <w:r w:rsidRPr="00204424">
        <w:rPr>
          <w:sz w:val="26"/>
          <w:szCs w:val="26"/>
        </w:rPr>
        <w:t>4</w:t>
      </w:r>
      <w:r w:rsidR="005A4614" w:rsidRPr="00204424">
        <w:rPr>
          <w:sz w:val="26"/>
          <w:szCs w:val="26"/>
        </w:rPr>
        <w:t>.0</w:t>
      </w:r>
      <w:r w:rsidRPr="00204424">
        <w:rPr>
          <w:sz w:val="26"/>
          <w:szCs w:val="26"/>
        </w:rPr>
        <w:t>9</w:t>
      </w:r>
      <w:r w:rsidR="005A4614" w:rsidRPr="00204424">
        <w:rPr>
          <w:sz w:val="26"/>
          <w:szCs w:val="26"/>
        </w:rPr>
        <w:t>.20</w:t>
      </w:r>
      <w:r w:rsidRPr="00204424">
        <w:rPr>
          <w:sz w:val="26"/>
          <w:szCs w:val="26"/>
        </w:rPr>
        <w:t>20</w:t>
      </w:r>
      <w:r w:rsidR="005A4614" w:rsidRPr="00204424">
        <w:rPr>
          <w:sz w:val="26"/>
          <w:szCs w:val="26"/>
        </w:rPr>
        <w:t xml:space="preserve"> №2</w:t>
      </w:r>
      <w:r w:rsidRPr="00204424">
        <w:rPr>
          <w:sz w:val="26"/>
          <w:szCs w:val="26"/>
        </w:rPr>
        <w:t>78</w:t>
      </w:r>
      <w:r w:rsidR="005A4614" w:rsidRPr="00204424">
        <w:rPr>
          <w:sz w:val="26"/>
          <w:szCs w:val="26"/>
        </w:rPr>
        <w:t>-п</w:t>
      </w:r>
      <w:r w:rsidR="00121E57" w:rsidRPr="00204424">
        <w:rPr>
          <w:sz w:val="26"/>
          <w:szCs w:val="26"/>
        </w:rPr>
        <w:t xml:space="preserve"> «</w:t>
      </w:r>
      <w:r w:rsidRPr="00204424">
        <w:rPr>
          <w:sz w:val="26"/>
          <w:szCs w:val="26"/>
        </w:rPr>
        <w:t xml:space="preserve">Об утверждении Порядка формирования и использования резерва управленческих кадров и Методики оценки профессиональных и личностных компетенций кандидатов в резерв управленческих кадров </w:t>
      </w:r>
      <w:proofErr w:type="spellStart"/>
      <w:r w:rsidRPr="00204424">
        <w:rPr>
          <w:sz w:val="26"/>
          <w:szCs w:val="26"/>
        </w:rPr>
        <w:t>Колышлейского</w:t>
      </w:r>
      <w:proofErr w:type="spellEnd"/>
      <w:r w:rsidRPr="00204424">
        <w:rPr>
          <w:sz w:val="26"/>
          <w:szCs w:val="26"/>
        </w:rPr>
        <w:t xml:space="preserve"> района Пензенской области»;</w:t>
      </w:r>
    </w:p>
    <w:p w:rsidR="00204424" w:rsidRPr="00204424" w:rsidRDefault="00204424" w:rsidP="005A4614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r w:rsidRPr="00204424">
        <w:rPr>
          <w:sz w:val="26"/>
          <w:szCs w:val="26"/>
        </w:rPr>
        <w:t xml:space="preserve">постановление Администрации </w:t>
      </w:r>
      <w:proofErr w:type="spellStart"/>
      <w:r w:rsidRPr="00204424">
        <w:rPr>
          <w:sz w:val="26"/>
          <w:szCs w:val="26"/>
        </w:rPr>
        <w:t>Колышлейского</w:t>
      </w:r>
      <w:proofErr w:type="spellEnd"/>
      <w:r w:rsidRPr="00204424">
        <w:rPr>
          <w:sz w:val="26"/>
          <w:szCs w:val="26"/>
        </w:rPr>
        <w:t xml:space="preserve"> района Пензенской области от</w:t>
      </w:r>
      <w:r>
        <w:rPr>
          <w:sz w:val="26"/>
          <w:szCs w:val="26"/>
        </w:rPr>
        <w:t xml:space="preserve"> 30.09.2021 №251-п «О внесении изменений в постановление </w:t>
      </w:r>
      <w:r w:rsidRPr="00204424">
        <w:rPr>
          <w:sz w:val="26"/>
          <w:szCs w:val="26"/>
        </w:rPr>
        <w:t xml:space="preserve">Администрации </w:t>
      </w:r>
      <w:proofErr w:type="spellStart"/>
      <w:r w:rsidRPr="00204424">
        <w:rPr>
          <w:sz w:val="26"/>
          <w:szCs w:val="26"/>
        </w:rPr>
        <w:t>Колышлейского</w:t>
      </w:r>
      <w:proofErr w:type="spellEnd"/>
      <w:r w:rsidRPr="00204424">
        <w:rPr>
          <w:sz w:val="26"/>
          <w:szCs w:val="26"/>
        </w:rPr>
        <w:t xml:space="preserve"> района Пензенской области от 24.09.2020 №278-п «Об утверждении Порядка формирования и использования резерва управленческих кадров и Методики оценки профессиональных и личностных компетенций </w:t>
      </w:r>
      <w:r w:rsidRPr="00204424">
        <w:rPr>
          <w:sz w:val="26"/>
          <w:szCs w:val="26"/>
        </w:rPr>
        <w:lastRenderedPageBreak/>
        <w:t xml:space="preserve">кандидатов в резерв управленческих кадров </w:t>
      </w:r>
      <w:proofErr w:type="spellStart"/>
      <w:r w:rsidRPr="00204424">
        <w:rPr>
          <w:sz w:val="26"/>
          <w:szCs w:val="26"/>
        </w:rPr>
        <w:t>Колышлейского</w:t>
      </w:r>
      <w:proofErr w:type="spellEnd"/>
      <w:r w:rsidRPr="00204424">
        <w:rPr>
          <w:sz w:val="26"/>
          <w:szCs w:val="26"/>
        </w:rPr>
        <w:t xml:space="preserve"> района Пензенской области»</w:t>
      </w:r>
      <w:r>
        <w:rPr>
          <w:sz w:val="26"/>
          <w:szCs w:val="26"/>
        </w:rPr>
        <w:t>.</w:t>
      </w:r>
    </w:p>
    <w:p w:rsidR="005A4614" w:rsidRPr="00204424" w:rsidRDefault="005A4614" w:rsidP="005A4614">
      <w:pPr>
        <w:tabs>
          <w:tab w:val="left" w:pos="1245"/>
        </w:tabs>
        <w:autoSpaceDE w:val="0"/>
        <w:autoSpaceDN w:val="0"/>
        <w:adjustRightInd w:val="0"/>
        <w:ind w:firstLine="720"/>
        <w:jc w:val="both"/>
        <w:outlineLvl w:val="0"/>
        <w:rPr>
          <w:sz w:val="26"/>
          <w:szCs w:val="26"/>
        </w:rPr>
      </w:pPr>
      <w:r w:rsidRPr="00204424">
        <w:rPr>
          <w:sz w:val="26"/>
          <w:szCs w:val="26"/>
        </w:rPr>
        <w:t xml:space="preserve">4. Настоящее </w:t>
      </w:r>
      <w:r w:rsidR="00121E57" w:rsidRPr="00204424">
        <w:rPr>
          <w:sz w:val="26"/>
          <w:szCs w:val="26"/>
        </w:rPr>
        <w:t>постановление</w:t>
      </w:r>
      <w:r w:rsidRPr="00204424">
        <w:rPr>
          <w:sz w:val="26"/>
          <w:szCs w:val="26"/>
        </w:rPr>
        <w:t xml:space="preserve"> опубликовать в </w:t>
      </w:r>
      <w:r w:rsidR="00121E57" w:rsidRPr="00204424">
        <w:rPr>
          <w:sz w:val="26"/>
          <w:szCs w:val="26"/>
        </w:rPr>
        <w:t xml:space="preserve">информационном бюллетене «Информационный вестник </w:t>
      </w:r>
      <w:proofErr w:type="spellStart"/>
      <w:r w:rsidR="00121E57" w:rsidRPr="00204424">
        <w:rPr>
          <w:sz w:val="26"/>
          <w:szCs w:val="26"/>
        </w:rPr>
        <w:t>Колышлейского</w:t>
      </w:r>
      <w:proofErr w:type="spellEnd"/>
      <w:r w:rsidR="00121E57" w:rsidRPr="00204424">
        <w:rPr>
          <w:sz w:val="26"/>
          <w:szCs w:val="26"/>
        </w:rPr>
        <w:t xml:space="preserve"> района»</w:t>
      </w:r>
      <w:r w:rsidRPr="00204424">
        <w:rPr>
          <w:sz w:val="26"/>
          <w:szCs w:val="26"/>
        </w:rPr>
        <w:t>.</w:t>
      </w:r>
    </w:p>
    <w:p w:rsidR="005A4614" w:rsidRPr="00204424" w:rsidRDefault="005A4614" w:rsidP="005A4614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 w:rsidRPr="00204424">
        <w:rPr>
          <w:sz w:val="26"/>
          <w:szCs w:val="26"/>
        </w:rPr>
        <w:t xml:space="preserve">5. Настоящее </w:t>
      </w:r>
      <w:r w:rsidR="00121E57" w:rsidRPr="00204424">
        <w:rPr>
          <w:sz w:val="26"/>
          <w:szCs w:val="26"/>
        </w:rPr>
        <w:t>постановление</w:t>
      </w:r>
      <w:r w:rsidRPr="00204424">
        <w:rPr>
          <w:sz w:val="26"/>
          <w:szCs w:val="26"/>
        </w:rPr>
        <w:t xml:space="preserve"> вступает в силу на следующий день после дня его официального опубликования.</w:t>
      </w:r>
    </w:p>
    <w:p w:rsidR="001C0A39" w:rsidRPr="00204424" w:rsidRDefault="005A4614" w:rsidP="00121E57">
      <w:pPr>
        <w:widowControl/>
        <w:ind w:firstLine="709"/>
        <w:jc w:val="both"/>
        <w:rPr>
          <w:sz w:val="26"/>
          <w:szCs w:val="26"/>
        </w:rPr>
      </w:pPr>
      <w:r w:rsidRPr="00204424">
        <w:rPr>
          <w:sz w:val="26"/>
          <w:szCs w:val="26"/>
        </w:rPr>
        <w:t xml:space="preserve">6. </w:t>
      </w:r>
      <w:proofErr w:type="gramStart"/>
      <w:r w:rsidRPr="00204424">
        <w:rPr>
          <w:sz w:val="26"/>
          <w:szCs w:val="26"/>
        </w:rPr>
        <w:t>Контроль за</w:t>
      </w:r>
      <w:proofErr w:type="gramEnd"/>
      <w:r w:rsidRPr="00204424">
        <w:rPr>
          <w:sz w:val="26"/>
          <w:szCs w:val="26"/>
        </w:rPr>
        <w:t xml:space="preserve"> исполнением настоящего </w:t>
      </w:r>
      <w:r w:rsidR="00121E57" w:rsidRPr="00204424">
        <w:rPr>
          <w:sz w:val="26"/>
          <w:szCs w:val="26"/>
        </w:rPr>
        <w:t>постановления</w:t>
      </w:r>
      <w:r w:rsidRPr="00204424">
        <w:rPr>
          <w:sz w:val="26"/>
          <w:szCs w:val="26"/>
        </w:rPr>
        <w:t xml:space="preserve"> возложить на руководителя аппарата </w:t>
      </w:r>
      <w:r w:rsidR="00121E57" w:rsidRPr="00204424">
        <w:rPr>
          <w:sz w:val="26"/>
          <w:szCs w:val="26"/>
        </w:rPr>
        <w:t>А</w:t>
      </w:r>
      <w:r w:rsidRPr="00204424">
        <w:rPr>
          <w:sz w:val="26"/>
          <w:szCs w:val="26"/>
        </w:rPr>
        <w:t xml:space="preserve">дминистрации </w:t>
      </w:r>
      <w:proofErr w:type="spellStart"/>
      <w:r w:rsidR="00121E57" w:rsidRPr="00204424">
        <w:rPr>
          <w:sz w:val="26"/>
          <w:szCs w:val="26"/>
        </w:rPr>
        <w:t>Колышлейского</w:t>
      </w:r>
      <w:proofErr w:type="spellEnd"/>
      <w:r w:rsidR="00121E57" w:rsidRPr="00204424">
        <w:rPr>
          <w:sz w:val="26"/>
          <w:szCs w:val="26"/>
        </w:rPr>
        <w:t xml:space="preserve"> района Пензенской области</w:t>
      </w:r>
      <w:r w:rsidRPr="00204424">
        <w:rPr>
          <w:i/>
          <w:sz w:val="26"/>
          <w:szCs w:val="26"/>
        </w:rPr>
        <w:t>.</w:t>
      </w:r>
    </w:p>
    <w:p w:rsidR="00607700" w:rsidRDefault="00607700" w:rsidP="00596A22">
      <w:pPr>
        <w:widowControl/>
        <w:ind w:firstLine="540"/>
        <w:rPr>
          <w:sz w:val="26"/>
          <w:szCs w:val="26"/>
        </w:rPr>
      </w:pPr>
    </w:p>
    <w:p w:rsidR="007D5DCC" w:rsidRPr="00204424" w:rsidRDefault="007D5DCC" w:rsidP="00596A22">
      <w:pPr>
        <w:widowControl/>
        <w:ind w:firstLine="540"/>
        <w:rPr>
          <w:sz w:val="26"/>
          <w:szCs w:val="26"/>
        </w:rPr>
      </w:pPr>
    </w:p>
    <w:p w:rsidR="00421DD8" w:rsidRPr="00204424" w:rsidRDefault="00421DD8" w:rsidP="00607700">
      <w:pPr>
        <w:widowControl/>
        <w:rPr>
          <w:sz w:val="26"/>
          <w:szCs w:val="26"/>
        </w:rPr>
      </w:pPr>
    </w:p>
    <w:tbl>
      <w:tblPr>
        <w:tblW w:w="9747" w:type="dxa"/>
        <w:tblLayout w:type="fixed"/>
        <w:tblLook w:val="0000"/>
      </w:tblPr>
      <w:tblGrid>
        <w:gridCol w:w="3794"/>
        <w:gridCol w:w="5953"/>
      </w:tblGrid>
      <w:tr w:rsidR="00607700" w:rsidRPr="00234515">
        <w:tc>
          <w:tcPr>
            <w:tcW w:w="3794" w:type="dxa"/>
          </w:tcPr>
          <w:p w:rsidR="00607700" w:rsidRPr="00234515" w:rsidRDefault="00607700" w:rsidP="00665D18">
            <w:pPr>
              <w:widowControl/>
              <w:rPr>
                <w:b/>
                <w:sz w:val="26"/>
                <w:szCs w:val="26"/>
              </w:rPr>
            </w:pPr>
            <w:r w:rsidRPr="00234515">
              <w:rPr>
                <w:b/>
                <w:sz w:val="26"/>
                <w:szCs w:val="26"/>
              </w:rPr>
              <w:t>Глав</w:t>
            </w:r>
            <w:r w:rsidR="00665D18" w:rsidRPr="00234515">
              <w:rPr>
                <w:b/>
                <w:sz w:val="26"/>
                <w:szCs w:val="26"/>
              </w:rPr>
              <w:t>а</w:t>
            </w:r>
            <w:r w:rsidRPr="00234515">
              <w:rPr>
                <w:b/>
                <w:sz w:val="26"/>
                <w:szCs w:val="26"/>
              </w:rPr>
              <w:t xml:space="preserve"> </w:t>
            </w:r>
            <w:r w:rsidR="00596A22" w:rsidRPr="00234515">
              <w:rPr>
                <w:b/>
                <w:sz w:val="26"/>
                <w:szCs w:val="26"/>
              </w:rPr>
              <w:t>а</w:t>
            </w:r>
            <w:r w:rsidRPr="00234515">
              <w:rPr>
                <w:b/>
                <w:sz w:val="26"/>
                <w:szCs w:val="26"/>
              </w:rPr>
              <w:t>дминистрации</w:t>
            </w:r>
          </w:p>
        </w:tc>
        <w:tc>
          <w:tcPr>
            <w:tcW w:w="5953" w:type="dxa"/>
          </w:tcPr>
          <w:p w:rsidR="00F41470" w:rsidRPr="00234515" w:rsidRDefault="00665D18" w:rsidP="00421DD8">
            <w:pPr>
              <w:widowControl/>
              <w:jc w:val="right"/>
              <w:rPr>
                <w:b/>
                <w:sz w:val="26"/>
                <w:szCs w:val="26"/>
              </w:rPr>
            </w:pPr>
            <w:r w:rsidRPr="00234515">
              <w:rPr>
                <w:b/>
                <w:sz w:val="26"/>
                <w:szCs w:val="26"/>
              </w:rPr>
              <w:t>В.С.Узбеков</w:t>
            </w:r>
          </w:p>
        </w:tc>
      </w:tr>
    </w:tbl>
    <w:p w:rsidR="006B5E64" w:rsidRDefault="006B5E64" w:rsidP="008F752D">
      <w:pPr>
        <w:widowControl/>
        <w:jc w:val="right"/>
        <w:rPr>
          <w:sz w:val="24"/>
          <w:szCs w:val="24"/>
        </w:rPr>
      </w:pPr>
    </w:p>
    <w:p w:rsidR="006B5E64" w:rsidRDefault="006B5E64">
      <w:pPr>
        <w:widowControl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6942CF" w:rsidRPr="006942CF" w:rsidRDefault="006942CF" w:rsidP="008F752D">
      <w:pPr>
        <w:widowControl/>
        <w:jc w:val="right"/>
        <w:rPr>
          <w:sz w:val="24"/>
          <w:szCs w:val="24"/>
        </w:rPr>
      </w:pPr>
      <w:r w:rsidRPr="006942CF">
        <w:rPr>
          <w:sz w:val="24"/>
          <w:szCs w:val="24"/>
        </w:rPr>
        <w:lastRenderedPageBreak/>
        <w:t>Приложение №1</w:t>
      </w:r>
    </w:p>
    <w:p w:rsidR="00FF2905" w:rsidRPr="00CD5ADA" w:rsidRDefault="00FF2905" w:rsidP="008F752D">
      <w:pPr>
        <w:widowControl/>
        <w:jc w:val="right"/>
        <w:rPr>
          <w:bCs/>
          <w:sz w:val="24"/>
          <w:szCs w:val="24"/>
        </w:rPr>
      </w:pPr>
      <w:r w:rsidRPr="00CD5ADA">
        <w:rPr>
          <w:bCs/>
          <w:sz w:val="24"/>
          <w:szCs w:val="24"/>
        </w:rPr>
        <w:t>Утвержден</w:t>
      </w:r>
    </w:p>
    <w:p w:rsidR="00FF2905" w:rsidRPr="00CD5ADA" w:rsidRDefault="00FF2905" w:rsidP="00FF2905">
      <w:pPr>
        <w:autoSpaceDE w:val="0"/>
        <w:autoSpaceDN w:val="0"/>
        <w:adjustRightInd w:val="0"/>
        <w:ind w:left="4956"/>
        <w:jc w:val="right"/>
        <w:outlineLvl w:val="0"/>
        <w:rPr>
          <w:bCs/>
          <w:sz w:val="24"/>
          <w:szCs w:val="24"/>
        </w:rPr>
      </w:pPr>
      <w:r w:rsidRPr="00CD5ADA">
        <w:rPr>
          <w:bCs/>
          <w:sz w:val="24"/>
          <w:szCs w:val="24"/>
        </w:rPr>
        <w:t xml:space="preserve">постановлением </w:t>
      </w:r>
      <w:r w:rsidR="008F752D">
        <w:rPr>
          <w:bCs/>
          <w:sz w:val="24"/>
          <w:szCs w:val="24"/>
        </w:rPr>
        <w:t>А</w:t>
      </w:r>
      <w:r w:rsidRPr="00CD5ADA">
        <w:rPr>
          <w:bCs/>
          <w:sz w:val="24"/>
          <w:szCs w:val="24"/>
        </w:rPr>
        <w:t>дминистрации</w:t>
      </w:r>
    </w:p>
    <w:p w:rsidR="00FF2905" w:rsidRPr="00234515" w:rsidRDefault="00FF2905" w:rsidP="00FF2905">
      <w:pPr>
        <w:autoSpaceDE w:val="0"/>
        <w:autoSpaceDN w:val="0"/>
        <w:adjustRightInd w:val="0"/>
        <w:jc w:val="right"/>
        <w:outlineLvl w:val="0"/>
        <w:rPr>
          <w:bCs/>
          <w:i/>
          <w:sz w:val="24"/>
          <w:szCs w:val="24"/>
        </w:rPr>
      </w:pPr>
      <w:proofErr w:type="spellStart"/>
      <w:r w:rsidRPr="00CD5ADA">
        <w:rPr>
          <w:bCs/>
          <w:sz w:val="24"/>
          <w:szCs w:val="24"/>
        </w:rPr>
        <w:t>Колышлейского</w:t>
      </w:r>
      <w:proofErr w:type="spellEnd"/>
      <w:r w:rsidRPr="00CD5ADA">
        <w:rPr>
          <w:bCs/>
          <w:sz w:val="24"/>
          <w:szCs w:val="24"/>
        </w:rPr>
        <w:t xml:space="preserve"> </w:t>
      </w:r>
      <w:r w:rsidRPr="00234515">
        <w:rPr>
          <w:bCs/>
          <w:sz w:val="24"/>
          <w:szCs w:val="24"/>
        </w:rPr>
        <w:t>района</w:t>
      </w:r>
      <w:r w:rsidR="006942CF" w:rsidRPr="00234515">
        <w:rPr>
          <w:bCs/>
          <w:sz w:val="24"/>
          <w:szCs w:val="24"/>
        </w:rPr>
        <w:t xml:space="preserve"> </w:t>
      </w:r>
      <w:r w:rsidR="00594A52" w:rsidRPr="00234515">
        <w:rPr>
          <w:bCs/>
          <w:sz w:val="24"/>
          <w:szCs w:val="24"/>
        </w:rPr>
        <w:t>Пензенской области</w:t>
      </w:r>
    </w:p>
    <w:p w:rsidR="00AF4321" w:rsidRPr="00234515" w:rsidRDefault="006942CF" w:rsidP="006B5E64">
      <w:pPr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  <w:r w:rsidRPr="00234515">
        <w:rPr>
          <w:bCs/>
          <w:sz w:val="24"/>
          <w:szCs w:val="24"/>
        </w:rPr>
        <w:t>о</w:t>
      </w:r>
      <w:r w:rsidR="00FF2905" w:rsidRPr="00234515">
        <w:rPr>
          <w:bCs/>
          <w:sz w:val="24"/>
          <w:szCs w:val="24"/>
        </w:rPr>
        <w:t>т</w:t>
      </w:r>
      <w:r w:rsidRPr="00234515">
        <w:rPr>
          <w:bCs/>
          <w:sz w:val="24"/>
          <w:szCs w:val="24"/>
        </w:rPr>
        <w:t xml:space="preserve"> </w:t>
      </w:r>
      <w:r w:rsidR="00665D18" w:rsidRPr="00234515">
        <w:rPr>
          <w:bCs/>
          <w:sz w:val="24"/>
          <w:szCs w:val="24"/>
        </w:rPr>
        <w:t xml:space="preserve">30.05.2022 </w:t>
      </w:r>
      <w:r w:rsidR="00FF2905" w:rsidRPr="00234515">
        <w:rPr>
          <w:bCs/>
          <w:sz w:val="24"/>
          <w:szCs w:val="24"/>
        </w:rPr>
        <w:t>№</w:t>
      </w:r>
      <w:r w:rsidR="00126D23" w:rsidRPr="00234515">
        <w:rPr>
          <w:bCs/>
          <w:sz w:val="24"/>
          <w:szCs w:val="24"/>
        </w:rPr>
        <w:t xml:space="preserve"> </w:t>
      </w:r>
      <w:r w:rsidR="00665D18" w:rsidRPr="00234515">
        <w:rPr>
          <w:bCs/>
          <w:sz w:val="24"/>
          <w:szCs w:val="24"/>
        </w:rPr>
        <w:t>146-п</w:t>
      </w:r>
    </w:p>
    <w:p w:rsidR="00C8665F" w:rsidRPr="00234515" w:rsidRDefault="00C8665F" w:rsidP="006B5E64">
      <w:pPr>
        <w:autoSpaceDE w:val="0"/>
        <w:autoSpaceDN w:val="0"/>
        <w:adjustRightInd w:val="0"/>
        <w:jc w:val="right"/>
        <w:outlineLvl w:val="0"/>
        <w:rPr>
          <w:bCs/>
          <w:sz w:val="24"/>
          <w:szCs w:val="24"/>
        </w:rPr>
      </w:pPr>
    </w:p>
    <w:p w:rsidR="00C8665F" w:rsidRPr="00C8665F" w:rsidRDefault="00C8665F" w:rsidP="00C8665F">
      <w:pPr>
        <w:jc w:val="center"/>
        <w:rPr>
          <w:sz w:val="24"/>
          <w:szCs w:val="24"/>
        </w:rPr>
      </w:pPr>
      <w:proofErr w:type="gramStart"/>
      <w:r w:rsidRPr="00C8665F">
        <w:rPr>
          <w:sz w:val="24"/>
          <w:szCs w:val="24"/>
        </w:rPr>
        <w:t>П</w:t>
      </w:r>
      <w:proofErr w:type="gramEnd"/>
      <w:r w:rsidRPr="00C8665F">
        <w:rPr>
          <w:sz w:val="24"/>
          <w:szCs w:val="24"/>
        </w:rPr>
        <w:t xml:space="preserve"> О Р Я Д О К </w:t>
      </w:r>
    </w:p>
    <w:p w:rsidR="00C8665F" w:rsidRPr="00C8665F" w:rsidRDefault="00C8665F" w:rsidP="00C8665F">
      <w:pPr>
        <w:jc w:val="center"/>
        <w:rPr>
          <w:sz w:val="24"/>
          <w:szCs w:val="24"/>
        </w:rPr>
      </w:pPr>
      <w:r w:rsidRPr="00C8665F">
        <w:rPr>
          <w:sz w:val="24"/>
          <w:szCs w:val="24"/>
        </w:rPr>
        <w:t xml:space="preserve">формирования и использования </w:t>
      </w:r>
    </w:p>
    <w:p w:rsidR="0055326D" w:rsidRDefault="00C8665F" w:rsidP="00C8665F">
      <w:pPr>
        <w:jc w:val="center"/>
        <w:rPr>
          <w:bCs/>
          <w:sz w:val="24"/>
          <w:szCs w:val="24"/>
        </w:rPr>
      </w:pPr>
      <w:r w:rsidRPr="00C8665F">
        <w:rPr>
          <w:sz w:val="24"/>
          <w:szCs w:val="24"/>
        </w:rPr>
        <w:t xml:space="preserve">резерва управленческих кадров </w:t>
      </w:r>
      <w:proofErr w:type="spellStart"/>
      <w:r w:rsidRPr="00C8665F">
        <w:rPr>
          <w:bCs/>
          <w:sz w:val="24"/>
          <w:szCs w:val="24"/>
        </w:rPr>
        <w:t>Колышлейского</w:t>
      </w:r>
      <w:proofErr w:type="spellEnd"/>
      <w:r w:rsidRPr="00C8665F">
        <w:rPr>
          <w:bCs/>
          <w:sz w:val="24"/>
          <w:szCs w:val="24"/>
        </w:rPr>
        <w:t xml:space="preserve"> района Пензенской области</w:t>
      </w:r>
    </w:p>
    <w:p w:rsidR="00C8665F" w:rsidRDefault="0055326D" w:rsidP="00C8665F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>(</w:t>
      </w:r>
      <w:r w:rsidRPr="0055326D">
        <w:rPr>
          <w:i/>
          <w:sz w:val="24"/>
          <w:szCs w:val="24"/>
        </w:rPr>
        <w:t>в ред. постановления от 08.09.2023 № 294-п)</w:t>
      </w:r>
    </w:p>
    <w:p w:rsidR="0055326D" w:rsidRPr="00C8665F" w:rsidRDefault="0055326D" w:rsidP="00C8665F">
      <w:pPr>
        <w:jc w:val="center"/>
        <w:rPr>
          <w:i/>
          <w:sz w:val="24"/>
          <w:szCs w:val="24"/>
        </w:rPr>
      </w:pP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</w:p>
    <w:p w:rsidR="00C8665F" w:rsidRPr="00C8665F" w:rsidRDefault="00C8665F" w:rsidP="00C8665F">
      <w:pPr>
        <w:tabs>
          <w:tab w:val="left" w:pos="3780"/>
          <w:tab w:val="left" w:pos="3960"/>
        </w:tabs>
        <w:jc w:val="center"/>
        <w:rPr>
          <w:sz w:val="24"/>
          <w:szCs w:val="24"/>
        </w:rPr>
      </w:pPr>
      <w:r w:rsidRPr="00C8665F">
        <w:rPr>
          <w:sz w:val="24"/>
          <w:szCs w:val="24"/>
        </w:rPr>
        <w:t>1. Общие положения</w:t>
      </w:r>
    </w:p>
    <w:p w:rsidR="00C8665F" w:rsidRPr="00C8665F" w:rsidRDefault="00C8665F" w:rsidP="00C8665F">
      <w:pPr>
        <w:ind w:left="360"/>
        <w:jc w:val="center"/>
        <w:rPr>
          <w:sz w:val="24"/>
          <w:szCs w:val="24"/>
        </w:rPr>
      </w:pP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 xml:space="preserve">1.1. </w:t>
      </w:r>
      <w:proofErr w:type="gramStart"/>
      <w:r w:rsidRPr="00C8665F">
        <w:rPr>
          <w:sz w:val="24"/>
          <w:szCs w:val="24"/>
        </w:rPr>
        <w:t xml:space="preserve">Резерв управленческих кадров </w:t>
      </w:r>
      <w:proofErr w:type="spellStart"/>
      <w:r w:rsidRPr="00C8665F">
        <w:rPr>
          <w:bCs/>
          <w:sz w:val="24"/>
          <w:szCs w:val="24"/>
        </w:rPr>
        <w:t>Колышлейского</w:t>
      </w:r>
      <w:proofErr w:type="spellEnd"/>
      <w:r w:rsidRPr="00C8665F">
        <w:rPr>
          <w:bCs/>
          <w:sz w:val="24"/>
          <w:szCs w:val="24"/>
        </w:rPr>
        <w:t xml:space="preserve"> района Пензенской области</w:t>
      </w:r>
      <w:r w:rsidRPr="00C8665F">
        <w:rPr>
          <w:sz w:val="24"/>
          <w:szCs w:val="24"/>
        </w:rPr>
        <w:t xml:space="preserve"> (далее – Резерв)</w:t>
      </w:r>
      <w:r w:rsidRPr="00C8665F">
        <w:rPr>
          <w:i/>
          <w:sz w:val="24"/>
          <w:szCs w:val="24"/>
        </w:rPr>
        <w:t xml:space="preserve"> </w:t>
      </w:r>
      <w:r w:rsidRPr="00C8665F">
        <w:rPr>
          <w:sz w:val="24"/>
          <w:szCs w:val="24"/>
        </w:rPr>
        <w:t>формируется в соответствии с Перечнем поручений Президента Российской Федерации по итогам совещания по формированию резерва управленческих кадров, утвержденным Президентом Российской Федерации 01.08.2008 № Пр-1573, Общей концепцией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</w:t>
      </w:r>
      <w:proofErr w:type="gramEnd"/>
      <w:r w:rsidRPr="00C8665F">
        <w:rPr>
          <w:sz w:val="24"/>
          <w:szCs w:val="24"/>
        </w:rPr>
        <w:t xml:space="preserve"> №5).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1.2. Резерв – вид кадрового резерва, сформированный на конкурсной основе из перспективных руководящих работников, обладающих необходимыми для выдвижения профессионально-деловыми, личностными, морально-этическими качествами и профессиональным опытом, положительно проявивших себя на занимаемых должностях, прошедших необходимую подготовку и предназначенных для замещения должностей руководителей</w:t>
      </w:r>
      <w:r w:rsidRPr="00C8665F">
        <w:rPr>
          <w:spacing w:val="-6"/>
          <w:sz w:val="24"/>
          <w:szCs w:val="24"/>
        </w:rPr>
        <w:t xml:space="preserve">. </w:t>
      </w:r>
    </w:p>
    <w:p w:rsidR="00C8665F" w:rsidRPr="00C8665F" w:rsidRDefault="00C8665F" w:rsidP="00C8665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 xml:space="preserve">Организация работы с Резервом возлагается на кадровую службу администрации </w:t>
      </w:r>
      <w:proofErr w:type="spellStart"/>
      <w:r w:rsidRPr="00C8665F">
        <w:rPr>
          <w:bCs/>
          <w:sz w:val="24"/>
          <w:szCs w:val="24"/>
        </w:rPr>
        <w:t>Колышлейского</w:t>
      </w:r>
      <w:proofErr w:type="spellEnd"/>
      <w:r w:rsidRPr="00C8665F">
        <w:rPr>
          <w:bCs/>
          <w:sz w:val="24"/>
          <w:szCs w:val="24"/>
        </w:rPr>
        <w:t xml:space="preserve"> района Пензенской области</w:t>
      </w:r>
      <w:r w:rsidRPr="00C8665F">
        <w:rPr>
          <w:sz w:val="24"/>
          <w:szCs w:val="24"/>
        </w:rPr>
        <w:t xml:space="preserve"> (далее – уполномоченное подразделение).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1.3. Основные задачи Резерва: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pacing w:val="-6"/>
          <w:sz w:val="24"/>
          <w:szCs w:val="24"/>
        </w:rPr>
        <w:t>- обеспечение эффективности подбора, расстановки и ротации управленческих</w:t>
      </w:r>
      <w:r w:rsidRPr="00C8665F">
        <w:rPr>
          <w:sz w:val="24"/>
          <w:szCs w:val="24"/>
        </w:rPr>
        <w:t xml:space="preserve"> </w:t>
      </w:r>
      <w:r w:rsidRPr="00C8665F">
        <w:rPr>
          <w:spacing w:val="-6"/>
          <w:sz w:val="24"/>
          <w:szCs w:val="24"/>
        </w:rPr>
        <w:t>кадров, своевременного замещения вакантных должностей руководителей муниципальных учреждений квалифицированными</w:t>
      </w:r>
      <w:r w:rsidRPr="00C8665F">
        <w:rPr>
          <w:sz w:val="24"/>
          <w:szCs w:val="24"/>
        </w:rPr>
        <w:t xml:space="preserve"> специалистами, состоящими в Резерве;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создание банка данных о потенциальных руководителях муниципальных учреждений.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1.4. Принципы формирования и использования Резерва:</w:t>
      </w:r>
    </w:p>
    <w:p w:rsidR="00C8665F" w:rsidRPr="00C8665F" w:rsidRDefault="00C8665F" w:rsidP="00C8665F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учет текущей и перспективной потребности в замещении руководящих должностей;</w:t>
      </w:r>
    </w:p>
    <w:p w:rsidR="00C8665F" w:rsidRPr="00C8665F" w:rsidRDefault="00C8665F" w:rsidP="00C8665F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гласность, доступность информации о формировании и функционировании Резерва;</w:t>
      </w:r>
    </w:p>
    <w:p w:rsidR="00C8665F" w:rsidRPr="00C8665F" w:rsidRDefault="00C8665F" w:rsidP="00C8665F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добровольность включения в Резерв и нахождения в Резерве;</w:t>
      </w:r>
    </w:p>
    <w:p w:rsidR="00C8665F" w:rsidRPr="00C8665F" w:rsidRDefault="00C8665F" w:rsidP="00C8665F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единство основных требований к кандидатам на включение в Резерв;</w:t>
      </w:r>
    </w:p>
    <w:p w:rsidR="00C8665F" w:rsidRPr="00C8665F" w:rsidRDefault="00C8665F" w:rsidP="00C8665F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объективность и всесторонняя оценка профессиональных и личностных качеств кандидатов на включение в Резерв;</w:t>
      </w:r>
    </w:p>
    <w:p w:rsidR="00C8665F" w:rsidRPr="00C8665F" w:rsidRDefault="00C8665F" w:rsidP="00C8665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665F">
        <w:rPr>
          <w:rFonts w:eastAsia="Calibri"/>
          <w:sz w:val="24"/>
          <w:szCs w:val="24"/>
          <w:lang w:eastAsia="en-US"/>
        </w:rPr>
        <w:t>- профессионализм и компетентность лиц, включаемых в Резерв.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1.5. Резерв формируется по Перечню целевых должностей согласно приложению №1 к настоящему Порядку.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1.6. Протоколом Комиссии по формированию и подготовке резерва управленческих кадров (далее – Комиссия) резервисты распределяются по уровням готовности к занятию управленческих должностей (далее – уровень Резерва):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«высший» - компетенции, опыт и общий уровень подготовки резервиста достаточны для назначения на вышестоящую управленческую должность;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 xml:space="preserve">- «базовый» - после прохождения мероприятий профессионального развития, по итогам и с учетом тестирования кандидат может претендовать на занятие вышестоящей </w:t>
      </w:r>
      <w:r w:rsidRPr="00C8665F">
        <w:rPr>
          <w:sz w:val="24"/>
          <w:szCs w:val="24"/>
        </w:rPr>
        <w:lastRenderedPageBreak/>
        <w:t>управленческой должности;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«перспективный» - перспективные (в том числе молодые) руководители, которые после прохождения мероприятий профессионального развития, могут претендовать на замещение управленческих должностей, в том числе в порядке должностного роста.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Уровень Резерва определяется в соответствии с таблицей эффективности согласно приложению № 6 к Методике оценки профессиональных и личностных компетенций кандидатов в резерв управленческих кадров.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C8665F" w:rsidRPr="00C8665F" w:rsidRDefault="00C8665F" w:rsidP="00C8665F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C8665F">
        <w:rPr>
          <w:sz w:val="24"/>
          <w:szCs w:val="24"/>
        </w:rPr>
        <w:t xml:space="preserve">2. Порядок работы Комиссии </w:t>
      </w:r>
    </w:p>
    <w:p w:rsidR="00C8665F" w:rsidRPr="00C8665F" w:rsidRDefault="00C8665F" w:rsidP="00C8665F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 xml:space="preserve">2.1. Для проведения конкурса по формированию Резерва (далее – конкурс) в администрации </w:t>
      </w:r>
      <w:proofErr w:type="spellStart"/>
      <w:r w:rsidRPr="00C8665F">
        <w:rPr>
          <w:bCs/>
          <w:sz w:val="24"/>
          <w:szCs w:val="24"/>
        </w:rPr>
        <w:t>Колышлейского</w:t>
      </w:r>
      <w:proofErr w:type="spellEnd"/>
      <w:r w:rsidRPr="00C8665F">
        <w:rPr>
          <w:bCs/>
          <w:sz w:val="24"/>
          <w:szCs w:val="24"/>
        </w:rPr>
        <w:t xml:space="preserve"> района Пензенской области</w:t>
      </w:r>
      <w:r w:rsidRPr="00C8665F">
        <w:rPr>
          <w:sz w:val="24"/>
          <w:szCs w:val="24"/>
        </w:rPr>
        <w:t xml:space="preserve"> (далее – администрация) создается Комиссия, состав которой утверждается правовым актом администрации.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 xml:space="preserve">2.2. Комиссия состоит из председателя, заместителя председателя, секретаря и членов комиссии. </w:t>
      </w:r>
      <w:r w:rsidRPr="00C8665F">
        <w:rPr>
          <w:iCs/>
          <w:sz w:val="24"/>
          <w:szCs w:val="24"/>
        </w:rPr>
        <w:t>Общее число членов Комиссии составляет 5 человек.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В период отсутствия председателя Комиссии руководство Комиссией осуществляет заместитель председателя Комиссии.</w:t>
      </w:r>
    </w:p>
    <w:p w:rsidR="0055326D" w:rsidRPr="0055326D" w:rsidRDefault="0055326D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55326D">
        <w:rPr>
          <w:sz w:val="24"/>
          <w:szCs w:val="24"/>
        </w:rPr>
        <w:t xml:space="preserve">2.3. Заседания Комиссии проводятся по мере принятия главой </w:t>
      </w:r>
      <w:proofErr w:type="spellStart"/>
      <w:r w:rsidRPr="0055326D">
        <w:rPr>
          <w:sz w:val="24"/>
          <w:szCs w:val="24"/>
        </w:rPr>
        <w:t>Колышлейского</w:t>
      </w:r>
      <w:proofErr w:type="spellEnd"/>
      <w:r w:rsidRPr="0055326D">
        <w:rPr>
          <w:sz w:val="24"/>
          <w:szCs w:val="24"/>
        </w:rPr>
        <w:t xml:space="preserve"> района Пензенской области</w:t>
      </w:r>
      <w:r w:rsidRPr="0055326D">
        <w:rPr>
          <w:i/>
          <w:sz w:val="24"/>
          <w:szCs w:val="24"/>
        </w:rPr>
        <w:t xml:space="preserve"> </w:t>
      </w:r>
      <w:r w:rsidRPr="0055326D">
        <w:rPr>
          <w:sz w:val="24"/>
          <w:szCs w:val="24"/>
        </w:rPr>
        <w:t>(далее – глава) решения о формировании Резерва, оформленного правовым актом администрации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 w:rsidRPr="0055326D">
        <w:rPr>
          <w:i/>
          <w:sz w:val="24"/>
          <w:szCs w:val="24"/>
        </w:rPr>
        <w:t>в</w:t>
      </w:r>
      <w:proofErr w:type="gramEnd"/>
      <w:r w:rsidRPr="0055326D">
        <w:rPr>
          <w:i/>
          <w:sz w:val="24"/>
          <w:szCs w:val="24"/>
        </w:rPr>
        <w:t xml:space="preserve"> ред. постановления от 08.09.2023 № 294-п)</w:t>
      </w:r>
      <w:r w:rsidRPr="0055326D">
        <w:rPr>
          <w:sz w:val="24"/>
          <w:szCs w:val="24"/>
        </w:rPr>
        <w:t xml:space="preserve"> 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Заседание Комиссии проводится при наличии не менее двух кандидатов и считается правомочным, если на нем присутствует не менее двух третей от общего числа членов Комиссии.</w:t>
      </w:r>
    </w:p>
    <w:p w:rsidR="00C8665F" w:rsidRPr="00C8665F" w:rsidRDefault="00C8665F" w:rsidP="00C8665F">
      <w:pPr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2.4. В случае отсутствия граждан, изъявивших желание участвовать в конкурсе, или представления документов для участия в конкурсе единственным гражданином конкурс признается несостоявшимся.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2.5. Решения Комиссии принимаются открытым голосованием простым большинством голосов ее членов, присутствующих на заседании Комиссии. При равенстве голосов решающим является голос председателя Комиссии.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bookmarkStart w:id="0" w:name="Par9"/>
      <w:bookmarkEnd w:id="0"/>
      <w:r w:rsidRPr="00C8665F">
        <w:rPr>
          <w:sz w:val="24"/>
          <w:szCs w:val="24"/>
        </w:rPr>
        <w:t>2.6. Организацию и обеспечение работы Комиссии осуществляет уполномоченное подразделение.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C8665F" w:rsidRPr="00C8665F" w:rsidRDefault="00C8665F" w:rsidP="00C8665F">
      <w:pPr>
        <w:tabs>
          <w:tab w:val="left" w:pos="1200"/>
        </w:tabs>
        <w:autoSpaceDE w:val="0"/>
        <w:autoSpaceDN w:val="0"/>
        <w:adjustRightInd w:val="0"/>
        <w:ind w:firstLine="720"/>
        <w:jc w:val="center"/>
        <w:rPr>
          <w:sz w:val="24"/>
          <w:szCs w:val="24"/>
        </w:rPr>
      </w:pPr>
      <w:r w:rsidRPr="00C8665F">
        <w:rPr>
          <w:sz w:val="24"/>
          <w:szCs w:val="24"/>
        </w:rPr>
        <w:t>3. Формирование (обновление) Резерва</w:t>
      </w:r>
    </w:p>
    <w:p w:rsidR="00C8665F" w:rsidRPr="00C8665F" w:rsidRDefault="00C8665F" w:rsidP="00C8665F">
      <w:pPr>
        <w:jc w:val="center"/>
        <w:rPr>
          <w:sz w:val="24"/>
          <w:szCs w:val="24"/>
        </w:rPr>
      </w:pPr>
    </w:p>
    <w:p w:rsidR="00C8665F" w:rsidRPr="00C8665F" w:rsidRDefault="00C8665F" w:rsidP="00C8665F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3.1. Резерв формируется (обновляется) с учетом потребности в Резерве на целевые должности, указанные в приложении № 1 к настоящему Порядку, на основании мониторинга кадрового состава.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3.2. Кандидатами в Резерв являются граждане, изъявившие желание принять участие в конкурсном отборе на включение в Резерв.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Резерв формируется из представителей следующих групп: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муниципальные служащие – по представлению руководителя органа местного самоуправления;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представители бизнеса, науки, образования, культуры, здравоохранения, социальной защиты населения – по представлению заместителя главы администрации, руководителя органа местного самоуправления, курирующего соответствующую отрасль;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представители органов государственной власти – по представлению руководителя органа государственной власти;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представители местных отделений общероссийских общественных организаций – по представлению их руководящих органов;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b/>
          <w:sz w:val="24"/>
          <w:szCs w:val="24"/>
        </w:rPr>
        <w:t xml:space="preserve">- </w:t>
      </w:r>
      <w:r w:rsidRPr="00C8665F">
        <w:rPr>
          <w:sz w:val="24"/>
          <w:szCs w:val="24"/>
        </w:rPr>
        <w:t>граждане – по представлению лица, занимающего по отношению к ним вышестоящую руководящую должность;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 xml:space="preserve">- финалисты и победители завершенных конкурсов управленцев «Лидеры России», </w:t>
      </w:r>
      <w:r w:rsidRPr="00C8665F">
        <w:rPr>
          <w:sz w:val="24"/>
          <w:szCs w:val="24"/>
        </w:rPr>
        <w:lastRenderedPageBreak/>
        <w:t xml:space="preserve">Всероссийского конкурса «Лидеры России. Политика» и победители кадрового проекта «Пензенская область – регион возможностей». 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3.3. К кандидатам в Резерв предъявляются следующие требования:</w:t>
      </w:r>
    </w:p>
    <w:p w:rsidR="00C8665F" w:rsidRPr="00C8665F" w:rsidRDefault="00C8665F" w:rsidP="00C8665F">
      <w:pPr>
        <w:ind w:firstLine="720"/>
        <w:jc w:val="both"/>
        <w:rPr>
          <w:color w:val="000000"/>
          <w:sz w:val="24"/>
          <w:szCs w:val="24"/>
        </w:rPr>
      </w:pPr>
      <w:r w:rsidRPr="00C8665F">
        <w:rPr>
          <w:color w:val="000000"/>
          <w:sz w:val="24"/>
          <w:szCs w:val="24"/>
        </w:rPr>
        <w:t>– наличие высшего образования;</w:t>
      </w:r>
    </w:p>
    <w:p w:rsidR="00C8665F" w:rsidRPr="00C8665F" w:rsidRDefault="00C8665F" w:rsidP="00C8665F">
      <w:pPr>
        <w:ind w:firstLine="720"/>
        <w:jc w:val="both"/>
        <w:rPr>
          <w:color w:val="000000"/>
          <w:sz w:val="24"/>
          <w:szCs w:val="24"/>
        </w:rPr>
      </w:pPr>
      <w:r w:rsidRPr="00C8665F">
        <w:rPr>
          <w:color w:val="000000"/>
          <w:sz w:val="24"/>
          <w:szCs w:val="24"/>
        </w:rPr>
        <w:t>– владение государственным языком Российской Федерации;</w:t>
      </w:r>
    </w:p>
    <w:p w:rsid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– наличие стажа управленческой деятельности не менее одного года (под управленческой деятельностью понимается деятельность, связанная с осуществлением руководства коллективом) либо стаж работы по специальности (направлению подготовки) не менее трех лет;</w:t>
      </w:r>
    </w:p>
    <w:p w:rsidR="00C8665F" w:rsidRPr="00C8665F" w:rsidRDefault="00C8665F" w:rsidP="00C8665F">
      <w:pPr>
        <w:ind w:firstLine="720"/>
        <w:jc w:val="both"/>
        <w:rPr>
          <w:color w:val="000000"/>
          <w:sz w:val="24"/>
          <w:szCs w:val="24"/>
        </w:rPr>
      </w:pPr>
      <w:proofErr w:type="gramStart"/>
      <w:r w:rsidRPr="00C8665F">
        <w:rPr>
          <w:color w:val="000000"/>
          <w:sz w:val="24"/>
          <w:szCs w:val="24"/>
        </w:rPr>
        <w:t xml:space="preserve">– </w:t>
      </w:r>
      <w:r w:rsidRPr="00C8665F">
        <w:rPr>
          <w:sz w:val="24"/>
          <w:szCs w:val="24"/>
        </w:rPr>
        <w:t>отсутствие не снятой или не погашенной в установленном федеральным законом порядке судимости (для кандидатов, представивших заявление на включение в Резерв на целевую должность, связанную с деятельностью, к осуществлению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подвергавшиеся уголовному преследованию).</w:t>
      </w:r>
      <w:proofErr w:type="gramEnd"/>
    </w:p>
    <w:p w:rsidR="00C8665F" w:rsidRPr="00C8665F" w:rsidRDefault="00C8665F" w:rsidP="00C8665F">
      <w:pPr>
        <w:ind w:firstLine="720"/>
        <w:jc w:val="both"/>
        <w:rPr>
          <w:b/>
          <w:i/>
          <w:sz w:val="24"/>
          <w:szCs w:val="24"/>
        </w:rPr>
      </w:pPr>
      <w:r w:rsidRPr="00C8665F">
        <w:rPr>
          <w:sz w:val="24"/>
          <w:szCs w:val="24"/>
        </w:rPr>
        <w:t xml:space="preserve">3.4. </w:t>
      </w:r>
      <w:proofErr w:type="gramStart"/>
      <w:r w:rsidRPr="00C8665F">
        <w:rPr>
          <w:sz w:val="24"/>
          <w:szCs w:val="24"/>
        </w:rPr>
        <w:t>Кандидат в Резерв (за исключением финалистов и победителей завершенных конкурсов управленцев «Лидеры России», Всероссийского конкурса «Лидеры России.</w:t>
      </w:r>
      <w:proofErr w:type="gramEnd"/>
      <w:r w:rsidRPr="00C8665F">
        <w:rPr>
          <w:sz w:val="24"/>
          <w:szCs w:val="24"/>
        </w:rPr>
        <w:t xml:space="preserve"> </w:t>
      </w:r>
      <w:proofErr w:type="gramStart"/>
      <w:r w:rsidRPr="00C8665F">
        <w:rPr>
          <w:sz w:val="24"/>
          <w:szCs w:val="24"/>
        </w:rPr>
        <w:t xml:space="preserve">Политика» и победителей кадрового проекта «Пензенская область – регион возможностей») представляет следующие документы: </w:t>
      </w:r>
      <w:proofErr w:type="gramEnd"/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заявление с указанием целевой должности Резерва по форме согласно приложению №2 к настоящему Порядку;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анкету по форме согласно приложению №3 к настоящему Порядку;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письм</w:t>
      </w:r>
      <w:proofErr w:type="gramStart"/>
      <w:r w:rsidRPr="00C8665F">
        <w:rPr>
          <w:sz w:val="24"/>
          <w:szCs w:val="24"/>
        </w:rPr>
        <w:t>о(</w:t>
      </w:r>
      <w:proofErr w:type="gramEnd"/>
      <w:r w:rsidRPr="00C8665F">
        <w:rPr>
          <w:sz w:val="24"/>
          <w:szCs w:val="24"/>
        </w:rPr>
        <w:t xml:space="preserve">-а) </w:t>
      </w:r>
      <w:proofErr w:type="spellStart"/>
      <w:r w:rsidRPr="00C8665F">
        <w:rPr>
          <w:sz w:val="24"/>
          <w:szCs w:val="24"/>
        </w:rPr>
        <w:t>рекомендателя</w:t>
      </w:r>
      <w:proofErr w:type="spellEnd"/>
      <w:r w:rsidRPr="00C8665F">
        <w:rPr>
          <w:sz w:val="24"/>
          <w:szCs w:val="24"/>
        </w:rPr>
        <w:t>(-ей) по форме согласно приложению № 4 к настоящему Порядку;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proofErr w:type="gramStart"/>
      <w:r w:rsidRPr="00C8665F">
        <w:rPr>
          <w:b/>
          <w:sz w:val="24"/>
          <w:szCs w:val="24"/>
        </w:rPr>
        <w:t xml:space="preserve">- </w:t>
      </w:r>
      <w:r w:rsidRPr="00C8665F">
        <w:rPr>
          <w:sz w:val="24"/>
          <w:szCs w:val="24"/>
        </w:rPr>
        <w:t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подаче заявления на включение в Резерв на целевую должность, связанную с деятельностью, к осуществлению</w:t>
      </w:r>
      <w:proofErr w:type="gramEnd"/>
      <w:r w:rsidRPr="00C8665F">
        <w:rPr>
          <w:sz w:val="24"/>
          <w:szCs w:val="24"/>
        </w:rPr>
        <w:t xml:space="preserve"> которой в соответствии с Трудовым Кодексом Российской Федерации, иными федеральными законами не допускаются лица, имеющие или имевшие судимость, подвергающиеся или подвергавшиеся уголовному преследованию;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согласие на обработку персональных данных согласно приложению №5 к настоящему Порядку;</w:t>
      </w:r>
    </w:p>
    <w:p w:rsidR="00C8665F" w:rsidRPr="00E53750" w:rsidRDefault="00C8665F" w:rsidP="00C8665F">
      <w:pPr>
        <w:ind w:firstLine="720"/>
        <w:jc w:val="both"/>
        <w:rPr>
          <w:i/>
          <w:sz w:val="28"/>
          <w:szCs w:val="28"/>
        </w:rPr>
      </w:pPr>
      <w:r w:rsidRPr="00C8665F">
        <w:rPr>
          <w:sz w:val="24"/>
          <w:szCs w:val="24"/>
        </w:rPr>
        <w:t>- согласие на обработку персональных данных, разрешенных субъектом персональных данных для распространения, по форме согласно приложению № 8 к настоящему Порядку.</w:t>
      </w:r>
      <w:r>
        <w:rPr>
          <w:sz w:val="28"/>
          <w:szCs w:val="28"/>
        </w:rPr>
        <w:t xml:space="preserve"> 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3.4.1. Финалисты и победители завершенных конкурсов управленцев «Лидеры России», Всероссийского конкурса «Лидеры России. Политика» и победители кадрового проекта «Пензенская область – регион возможностей», соответствующие требованиям, указанным в пункте 3.3 настоящего Порядка, представляют следующие документы: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заявление о включении в Резерв согласно приложению № 7 к настоящему Порядку;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анкету по форме согласно приложению №3 к настоящему Порядку;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согласие на обработку персональных данных согласно приложению № 5 к настоящему Порядку;</w:t>
      </w:r>
    </w:p>
    <w:p w:rsidR="00C8665F" w:rsidRPr="00C8665F" w:rsidRDefault="00C8665F" w:rsidP="00C8665F">
      <w:pPr>
        <w:ind w:firstLine="720"/>
        <w:jc w:val="both"/>
        <w:rPr>
          <w:i/>
          <w:sz w:val="24"/>
          <w:szCs w:val="24"/>
        </w:rPr>
      </w:pPr>
      <w:r w:rsidRPr="00C8665F">
        <w:rPr>
          <w:sz w:val="24"/>
          <w:szCs w:val="24"/>
        </w:rPr>
        <w:t xml:space="preserve">- согласие на обработку персональных данных, разрешенных субъектом персональных данных для распространения, по форме согласно приложению № 8 к настоящему Порядку; </w:t>
      </w:r>
    </w:p>
    <w:p w:rsidR="00C8665F" w:rsidRPr="00C8665F" w:rsidRDefault="00C8665F" w:rsidP="00C8665F">
      <w:pPr>
        <w:ind w:firstLine="720"/>
        <w:jc w:val="both"/>
        <w:rPr>
          <w:b/>
          <w:i/>
          <w:sz w:val="24"/>
          <w:szCs w:val="24"/>
        </w:rPr>
      </w:pPr>
      <w:r w:rsidRPr="00C8665F">
        <w:rPr>
          <w:sz w:val="24"/>
          <w:szCs w:val="24"/>
        </w:rPr>
        <w:t xml:space="preserve">- копию сертификата финалиста или копию диплома победителя конкурса управленцев «Лидеры России», Всероссийского конкурса «Лидеры России. Политика», кадрового проекта «Пензенская область – регион возможностей». 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iCs/>
          <w:sz w:val="24"/>
          <w:szCs w:val="24"/>
        </w:rPr>
      </w:pPr>
      <w:r w:rsidRPr="00C8665F">
        <w:rPr>
          <w:iCs/>
          <w:sz w:val="24"/>
          <w:szCs w:val="24"/>
        </w:rPr>
        <w:lastRenderedPageBreak/>
        <w:t>3.5. Уполномоченное подразделение осуществляет проверку достоверности сведений, представленных кандидатом в Резерв.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 xml:space="preserve">3.6. Конкурсный отбор проводится в соответствии с Методикой оценки профессиональных и личностных компетенций кандидатов в резерв управленческих кадров </w:t>
      </w:r>
      <w:proofErr w:type="spellStart"/>
      <w:r w:rsidRPr="00C8665F">
        <w:rPr>
          <w:bCs/>
          <w:sz w:val="24"/>
          <w:szCs w:val="24"/>
        </w:rPr>
        <w:t>Колышлейского</w:t>
      </w:r>
      <w:proofErr w:type="spellEnd"/>
      <w:r w:rsidRPr="00C8665F">
        <w:rPr>
          <w:bCs/>
          <w:sz w:val="24"/>
          <w:szCs w:val="24"/>
        </w:rPr>
        <w:t xml:space="preserve"> района Пензенской области</w:t>
      </w:r>
      <w:r w:rsidRPr="00C8665F">
        <w:rPr>
          <w:sz w:val="24"/>
          <w:szCs w:val="24"/>
        </w:rPr>
        <w:t xml:space="preserve">, утвержденной постановлением Администрации </w:t>
      </w:r>
      <w:proofErr w:type="spellStart"/>
      <w:r w:rsidRPr="00C8665F">
        <w:rPr>
          <w:bCs/>
          <w:sz w:val="24"/>
          <w:szCs w:val="24"/>
        </w:rPr>
        <w:t>Колышлейского</w:t>
      </w:r>
      <w:proofErr w:type="spellEnd"/>
      <w:r w:rsidRPr="00C8665F">
        <w:rPr>
          <w:bCs/>
          <w:sz w:val="24"/>
          <w:szCs w:val="24"/>
        </w:rPr>
        <w:t xml:space="preserve"> района Пензенской области.</w:t>
      </w:r>
    </w:p>
    <w:p w:rsidR="0055326D" w:rsidRPr="0055326D" w:rsidRDefault="0055326D" w:rsidP="0055326D">
      <w:pPr>
        <w:ind w:firstLine="709"/>
        <w:jc w:val="both"/>
        <w:rPr>
          <w:sz w:val="24"/>
          <w:szCs w:val="24"/>
        </w:rPr>
      </w:pPr>
      <w:r w:rsidRPr="0055326D">
        <w:rPr>
          <w:sz w:val="24"/>
          <w:szCs w:val="24"/>
        </w:rPr>
        <w:t>3.7. Протокол в течение 5 рабочих дней со дня проведения второго (очного) этапа направляется главе для издания правового акта администрации о включении кандидатов в Резерв с указанием уровня Резерва.</w:t>
      </w:r>
    </w:p>
    <w:p w:rsidR="0055326D" w:rsidRDefault="0055326D" w:rsidP="0055326D">
      <w:pPr>
        <w:ind w:firstLine="709"/>
        <w:jc w:val="both"/>
        <w:rPr>
          <w:sz w:val="24"/>
          <w:szCs w:val="24"/>
        </w:rPr>
      </w:pPr>
      <w:r w:rsidRPr="0055326D">
        <w:rPr>
          <w:sz w:val="24"/>
          <w:szCs w:val="24"/>
        </w:rPr>
        <w:t>Правовой акт администрации о включении кандидатов в Резерв издается в течение 5 рабочих дней со дня поступления главе протокола Комиссии.</w:t>
      </w:r>
      <w:r>
        <w:rPr>
          <w:sz w:val="24"/>
          <w:szCs w:val="24"/>
        </w:rPr>
        <w:t xml:space="preserve"> </w:t>
      </w:r>
    </w:p>
    <w:p w:rsidR="0055326D" w:rsidRPr="0055326D" w:rsidRDefault="0055326D" w:rsidP="0055326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55326D">
        <w:rPr>
          <w:i/>
          <w:sz w:val="24"/>
          <w:szCs w:val="24"/>
        </w:rPr>
        <w:t>в ред. постановления от 08.09.2023 №294-п</w:t>
      </w:r>
      <w:r>
        <w:rPr>
          <w:sz w:val="24"/>
          <w:szCs w:val="24"/>
        </w:rPr>
        <w:t>).</w:t>
      </w:r>
    </w:p>
    <w:p w:rsidR="00C8665F" w:rsidRPr="00C8665F" w:rsidRDefault="00C8665F" w:rsidP="0055326D">
      <w:pPr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3.8. Уполномоченное подразделение в течение 7 рабочих дней со дня принятия правового акта, указанного в абзаце втором пункта 3.7. Порядка, направляет кандидатам в Резерв письменное уведомление о включении в Резерв либо об отказе во включении в Резерв.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 xml:space="preserve">3.9. Сведения о лицах, включенных в Резерв, заносятся уполномоченным подразделением в Единую форму учета резерва управленческих кадров </w:t>
      </w:r>
      <w:proofErr w:type="spellStart"/>
      <w:r w:rsidRPr="00C8665F">
        <w:rPr>
          <w:bCs/>
          <w:sz w:val="24"/>
          <w:szCs w:val="24"/>
        </w:rPr>
        <w:t>Колышлейского</w:t>
      </w:r>
      <w:proofErr w:type="spellEnd"/>
      <w:r w:rsidRPr="00C8665F">
        <w:rPr>
          <w:bCs/>
          <w:sz w:val="24"/>
          <w:szCs w:val="24"/>
        </w:rPr>
        <w:t xml:space="preserve"> района Пензенской области</w:t>
      </w:r>
      <w:r w:rsidRPr="00C8665F">
        <w:rPr>
          <w:sz w:val="24"/>
          <w:szCs w:val="24"/>
        </w:rPr>
        <w:t xml:space="preserve"> согласно приложению № 6 к настоящему Порядку.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3.10. Лицо, состоящее в Резерве, исключается из него правовым актом администрации в следующих случаях: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представление письменного заявления лица, состоящего в Резерве, об исключении из Резерва;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истечение трех лет нахождения в Резерве;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назначение из Резерва;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повторный отказ от участия в мероприятиях, проводимых в рамках работы с Резервом;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повторный отказ от предложения о назначении из Резерва;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proofErr w:type="gramStart"/>
      <w:r w:rsidRPr="00C8665F">
        <w:rPr>
          <w:sz w:val="24"/>
          <w:szCs w:val="24"/>
        </w:rPr>
        <w:t xml:space="preserve">- увольнение с муниципальной службы по основаниям, предусмотренным </w:t>
      </w:r>
      <w:r w:rsidR="00ED7E56" w:rsidRPr="00ED7E56">
        <w:rPr>
          <w:sz w:val="24"/>
          <w:szCs w:val="24"/>
        </w:rPr>
        <w:t xml:space="preserve">пунктами 3-5 части 1 статьи 19 </w:t>
      </w:r>
      <w:r w:rsidR="00ED7E56">
        <w:rPr>
          <w:sz w:val="24"/>
          <w:szCs w:val="24"/>
        </w:rPr>
        <w:t>(</w:t>
      </w:r>
      <w:r w:rsidR="00ED7E56" w:rsidRPr="00ED7E56">
        <w:rPr>
          <w:i/>
          <w:sz w:val="24"/>
          <w:szCs w:val="24"/>
        </w:rPr>
        <w:t>в ред. постановления от 08.09.2023 №294-п</w:t>
      </w:r>
      <w:r w:rsidR="00ED7E56">
        <w:rPr>
          <w:sz w:val="24"/>
          <w:szCs w:val="24"/>
        </w:rPr>
        <w:t xml:space="preserve">) </w:t>
      </w:r>
      <w:r w:rsidRPr="00C8665F">
        <w:rPr>
          <w:sz w:val="24"/>
          <w:szCs w:val="24"/>
        </w:rPr>
        <w:t>Федерального закона от 02.03.2007 № 25-ФЗ «О муниципальной службе в Российской Федерации» (для муниципальных служащих), расторжение трудового договора по основаниям, предусмотренным пунктами 3, 5-11 части первой статьи 81 и статьи 83 Трудового кодекса Российской Федерации (для граждан и муниципальных служащих);</w:t>
      </w:r>
      <w:proofErr w:type="gramEnd"/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выявление фактов представления заведомо ложных сведений;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применение административного наказания в виде дисквалификации;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признание недееспособным или ограниченно дееспособным решением суда, вступившим в законную силу;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смерть (гибель) либо признание безвестно отсутствующим или объявление умершим решением суда, вступившим в законную силу.</w:t>
      </w:r>
    </w:p>
    <w:p w:rsidR="00C8665F" w:rsidRPr="00C8665F" w:rsidRDefault="00C8665F" w:rsidP="00C8665F">
      <w:pPr>
        <w:autoSpaceDE w:val="0"/>
        <w:autoSpaceDN w:val="0"/>
        <w:adjustRightInd w:val="0"/>
        <w:jc w:val="both"/>
        <w:outlineLvl w:val="1"/>
        <w:rPr>
          <w:color w:val="000000"/>
          <w:sz w:val="24"/>
          <w:szCs w:val="24"/>
        </w:rPr>
      </w:pPr>
    </w:p>
    <w:p w:rsidR="00C8665F" w:rsidRPr="00C8665F" w:rsidRDefault="00C8665F" w:rsidP="00C8665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C8665F">
        <w:rPr>
          <w:sz w:val="24"/>
          <w:szCs w:val="24"/>
        </w:rPr>
        <w:t xml:space="preserve">4. Использование Резерва </w:t>
      </w:r>
    </w:p>
    <w:p w:rsidR="00C8665F" w:rsidRPr="00C8665F" w:rsidRDefault="00C8665F" w:rsidP="00C8665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 xml:space="preserve">4.1. При наличии вакансии (в том числе планируемой), в соответствии с запросами руководителей органов местного самоуправления, организаций лицо, включенное в Резерв, рекомендуется главой </w:t>
      </w:r>
      <w:r w:rsidR="00A1224E">
        <w:rPr>
          <w:sz w:val="24"/>
          <w:szCs w:val="24"/>
        </w:rPr>
        <w:t>(</w:t>
      </w:r>
      <w:r w:rsidR="00A1224E" w:rsidRPr="00A1224E">
        <w:rPr>
          <w:i/>
          <w:sz w:val="24"/>
          <w:szCs w:val="24"/>
        </w:rPr>
        <w:t>в ред. постановления от 08.09.2023 № 294-п)</w:t>
      </w:r>
      <w:r w:rsidR="00A1224E">
        <w:rPr>
          <w:sz w:val="24"/>
          <w:szCs w:val="24"/>
        </w:rPr>
        <w:t xml:space="preserve"> </w:t>
      </w:r>
      <w:r w:rsidRPr="00C8665F">
        <w:rPr>
          <w:sz w:val="24"/>
          <w:szCs w:val="24"/>
        </w:rPr>
        <w:t>для назначения на вакантную должность.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В случае замещения должности на конкурсной основе в соответствии с законодательством Российской Федерации, лицу, включенному в Резерв, предлагается принять участие в соответствующих конкурсных процедурах.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4.2. Включение кандидата в Резерв не является основанием для обязательного назначения его на должность.</w:t>
      </w:r>
    </w:p>
    <w:p w:rsidR="00C8665F" w:rsidRPr="00C8665F" w:rsidRDefault="00C8665F" w:rsidP="00C8665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</w:p>
    <w:p w:rsidR="00C8665F" w:rsidRPr="00C8665F" w:rsidRDefault="00C8665F" w:rsidP="00C8665F">
      <w:pPr>
        <w:autoSpaceDE w:val="0"/>
        <w:autoSpaceDN w:val="0"/>
        <w:adjustRightInd w:val="0"/>
        <w:jc w:val="center"/>
        <w:outlineLvl w:val="1"/>
        <w:rPr>
          <w:sz w:val="24"/>
          <w:szCs w:val="24"/>
        </w:rPr>
      </w:pPr>
      <w:r w:rsidRPr="00C8665F">
        <w:rPr>
          <w:sz w:val="24"/>
          <w:szCs w:val="24"/>
        </w:rPr>
        <w:t>5. Работа с Резервом</w:t>
      </w:r>
    </w:p>
    <w:p w:rsidR="00C8665F" w:rsidRPr="00C8665F" w:rsidRDefault="00C8665F" w:rsidP="00C8665F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5.1. Уполномоченное подразделение в установленном порядке: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оформляет протоколы Комиссии;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организует мероприятия с участием лиц, включенных в Резерв;</w:t>
      </w:r>
    </w:p>
    <w:p w:rsidR="00C8665F" w:rsidRPr="00C8665F" w:rsidRDefault="00C8665F" w:rsidP="00C8665F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C8665F">
        <w:rPr>
          <w:rFonts w:ascii="Arial" w:hAnsi="Arial" w:cs="Arial"/>
          <w:sz w:val="24"/>
          <w:szCs w:val="24"/>
        </w:rPr>
        <w:t xml:space="preserve">- </w:t>
      </w:r>
      <w:r w:rsidRPr="00C8665F">
        <w:rPr>
          <w:sz w:val="24"/>
          <w:szCs w:val="24"/>
        </w:rPr>
        <w:t>готовит предложения и информационно-аналитические, статистические, ежеквартальные, оперативные отчеты по вопросам формирования, организации работы с Резервом.</w:t>
      </w:r>
    </w:p>
    <w:p w:rsidR="00C8665F" w:rsidRPr="00C8665F" w:rsidRDefault="00C8665F" w:rsidP="00C8665F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5.2. Работа с Резервом включает в себя следующие формы работы:</w:t>
      </w:r>
    </w:p>
    <w:p w:rsidR="00C8665F" w:rsidRPr="00C8665F" w:rsidRDefault="00C8665F" w:rsidP="00C8665F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привлечение лиц, состоящих в Резерве, к разработке социально значимых муниципальных проектов и программ;</w:t>
      </w:r>
    </w:p>
    <w:p w:rsidR="00C8665F" w:rsidRPr="00C8665F" w:rsidRDefault="00C8665F" w:rsidP="00C8665F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- участие в круглых столах, деловых играх, тренингах, семинарах;</w:t>
      </w:r>
    </w:p>
    <w:p w:rsidR="00C8665F" w:rsidRPr="00C8665F" w:rsidRDefault="00C8665F" w:rsidP="00C8665F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C8665F">
        <w:rPr>
          <w:sz w:val="24"/>
          <w:szCs w:val="24"/>
        </w:rPr>
        <w:t xml:space="preserve">- участие в работе экспертных и рабочих групп, советов, комиссий, координационных и консультативных органов, а также в совещаниях и иных мероприятиях, проводимых органами местного самоуправления </w:t>
      </w:r>
      <w:proofErr w:type="spellStart"/>
      <w:r w:rsidRPr="00C8665F">
        <w:rPr>
          <w:bCs/>
          <w:sz w:val="24"/>
          <w:szCs w:val="24"/>
        </w:rPr>
        <w:t>Колышлейского</w:t>
      </w:r>
      <w:proofErr w:type="spellEnd"/>
      <w:r w:rsidRPr="00C8665F">
        <w:rPr>
          <w:bCs/>
          <w:sz w:val="24"/>
          <w:szCs w:val="24"/>
        </w:rPr>
        <w:t xml:space="preserve"> района Пензенской области</w:t>
      </w:r>
      <w:r w:rsidRPr="00C8665F">
        <w:rPr>
          <w:sz w:val="24"/>
          <w:szCs w:val="24"/>
        </w:rPr>
        <w:t>.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5.3. Обновление информации о лицах, состоящих в Резерве, осуществляется на основании информации, представляемой ими, по мере поступления. При изменении персональных данных, указанных в анкете, лицо, состоящее в Резерве, обязано в 10-дневный срок уведомить об этом уполномоченное подразделение в свободной форме.</w:t>
      </w:r>
    </w:p>
    <w:p w:rsidR="00C8665F" w:rsidRPr="00C8665F" w:rsidRDefault="00C8665F" w:rsidP="00C8665F">
      <w:pPr>
        <w:ind w:firstLine="720"/>
        <w:jc w:val="both"/>
        <w:rPr>
          <w:sz w:val="24"/>
          <w:szCs w:val="24"/>
        </w:rPr>
      </w:pPr>
      <w:r w:rsidRPr="00C8665F">
        <w:rPr>
          <w:sz w:val="24"/>
          <w:szCs w:val="24"/>
        </w:rPr>
        <w:t>5.4. Ежегодно по итогам периода нахождения лица в Резерве проводится мониторинг его активности, продуктивного участия в предложенных мероприятиях, в том числе и проектной деятельности, анализ карьерной динамики. Данный мониторинг учитывается для последующего принятия кадровых решений.</w:t>
      </w:r>
    </w:p>
    <w:p w:rsidR="00C8665F" w:rsidRDefault="00C8665F" w:rsidP="00C8665F">
      <w:pPr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5812" w:type="dxa"/>
        <w:tblInd w:w="3794" w:type="dxa"/>
        <w:tblLook w:val="04A0"/>
      </w:tblPr>
      <w:tblGrid>
        <w:gridCol w:w="5812"/>
      </w:tblGrid>
      <w:tr w:rsidR="00C8665F" w:rsidRPr="00234515" w:rsidTr="005E03E1">
        <w:tc>
          <w:tcPr>
            <w:tcW w:w="5812" w:type="dxa"/>
            <w:shd w:val="clear" w:color="auto" w:fill="auto"/>
          </w:tcPr>
          <w:p w:rsidR="00C8665F" w:rsidRPr="00234515" w:rsidRDefault="00C8665F" w:rsidP="005E03E1">
            <w:pPr>
              <w:jc w:val="center"/>
              <w:rPr>
                <w:sz w:val="24"/>
                <w:szCs w:val="24"/>
              </w:rPr>
            </w:pPr>
            <w:r w:rsidRPr="00234515">
              <w:rPr>
                <w:sz w:val="24"/>
                <w:szCs w:val="24"/>
              </w:rPr>
              <w:lastRenderedPageBreak/>
              <w:t>Приложение №1</w:t>
            </w:r>
          </w:p>
          <w:p w:rsidR="00C8665F" w:rsidRPr="00234515" w:rsidRDefault="00C8665F" w:rsidP="00C8665F">
            <w:pPr>
              <w:jc w:val="center"/>
              <w:rPr>
                <w:sz w:val="28"/>
                <w:szCs w:val="28"/>
              </w:rPr>
            </w:pPr>
            <w:r w:rsidRPr="00234515">
              <w:rPr>
                <w:sz w:val="24"/>
                <w:szCs w:val="24"/>
              </w:rPr>
              <w:t>к Порядку формирования и использования резерва управленческих кадров</w:t>
            </w:r>
            <w:r w:rsidRPr="002345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</w:t>
            </w:r>
            <w:r w:rsidRPr="00234515">
              <w:rPr>
                <w:sz w:val="24"/>
                <w:szCs w:val="24"/>
              </w:rPr>
              <w:t xml:space="preserve">, утвержденному  постановлением администрации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 </w:t>
            </w:r>
            <w:r w:rsidR="00665D18" w:rsidRPr="00234515">
              <w:rPr>
                <w:bCs/>
                <w:sz w:val="24"/>
                <w:szCs w:val="24"/>
              </w:rPr>
              <w:t>от 30.05.2022 № 146-п</w:t>
            </w:r>
          </w:p>
        </w:tc>
      </w:tr>
    </w:tbl>
    <w:p w:rsidR="00C8665F" w:rsidRPr="00234515" w:rsidRDefault="00C8665F" w:rsidP="00C8665F">
      <w:pPr>
        <w:rPr>
          <w:b/>
          <w:sz w:val="24"/>
          <w:szCs w:val="24"/>
        </w:rPr>
      </w:pPr>
    </w:p>
    <w:p w:rsidR="00C8665F" w:rsidRPr="00C8665F" w:rsidRDefault="00C8665F" w:rsidP="00C8665F">
      <w:pPr>
        <w:jc w:val="center"/>
        <w:rPr>
          <w:b/>
          <w:sz w:val="24"/>
          <w:szCs w:val="24"/>
        </w:rPr>
      </w:pPr>
      <w:r w:rsidRPr="00C8665F">
        <w:rPr>
          <w:b/>
          <w:sz w:val="24"/>
          <w:szCs w:val="24"/>
        </w:rPr>
        <w:t xml:space="preserve">Перечень целевых должностей </w:t>
      </w:r>
    </w:p>
    <w:p w:rsidR="00C8665F" w:rsidRPr="00C8665F" w:rsidRDefault="00C8665F" w:rsidP="00C8665F">
      <w:pPr>
        <w:jc w:val="center"/>
        <w:rPr>
          <w:b/>
          <w:sz w:val="24"/>
          <w:szCs w:val="24"/>
        </w:rPr>
      </w:pPr>
      <w:r w:rsidRPr="00C8665F">
        <w:rPr>
          <w:b/>
          <w:sz w:val="24"/>
          <w:szCs w:val="24"/>
        </w:rPr>
        <w:t xml:space="preserve">для формирования резерва управленческих кадров </w:t>
      </w:r>
    </w:p>
    <w:p w:rsidR="00C8665F" w:rsidRPr="00C8665F" w:rsidRDefault="00C8665F" w:rsidP="00C8665F">
      <w:pPr>
        <w:jc w:val="center"/>
        <w:rPr>
          <w:b/>
          <w:i/>
          <w:sz w:val="24"/>
          <w:szCs w:val="24"/>
        </w:rPr>
      </w:pPr>
      <w:proofErr w:type="spellStart"/>
      <w:r w:rsidRPr="00C8665F">
        <w:rPr>
          <w:b/>
          <w:bCs/>
          <w:sz w:val="24"/>
          <w:szCs w:val="24"/>
        </w:rPr>
        <w:t>Колышлейского</w:t>
      </w:r>
      <w:proofErr w:type="spellEnd"/>
      <w:r w:rsidRPr="00C8665F">
        <w:rPr>
          <w:b/>
          <w:bCs/>
          <w:sz w:val="24"/>
          <w:szCs w:val="24"/>
        </w:rPr>
        <w:t xml:space="preserve"> района Пензенской области</w:t>
      </w:r>
    </w:p>
    <w:p w:rsidR="00C8665F" w:rsidRPr="00C8665F" w:rsidRDefault="00C8665F" w:rsidP="00C8665F">
      <w:pPr>
        <w:jc w:val="center"/>
        <w:rPr>
          <w:b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"/>
        <w:gridCol w:w="9106"/>
      </w:tblGrid>
      <w:tr w:rsidR="00C8665F" w:rsidRPr="00C8665F" w:rsidTr="005E03E1">
        <w:trPr>
          <w:trHeight w:val="379"/>
        </w:trPr>
        <w:tc>
          <w:tcPr>
            <w:tcW w:w="595" w:type="dxa"/>
            <w:vAlign w:val="center"/>
          </w:tcPr>
          <w:p w:rsidR="00C8665F" w:rsidRPr="00C8665F" w:rsidRDefault="00C8665F" w:rsidP="005E03E1">
            <w:pPr>
              <w:jc w:val="center"/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C8665F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C8665F">
              <w:rPr>
                <w:sz w:val="24"/>
                <w:szCs w:val="24"/>
              </w:rPr>
              <w:t>/</w:t>
            </w:r>
            <w:proofErr w:type="spellStart"/>
            <w:r w:rsidRPr="00C8665F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106" w:type="dxa"/>
            <w:vAlign w:val="center"/>
          </w:tcPr>
          <w:p w:rsidR="00C8665F" w:rsidRPr="00C8665F" w:rsidRDefault="00C8665F" w:rsidP="005E03E1">
            <w:pPr>
              <w:jc w:val="center"/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Наименование целевых должностей</w:t>
            </w:r>
          </w:p>
        </w:tc>
      </w:tr>
      <w:tr w:rsidR="00C8665F" w:rsidRPr="00C8665F" w:rsidTr="005E03E1">
        <w:tc>
          <w:tcPr>
            <w:tcW w:w="9701" w:type="dxa"/>
            <w:gridSpan w:val="2"/>
          </w:tcPr>
          <w:p w:rsidR="00C8665F" w:rsidRPr="00C8665F" w:rsidRDefault="00C8665F" w:rsidP="005E03E1">
            <w:pPr>
              <w:jc w:val="center"/>
              <w:rPr>
                <w:b/>
                <w:sz w:val="24"/>
                <w:szCs w:val="24"/>
              </w:rPr>
            </w:pPr>
            <w:r w:rsidRPr="00C8665F">
              <w:rPr>
                <w:b/>
                <w:sz w:val="24"/>
                <w:szCs w:val="24"/>
              </w:rPr>
              <w:t xml:space="preserve">Резерв на должности руководителей муниципальных учреждений (организаций) </w:t>
            </w:r>
          </w:p>
        </w:tc>
      </w:tr>
      <w:tr w:rsidR="00C8665F" w:rsidRPr="00C8665F" w:rsidTr="005E03E1">
        <w:tc>
          <w:tcPr>
            <w:tcW w:w="595" w:type="dxa"/>
          </w:tcPr>
          <w:p w:rsidR="00C8665F" w:rsidRPr="00C8665F" w:rsidRDefault="00C8665F" w:rsidP="005E03E1">
            <w:pPr>
              <w:jc w:val="center"/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1</w:t>
            </w:r>
          </w:p>
        </w:tc>
        <w:tc>
          <w:tcPr>
            <w:tcW w:w="9106" w:type="dxa"/>
          </w:tcPr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руководитель учреждения (организации)</w:t>
            </w:r>
          </w:p>
        </w:tc>
      </w:tr>
      <w:tr w:rsidR="00C8665F" w:rsidRPr="00C8665F" w:rsidTr="005E03E1">
        <w:tc>
          <w:tcPr>
            <w:tcW w:w="595" w:type="dxa"/>
          </w:tcPr>
          <w:p w:rsidR="00C8665F" w:rsidRPr="00C8665F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6" w:type="dxa"/>
          </w:tcPr>
          <w:p w:rsidR="00C8665F" w:rsidRPr="00C8665F" w:rsidRDefault="00C8665F" w:rsidP="005E03E1">
            <w:pPr>
              <w:rPr>
                <w:sz w:val="24"/>
                <w:szCs w:val="24"/>
                <w:u w:val="single"/>
              </w:rPr>
            </w:pPr>
            <w:r w:rsidRPr="00C8665F">
              <w:rPr>
                <w:sz w:val="24"/>
                <w:szCs w:val="24"/>
                <w:u w:val="single"/>
              </w:rPr>
              <w:t>Отрасли:</w:t>
            </w:r>
          </w:p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- образование и наука;</w:t>
            </w:r>
          </w:p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- молодежная политика;</w:t>
            </w:r>
          </w:p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- спорт и физическая культура;</w:t>
            </w:r>
          </w:p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- социальная защита населения;</w:t>
            </w:r>
          </w:p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- культура;</w:t>
            </w:r>
          </w:p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- промышленность и торговля;</w:t>
            </w:r>
          </w:p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- строительство и ЖКХ;</w:t>
            </w:r>
          </w:p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- транспорт и дорожное хозяйство;</w:t>
            </w:r>
          </w:p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- информационные технологии, связь и массовые коммуникации;</w:t>
            </w:r>
          </w:p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- сельское хозяйство;</w:t>
            </w:r>
          </w:p>
          <w:p w:rsidR="00C8665F" w:rsidRPr="00C8665F" w:rsidRDefault="00C8665F" w:rsidP="005E03E1">
            <w:pPr>
              <w:rPr>
                <w:sz w:val="24"/>
                <w:szCs w:val="24"/>
              </w:rPr>
            </w:pPr>
            <w:r w:rsidRPr="00C8665F">
              <w:rPr>
                <w:sz w:val="24"/>
                <w:szCs w:val="24"/>
              </w:rPr>
              <w:t>- экономическое развитие и финансы</w:t>
            </w:r>
          </w:p>
        </w:tc>
      </w:tr>
    </w:tbl>
    <w:p w:rsidR="00C8665F" w:rsidRPr="00A6479D" w:rsidRDefault="00C8665F" w:rsidP="00C8665F">
      <w:pPr>
        <w:jc w:val="center"/>
        <w:rPr>
          <w:sz w:val="28"/>
          <w:szCs w:val="28"/>
        </w:rPr>
      </w:pPr>
      <w:r w:rsidRPr="00A6479D">
        <w:rPr>
          <w:sz w:val="28"/>
          <w:szCs w:val="28"/>
        </w:rPr>
        <w:br w:type="page"/>
      </w:r>
    </w:p>
    <w:tbl>
      <w:tblPr>
        <w:tblW w:w="5760" w:type="dxa"/>
        <w:tblInd w:w="4428" w:type="dxa"/>
        <w:tblLook w:val="04A0"/>
      </w:tblPr>
      <w:tblGrid>
        <w:gridCol w:w="5760"/>
      </w:tblGrid>
      <w:tr w:rsidR="00C8665F" w:rsidRPr="00A6479D" w:rsidTr="005E03E1">
        <w:tc>
          <w:tcPr>
            <w:tcW w:w="5760" w:type="dxa"/>
            <w:shd w:val="clear" w:color="auto" w:fill="auto"/>
          </w:tcPr>
          <w:p w:rsidR="00C8665F" w:rsidRPr="00234515" w:rsidRDefault="00C8665F" w:rsidP="00C8665F">
            <w:pPr>
              <w:jc w:val="center"/>
              <w:rPr>
                <w:sz w:val="24"/>
                <w:szCs w:val="24"/>
              </w:rPr>
            </w:pPr>
            <w:r w:rsidRPr="00234515">
              <w:rPr>
                <w:sz w:val="24"/>
                <w:szCs w:val="24"/>
              </w:rPr>
              <w:lastRenderedPageBreak/>
              <w:t>Приложение №2</w:t>
            </w:r>
          </w:p>
          <w:p w:rsidR="00C8665F" w:rsidRPr="00A6479D" w:rsidRDefault="00C8665F" w:rsidP="00C8665F">
            <w:pPr>
              <w:jc w:val="center"/>
              <w:rPr>
                <w:sz w:val="28"/>
                <w:szCs w:val="28"/>
              </w:rPr>
            </w:pPr>
            <w:r w:rsidRPr="00234515">
              <w:rPr>
                <w:sz w:val="24"/>
                <w:szCs w:val="24"/>
              </w:rPr>
              <w:t>к Порядку формирования и использования резерва управленческих кадров</w:t>
            </w:r>
            <w:r w:rsidRPr="002345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</w:t>
            </w:r>
            <w:r w:rsidRPr="00234515">
              <w:rPr>
                <w:sz w:val="24"/>
                <w:szCs w:val="24"/>
              </w:rPr>
              <w:t xml:space="preserve">, утвержденному  постановлением администрации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 </w:t>
            </w:r>
            <w:r w:rsidR="00665D18" w:rsidRPr="00234515">
              <w:rPr>
                <w:bCs/>
                <w:sz w:val="24"/>
                <w:szCs w:val="24"/>
              </w:rPr>
              <w:t>от 30.05.2022 № 146-п</w:t>
            </w:r>
          </w:p>
        </w:tc>
      </w:tr>
    </w:tbl>
    <w:p w:rsidR="00C8665F" w:rsidRPr="00A6479D" w:rsidRDefault="00C8665F" w:rsidP="00C8665F">
      <w:pPr>
        <w:ind w:left="4680"/>
        <w:jc w:val="center"/>
        <w:rPr>
          <w:sz w:val="28"/>
          <w:szCs w:val="28"/>
        </w:rPr>
      </w:pPr>
    </w:p>
    <w:p w:rsidR="00C8665F" w:rsidRPr="00C8665F" w:rsidRDefault="00C8665F" w:rsidP="00C8665F">
      <w:pPr>
        <w:ind w:left="4680"/>
        <w:jc w:val="center"/>
        <w:rPr>
          <w:sz w:val="24"/>
          <w:szCs w:val="24"/>
        </w:rPr>
      </w:pPr>
      <w:r w:rsidRPr="00C8665F">
        <w:rPr>
          <w:sz w:val="24"/>
          <w:szCs w:val="24"/>
        </w:rPr>
        <w:t>В Комиссию по формированию и подготовке резерва управленческих кадров</w:t>
      </w:r>
    </w:p>
    <w:p w:rsidR="00C8665F" w:rsidRPr="00C8665F" w:rsidRDefault="00C8665F" w:rsidP="00C8665F">
      <w:pPr>
        <w:ind w:left="4680"/>
        <w:jc w:val="center"/>
        <w:rPr>
          <w:sz w:val="24"/>
          <w:szCs w:val="24"/>
        </w:rPr>
      </w:pPr>
      <w:r w:rsidRPr="00C8665F">
        <w:rPr>
          <w:sz w:val="24"/>
          <w:szCs w:val="24"/>
        </w:rPr>
        <w:t>от _______________________</w:t>
      </w:r>
    </w:p>
    <w:p w:rsidR="00C8665F" w:rsidRPr="00F07982" w:rsidRDefault="00C8665F" w:rsidP="00C8665F">
      <w:pPr>
        <w:ind w:left="4680"/>
        <w:jc w:val="center"/>
        <w:rPr>
          <w:sz w:val="16"/>
          <w:szCs w:val="16"/>
        </w:rPr>
      </w:pPr>
      <w:r w:rsidRPr="00F07982">
        <w:rPr>
          <w:sz w:val="16"/>
          <w:szCs w:val="16"/>
        </w:rPr>
        <w:t>(ФИО, замещаемая должность)</w:t>
      </w:r>
    </w:p>
    <w:p w:rsidR="00C8665F" w:rsidRDefault="00C8665F" w:rsidP="00C8665F">
      <w:pPr>
        <w:rPr>
          <w:sz w:val="28"/>
          <w:szCs w:val="28"/>
        </w:rPr>
      </w:pPr>
    </w:p>
    <w:p w:rsidR="00C8665F" w:rsidRDefault="00C8665F" w:rsidP="00C8665F">
      <w:pPr>
        <w:rPr>
          <w:sz w:val="28"/>
          <w:szCs w:val="28"/>
        </w:rPr>
      </w:pPr>
    </w:p>
    <w:p w:rsidR="00C8665F" w:rsidRPr="00A6479D" w:rsidRDefault="00C8665F" w:rsidP="00C8665F">
      <w:pPr>
        <w:rPr>
          <w:sz w:val="28"/>
          <w:szCs w:val="28"/>
        </w:rPr>
      </w:pPr>
    </w:p>
    <w:p w:rsidR="00C8665F" w:rsidRPr="00C8665F" w:rsidRDefault="00C8665F" w:rsidP="00C8665F">
      <w:pPr>
        <w:tabs>
          <w:tab w:val="left" w:pos="4346"/>
        </w:tabs>
        <w:jc w:val="center"/>
        <w:rPr>
          <w:sz w:val="24"/>
          <w:szCs w:val="24"/>
        </w:rPr>
      </w:pPr>
      <w:r w:rsidRPr="00C8665F">
        <w:rPr>
          <w:sz w:val="24"/>
          <w:szCs w:val="24"/>
        </w:rPr>
        <w:t>заявление.</w:t>
      </w:r>
    </w:p>
    <w:p w:rsidR="00C8665F" w:rsidRPr="00C8665F" w:rsidRDefault="00C8665F" w:rsidP="00C8665F">
      <w:pPr>
        <w:tabs>
          <w:tab w:val="left" w:pos="4346"/>
        </w:tabs>
        <w:rPr>
          <w:sz w:val="24"/>
          <w:szCs w:val="24"/>
        </w:rPr>
      </w:pPr>
    </w:p>
    <w:p w:rsidR="00C8665F" w:rsidRPr="00B028F8" w:rsidRDefault="00C8665F" w:rsidP="00C8665F">
      <w:pPr>
        <w:tabs>
          <w:tab w:val="left" w:pos="4346"/>
        </w:tabs>
        <w:ind w:firstLine="600"/>
        <w:jc w:val="both"/>
        <w:rPr>
          <w:sz w:val="28"/>
          <w:szCs w:val="28"/>
        </w:rPr>
      </w:pPr>
      <w:r w:rsidRPr="00C8665F">
        <w:rPr>
          <w:sz w:val="24"/>
          <w:szCs w:val="24"/>
        </w:rPr>
        <w:t xml:space="preserve">Прошу допустить меня к участию в конкурсном отборе на включение в резерв управленческих кадров </w:t>
      </w:r>
      <w:proofErr w:type="spellStart"/>
      <w:r w:rsidRPr="00C8665F">
        <w:rPr>
          <w:bCs/>
          <w:sz w:val="24"/>
          <w:szCs w:val="24"/>
        </w:rPr>
        <w:t>Колышлейского</w:t>
      </w:r>
      <w:proofErr w:type="spellEnd"/>
      <w:r w:rsidRPr="00C8665F">
        <w:rPr>
          <w:bCs/>
          <w:sz w:val="24"/>
          <w:szCs w:val="24"/>
        </w:rPr>
        <w:t xml:space="preserve"> района Пензенской области</w:t>
      </w:r>
      <w:r w:rsidRPr="00C8665F">
        <w:rPr>
          <w:bCs/>
          <w:color w:val="FF0000"/>
          <w:sz w:val="24"/>
          <w:szCs w:val="24"/>
        </w:rPr>
        <w:t xml:space="preserve"> </w:t>
      </w:r>
      <w:r w:rsidRPr="00C8665F">
        <w:rPr>
          <w:sz w:val="24"/>
          <w:szCs w:val="24"/>
        </w:rPr>
        <w:t xml:space="preserve">по целевой </w:t>
      </w:r>
      <w:proofErr w:type="spellStart"/>
      <w:r w:rsidRPr="00C8665F">
        <w:rPr>
          <w:sz w:val="24"/>
          <w:szCs w:val="24"/>
        </w:rPr>
        <w:t>должности</w:t>
      </w:r>
      <w:r w:rsidRPr="00B028F8">
        <w:rPr>
          <w:sz w:val="28"/>
          <w:szCs w:val="28"/>
        </w:rPr>
        <w:t>________________</w:t>
      </w:r>
      <w:r>
        <w:rPr>
          <w:sz w:val="28"/>
          <w:szCs w:val="28"/>
        </w:rPr>
        <w:t>_______________________________</w:t>
      </w:r>
      <w:proofErr w:type="spellEnd"/>
      <w:r w:rsidRPr="00B028F8">
        <w:rPr>
          <w:sz w:val="28"/>
          <w:szCs w:val="28"/>
        </w:rPr>
        <w:t>.</w:t>
      </w:r>
    </w:p>
    <w:p w:rsidR="00C8665F" w:rsidRPr="00B028F8" w:rsidRDefault="00C8665F" w:rsidP="00C8665F">
      <w:pPr>
        <w:tabs>
          <w:tab w:val="left" w:pos="4346"/>
        </w:tabs>
        <w:ind w:firstLine="600"/>
        <w:jc w:val="both"/>
        <w:rPr>
          <w:sz w:val="16"/>
          <w:szCs w:val="16"/>
        </w:rPr>
      </w:pPr>
      <w:r w:rsidRPr="00B028F8">
        <w:rPr>
          <w:b/>
          <w:sz w:val="16"/>
          <w:szCs w:val="16"/>
        </w:rPr>
        <w:t xml:space="preserve">                        </w:t>
      </w:r>
      <w:r>
        <w:rPr>
          <w:b/>
          <w:sz w:val="16"/>
          <w:szCs w:val="16"/>
        </w:rPr>
        <w:t xml:space="preserve">                                          </w:t>
      </w:r>
      <w:r w:rsidRPr="00B028F8">
        <w:rPr>
          <w:b/>
          <w:sz w:val="16"/>
          <w:szCs w:val="16"/>
        </w:rPr>
        <w:t xml:space="preserve">             </w:t>
      </w:r>
      <w:r w:rsidRPr="00B028F8">
        <w:rPr>
          <w:sz w:val="16"/>
          <w:szCs w:val="16"/>
        </w:rPr>
        <w:t>(указывается наименование целевой должности)</w:t>
      </w:r>
    </w:p>
    <w:p w:rsidR="00C8665F" w:rsidRPr="00A6479D" w:rsidRDefault="00C8665F" w:rsidP="00C8665F">
      <w:pPr>
        <w:tabs>
          <w:tab w:val="left" w:pos="4346"/>
        </w:tabs>
        <w:jc w:val="right"/>
        <w:rPr>
          <w:sz w:val="28"/>
          <w:szCs w:val="28"/>
        </w:rPr>
      </w:pPr>
    </w:p>
    <w:p w:rsidR="00C8665F" w:rsidRPr="00B028F8" w:rsidRDefault="00C8665F" w:rsidP="00C8665F">
      <w:pPr>
        <w:autoSpaceDE w:val="0"/>
        <w:autoSpaceDN w:val="0"/>
        <w:jc w:val="right"/>
        <w:rPr>
          <w:sz w:val="28"/>
          <w:szCs w:val="28"/>
        </w:rPr>
      </w:pPr>
      <w:r w:rsidRPr="00B028F8">
        <w:rPr>
          <w:sz w:val="28"/>
          <w:szCs w:val="28"/>
        </w:rPr>
        <w:t>_____________________</w:t>
      </w:r>
    </w:p>
    <w:p w:rsidR="00C8665F" w:rsidRPr="00B028F8" w:rsidRDefault="00C8665F" w:rsidP="00C8665F">
      <w:pPr>
        <w:autoSpaceDE w:val="0"/>
        <w:autoSpaceDN w:val="0"/>
        <w:jc w:val="right"/>
        <w:rPr>
          <w:sz w:val="16"/>
          <w:szCs w:val="16"/>
        </w:rPr>
      </w:pPr>
      <w:r w:rsidRPr="00B028F8">
        <w:rPr>
          <w:sz w:val="16"/>
          <w:szCs w:val="16"/>
        </w:rPr>
        <w:t xml:space="preserve"> (подпись, ФИО)</w:t>
      </w:r>
    </w:p>
    <w:p w:rsidR="00C8665F" w:rsidRPr="00B028F8" w:rsidRDefault="00C8665F" w:rsidP="00C8665F">
      <w:pPr>
        <w:autoSpaceDE w:val="0"/>
        <w:autoSpaceDN w:val="0"/>
        <w:jc w:val="right"/>
        <w:rPr>
          <w:sz w:val="28"/>
          <w:szCs w:val="28"/>
        </w:rPr>
      </w:pPr>
      <w:r w:rsidRPr="00B028F8">
        <w:rPr>
          <w:sz w:val="28"/>
          <w:szCs w:val="28"/>
        </w:rPr>
        <w:t>_____________________</w:t>
      </w:r>
    </w:p>
    <w:p w:rsidR="00C8665F" w:rsidRPr="00B028F8" w:rsidRDefault="00C8665F" w:rsidP="00C8665F">
      <w:pPr>
        <w:autoSpaceDE w:val="0"/>
        <w:autoSpaceDN w:val="0"/>
        <w:jc w:val="right"/>
        <w:rPr>
          <w:sz w:val="16"/>
          <w:szCs w:val="16"/>
        </w:rPr>
      </w:pPr>
      <w:r w:rsidRPr="00B028F8">
        <w:rPr>
          <w:sz w:val="16"/>
          <w:szCs w:val="16"/>
        </w:rPr>
        <w:t xml:space="preserve"> (дата)</w:t>
      </w:r>
    </w:p>
    <w:p w:rsidR="00C8665F" w:rsidRPr="00A6479D" w:rsidRDefault="00C8665F" w:rsidP="00C8665F">
      <w:pPr>
        <w:tabs>
          <w:tab w:val="left" w:pos="4346"/>
        </w:tabs>
        <w:jc w:val="right"/>
        <w:rPr>
          <w:sz w:val="28"/>
          <w:szCs w:val="28"/>
        </w:rPr>
      </w:pPr>
      <w:r w:rsidRPr="00B028F8">
        <w:rPr>
          <w:sz w:val="28"/>
          <w:szCs w:val="28"/>
        </w:rPr>
        <w:br w:type="page"/>
      </w:r>
    </w:p>
    <w:tbl>
      <w:tblPr>
        <w:tblW w:w="0" w:type="auto"/>
        <w:tblInd w:w="3652" w:type="dxa"/>
        <w:tblLook w:val="04A0"/>
      </w:tblPr>
      <w:tblGrid>
        <w:gridCol w:w="5812"/>
      </w:tblGrid>
      <w:tr w:rsidR="00C8665F" w:rsidRPr="00A6479D" w:rsidTr="005E03E1">
        <w:tc>
          <w:tcPr>
            <w:tcW w:w="5812" w:type="dxa"/>
            <w:shd w:val="clear" w:color="auto" w:fill="auto"/>
          </w:tcPr>
          <w:p w:rsidR="00C8665F" w:rsidRPr="00234515" w:rsidRDefault="00C8665F" w:rsidP="00C8665F">
            <w:pPr>
              <w:jc w:val="center"/>
              <w:rPr>
                <w:sz w:val="24"/>
                <w:szCs w:val="24"/>
              </w:rPr>
            </w:pPr>
            <w:r w:rsidRPr="00234515">
              <w:rPr>
                <w:sz w:val="24"/>
                <w:szCs w:val="24"/>
              </w:rPr>
              <w:lastRenderedPageBreak/>
              <w:t>Приложение №3</w:t>
            </w:r>
          </w:p>
          <w:p w:rsidR="00C8665F" w:rsidRPr="00A6479D" w:rsidRDefault="00C8665F" w:rsidP="00C8665F">
            <w:pPr>
              <w:jc w:val="center"/>
              <w:rPr>
                <w:sz w:val="28"/>
                <w:szCs w:val="28"/>
              </w:rPr>
            </w:pPr>
            <w:r w:rsidRPr="00234515">
              <w:rPr>
                <w:sz w:val="24"/>
                <w:szCs w:val="24"/>
              </w:rPr>
              <w:t>к Порядку формирования и использования резерва управленческих кадров</w:t>
            </w:r>
            <w:r w:rsidRPr="002345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</w:t>
            </w:r>
            <w:r w:rsidRPr="00234515">
              <w:rPr>
                <w:sz w:val="24"/>
                <w:szCs w:val="24"/>
              </w:rPr>
              <w:t xml:space="preserve">, утвержденному  постановлением администрации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 </w:t>
            </w:r>
            <w:r w:rsidR="00665D18" w:rsidRPr="00234515">
              <w:rPr>
                <w:bCs/>
                <w:sz w:val="24"/>
                <w:szCs w:val="24"/>
              </w:rPr>
              <w:t>от 30.05.2022 № 146-п</w:t>
            </w:r>
          </w:p>
        </w:tc>
      </w:tr>
    </w:tbl>
    <w:p w:rsidR="00C8665F" w:rsidRPr="00A6479D" w:rsidRDefault="00C8665F" w:rsidP="00C8665F">
      <w:pPr>
        <w:tabs>
          <w:tab w:val="left" w:pos="4346"/>
        </w:tabs>
        <w:jc w:val="right"/>
        <w:rPr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1800"/>
        <w:gridCol w:w="2010"/>
        <w:gridCol w:w="1959"/>
        <w:gridCol w:w="2151"/>
        <w:gridCol w:w="1861"/>
      </w:tblGrid>
      <w:tr w:rsidR="00C8665F" w:rsidRPr="003F65FC" w:rsidTr="005E03E1">
        <w:trPr>
          <w:cantSplit/>
        </w:trPr>
        <w:tc>
          <w:tcPr>
            <w:tcW w:w="3810" w:type="dxa"/>
            <w:gridSpan w:val="2"/>
          </w:tcPr>
          <w:p w:rsidR="00C8665F" w:rsidRPr="003F65FC" w:rsidRDefault="00C8665F" w:rsidP="005E03E1">
            <w:pPr>
              <w:keepNext/>
              <w:outlineLvl w:val="0"/>
              <w:rPr>
                <w:rFonts w:ascii="Arial" w:hAnsi="Arial" w:cs="Arial"/>
                <w:b/>
                <w:bCs/>
                <w:kern w:val="32"/>
              </w:rPr>
            </w:pPr>
          </w:p>
        </w:tc>
        <w:tc>
          <w:tcPr>
            <w:tcW w:w="1959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8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jc w:val="center"/>
            </w:pPr>
          </w:p>
          <w:p w:rsidR="00C8665F" w:rsidRPr="003F65FC" w:rsidRDefault="00C8665F" w:rsidP="005E03E1">
            <w:pPr>
              <w:jc w:val="center"/>
            </w:pPr>
          </w:p>
          <w:p w:rsidR="00C8665F" w:rsidRPr="003F65FC" w:rsidRDefault="00C8665F" w:rsidP="005E03E1">
            <w:pPr>
              <w:jc w:val="center"/>
            </w:pPr>
            <w:r w:rsidRPr="003F65FC">
              <w:t>Место</w:t>
            </w:r>
          </w:p>
          <w:p w:rsidR="00C8665F" w:rsidRPr="003F65FC" w:rsidRDefault="00C8665F" w:rsidP="005E03E1">
            <w:pPr>
              <w:jc w:val="center"/>
            </w:pPr>
            <w:r w:rsidRPr="003F65FC">
              <w:t>для</w:t>
            </w:r>
          </w:p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t>фотографии</w:t>
            </w:r>
          </w:p>
        </w:tc>
      </w:tr>
      <w:tr w:rsidR="00C8665F" w:rsidRPr="003F65FC" w:rsidTr="005E03E1">
        <w:trPr>
          <w:cantSplit/>
        </w:trPr>
        <w:tc>
          <w:tcPr>
            <w:tcW w:w="3810" w:type="dxa"/>
            <w:gridSpan w:val="2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959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</w:p>
        </w:tc>
      </w:tr>
      <w:tr w:rsidR="00C8665F" w:rsidRPr="003F65FC" w:rsidTr="005E03E1">
        <w:trPr>
          <w:cantSplit/>
        </w:trPr>
        <w:tc>
          <w:tcPr>
            <w:tcW w:w="3810" w:type="dxa"/>
            <w:gridSpan w:val="2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959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jc w:val="center"/>
            </w:pPr>
          </w:p>
        </w:tc>
      </w:tr>
      <w:tr w:rsidR="00C8665F" w:rsidRPr="003F65FC" w:rsidTr="005E03E1">
        <w:trPr>
          <w:cantSplit/>
        </w:trPr>
        <w:tc>
          <w:tcPr>
            <w:tcW w:w="1800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2010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959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2151" w:type="dxa"/>
            <w:tcBorders>
              <w:right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jc w:val="center"/>
            </w:pPr>
          </w:p>
        </w:tc>
      </w:tr>
      <w:tr w:rsidR="00C8665F" w:rsidRPr="003F65FC" w:rsidTr="005E03E1">
        <w:trPr>
          <w:cantSplit/>
        </w:trPr>
        <w:tc>
          <w:tcPr>
            <w:tcW w:w="1800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</w:p>
        </w:tc>
        <w:tc>
          <w:tcPr>
            <w:tcW w:w="6120" w:type="dxa"/>
            <w:gridSpan w:val="3"/>
            <w:tcBorders>
              <w:left w:val="nil"/>
              <w:right w:val="single" w:sz="4" w:space="0" w:color="auto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Анкета </w:t>
            </w: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jc w:val="center"/>
            </w:pPr>
          </w:p>
        </w:tc>
      </w:tr>
      <w:tr w:rsidR="00C8665F" w:rsidRPr="003F65FC" w:rsidTr="005E03E1">
        <w:trPr>
          <w:cantSplit/>
        </w:trPr>
        <w:tc>
          <w:tcPr>
            <w:tcW w:w="1800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</w:p>
        </w:tc>
        <w:tc>
          <w:tcPr>
            <w:tcW w:w="6120" w:type="dxa"/>
            <w:gridSpan w:val="3"/>
            <w:tcBorders>
              <w:left w:val="nil"/>
              <w:right w:val="single" w:sz="4" w:space="0" w:color="auto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резерва управленческих кадров</w:t>
            </w:r>
          </w:p>
          <w:p w:rsidR="00C8665F" w:rsidRPr="003F65FC" w:rsidRDefault="003C5EF5" w:rsidP="005E03E1">
            <w:pPr>
              <w:jc w:val="center"/>
              <w:rPr>
                <w:b/>
              </w:rPr>
            </w:pPr>
            <w:r>
              <w:rPr>
                <w:i/>
                <w:sz w:val="24"/>
                <w:szCs w:val="24"/>
              </w:rPr>
              <w:t>(</w:t>
            </w:r>
            <w:r w:rsidRPr="003C5EF5">
              <w:rPr>
                <w:i/>
                <w:sz w:val="24"/>
                <w:szCs w:val="24"/>
              </w:rPr>
              <w:t>в ред. постановления от 08.09.2023 №294-п</w:t>
            </w:r>
            <w:r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</w:p>
        </w:tc>
      </w:tr>
      <w:tr w:rsidR="00C8665F" w:rsidRPr="003F65FC" w:rsidTr="005E03E1">
        <w:trPr>
          <w:cantSplit/>
          <w:trHeight w:val="77"/>
        </w:trPr>
        <w:tc>
          <w:tcPr>
            <w:tcW w:w="7920" w:type="dxa"/>
            <w:gridSpan w:val="4"/>
            <w:tcBorders>
              <w:right w:val="single" w:sz="4" w:space="0" w:color="auto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</w:p>
        </w:tc>
        <w:tc>
          <w:tcPr>
            <w:tcW w:w="1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</w:p>
        </w:tc>
      </w:tr>
    </w:tbl>
    <w:p w:rsidR="00C8665F" w:rsidRPr="003F65FC" w:rsidRDefault="00C8665F" w:rsidP="00C8665F">
      <w:pPr>
        <w:tabs>
          <w:tab w:val="num" w:pos="720"/>
        </w:tabs>
        <w:rPr>
          <w:b/>
        </w:rPr>
      </w:pPr>
      <w:r w:rsidRPr="003F65FC">
        <w:rPr>
          <w:b/>
        </w:rPr>
        <w:t>1. Фамилия</w:t>
      </w:r>
      <w:r>
        <w:rPr>
          <w:b/>
        </w:rPr>
        <w:t xml:space="preserve"> </w:t>
      </w:r>
      <w:r w:rsidRPr="003F65FC">
        <w:t>_________________________________________________________________</w:t>
      </w:r>
    </w:p>
    <w:p w:rsidR="00C8665F" w:rsidRPr="003F65FC" w:rsidRDefault="00C8665F" w:rsidP="00C8665F">
      <w:pPr>
        <w:tabs>
          <w:tab w:val="num" w:pos="720"/>
        </w:tabs>
        <w:rPr>
          <w:b/>
        </w:rPr>
      </w:pPr>
      <w:r w:rsidRPr="003F65FC">
        <w:rPr>
          <w:b/>
        </w:rPr>
        <w:t xml:space="preserve">Имя </w:t>
      </w:r>
      <w:r w:rsidRPr="003F65FC">
        <w:t>_________________________________________________________________________</w:t>
      </w:r>
    </w:p>
    <w:p w:rsidR="00C8665F" w:rsidRPr="003F65FC" w:rsidRDefault="00C8665F" w:rsidP="00C8665F">
      <w:pPr>
        <w:tabs>
          <w:tab w:val="num" w:pos="720"/>
        </w:tabs>
        <w:rPr>
          <w:b/>
        </w:rPr>
      </w:pPr>
      <w:r w:rsidRPr="003F65FC">
        <w:rPr>
          <w:b/>
        </w:rPr>
        <w:t xml:space="preserve">Отчество </w:t>
      </w:r>
      <w:r w:rsidRPr="003F65FC">
        <w:t>___________________________________________________________________</w:t>
      </w:r>
      <w:r>
        <w:t>_</w:t>
      </w:r>
    </w:p>
    <w:p w:rsidR="00C8665F" w:rsidRPr="003F65FC" w:rsidRDefault="00C8665F" w:rsidP="00C8665F">
      <w:pPr>
        <w:outlineLvl w:val="4"/>
        <w:rPr>
          <w:b/>
          <w:bCs/>
          <w:i/>
          <w:iCs/>
        </w:rPr>
      </w:pPr>
      <w:r w:rsidRPr="003F65FC">
        <w:rPr>
          <w:b/>
          <w:bCs/>
          <w:iCs/>
        </w:rPr>
        <w:t>2</w:t>
      </w:r>
      <w:r w:rsidRPr="003F65FC">
        <w:rPr>
          <w:b/>
          <w:bCs/>
          <w:i/>
          <w:iCs/>
        </w:rPr>
        <w:t>. </w:t>
      </w:r>
      <w:r w:rsidRPr="003F65FC">
        <w:rPr>
          <w:b/>
          <w:bCs/>
          <w:iCs/>
        </w:rPr>
        <w:t>Изменение Ф.И.О.:</w:t>
      </w:r>
      <w:r w:rsidRPr="003F65FC">
        <w:rPr>
          <w:bCs/>
          <w:iCs/>
        </w:rPr>
        <w:t>__________________________________________________________</w:t>
      </w:r>
      <w:r>
        <w:rPr>
          <w:bCs/>
          <w:iCs/>
        </w:rPr>
        <w:t>____________</w:t>
      </w:r>
    </w:p>
    <w:p w:rsidR="00C8665F" w:rsidRPr="003F65FC" w:rsidRDefault="00C8665F" w:rsidP="00C8665F">
      <w:pPr>
        <w:jc w:val="center"/>
        <w:rPr>
          <w:sz w:val="16"/>
          <w:szCs w:val="16"/>
        </w:rPr>
      </w:pPr>
      <w:r w:rsidRPr="003F65FC">
        <w:rPr>
          <w:sz w:val="16"/>
          <w:szCs w:val="16"/>
        </w:rPr>
        <w:t xml:space="preserve">                                  (если изменяли, то укажите их, а также когда, где и по какой причине)</w:t>
      </w:r>
    </w:p>
    <w:p w:rsidR="00C8665F" w:rsidRPr="003F65FC" w:rsidRDefault="00C8665F" w:rsidP="00C8665F">
      <w:pPr>
        <w:rPr>
          <w:b/>
        </w:rPr>
      </w:pPr>
      <w:r w:rsidRPr="003F65FC">
        <w:rPr>
          <w:b/>
        </w:rPr>
        <w:t>3. Гражданство: ______________________________________________________________</w:t>
      </w:r>
    </w:p>
    <w:p w:rsidR="00C8665F" w:rsidRPr="003F65FC" w:rsidRDefault="00C8665F" w:rsidP="00C8665F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</w:t>
      </w:r>
      <w:r w:rsidRPr="003F65FC">
        <w:rPr>
          <w:sz w:val="16"/>
          <w:szCs w:val="16"/>
        </w:rPr>
        <w:t>(если изменяли, то укажите когда и по какой причине, если имеете гражданство другого государства - укажите)</w:t>
      </w:r>
    </w:p>
    <w:p w:rsidR="00C8665F" w:rsidRPr="003F65FC" w:rsidRDefault="00C8665F" w:rsidP="00C8665F">
      <w:pPr>
        <w:keepNext/>
        <w:outlineLvl w:val="2"/>
        <w:rPr>
          <w:rFonts w:ascii="Arial" w:hAnsi="Arial" w:cs="Arial"/>
          <w:b/>
          <w:bCs/>
        </w:rPr>
      </w:pPr>
      <w:r w:rsidRPr="003F65FC">
        <w:rPr>
          <w:b/>
          <w:bCs/>
        </w:rPr>
        <w:t>4. Паспорт или документ его заменяющий:</w:t>
      </w:r>
      <w:r w:rsidRPr="003F65FC">
        <w:rPr>
          <w:rFonts w:ascii="Arial" w:hAnsi="Arial" w:cs="Arial"/>
          <w:b/>
          <w:bCs/>
        </w:rPr>
        <w:t xml:space="preserve"> </w:t>
      </w:r>
      <w:r w:rsidRPr="003F65FC">
        <w:rPr>
          <w:bCs/>
        </w:rPr>
        <w:t>______________________________________</w:t>
      </w:r>
    </w:p>
    <w:p w:rsidR="00C8665F" w:rsidRPr="000D562E" w:rsidRDefault="00C8665F" w:rsidP="00C8665F">
      <w:pPr>
        <w:jc w:val="center"/>
        <w:rPr>
          <w:sz w:val="16"/>
          <w:szCs w:val="16"/>
        </w:rPr>
      </w:pPr>
      <w:r w:rsidRPr="003F65FC">
        <w:rPr>
          <w:sz w:val="16"/>
          <w:szCs w:val="16"/>
        </w:rPr>
        <w:t xml:space="preserve">                                                                         (номер, серия, кем и когда выдан)</w:t>
      </w:r>
    </w:p>
    <w:p w:rsidR="00C8665F" w:rsidRPr="003F65FC" w:rsidRDefault="00C8665F" w:rsidP="00C8665F">
      <w:pPr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261"/>
        <w:gridCol w:w="708"/>
        <w:gridCol w:w="709"/>
        <w:gridCol w:w="709"/>
        <w:gridCol w:w="709"/>
        <w:gridCol w:w="425"/>
        <w:gridCol w:w="425"/>
        <w:gridCol w:w="425"/>
        <w:gridCol w:w="426"/>
      </w:tblGrid>
      <w:tr w:rsidR="00C8665F" w:rsidRPr="003F65FC" w:rsidTr="005E03E1">
        <w:tc>
          <w:tcPr>
            <w:tcW w:w="3261" w:type="dxa"/>
          </w:tcPr>
          <w:p w:rsidR="00C8665F" w:rsidRPr="003F65FC" w:rsidRDefault="00C8665F" w:rsidP="005E03E1">
            <w:r w:rsidRPr="003F65FC">
              <w:rPr>
                <w:b/>
              </w:rPr>
              <w:t xml:space="preserve">5. Дата  рождения:      </w:t>
            </w:r>
          </w:p>
        </w:tc>
        <w:tc>
          <w:tcPr>
            <w:tcW w:w="708" w:type="dxa"/>
            <w:tcBorders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709" w:type="dxa"/>
            <w:tcBorders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425" w:type="dxa"/>
            <w:tcBorders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426" w:type="dxa"/>
            <w:tcBorders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</w:tr>
      <w:tr w:rsidR="00C8665F" w:rsidRPr="003F65FC" w:rsidTr="005E03E1">
        <w:tc>
          <w:tcPr>
            <w:tcW w:w="3261" w:type="dxa"/>
          </w:tcPr>
          <w:p w:rsidR="00C8665F" w:rsidRPr="003F65FC" w:rsidRDefault="00C8665F" w:rsidP="005E03E1">
            <w:pPr>
              <w:jc w:val="center"/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>
            <w:pPr>
              <w:jc w:val="center"/>
            </w:pPr>
            <w:r w:rsidRPr="003F65FC">
              <w:t>число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8665F" w:rsidRPr="003F65FC" w:rsidRDefault="00C8665F" w:rsidP="005E03E1">
            <w:pPr>
              <w:jc w:val="center"/>
            </w:pPr>
            <w:r w:rsidRPr="003F65FC">
              <w:t>месяц</w:t>
            </w:r>
          </w:p>
        </w:tc>
        <w:tc>
          <w:tcPr>
            <w:tcW w:w="1701" w:type="dxa"/>
            <w:gridSpan w:val="4"/>
            <w:tcBorders>
              <w:top w:val="single" w:sz="6" w:space="0" w:color="auto"/>
              <w:left w:val="nil"/>
              <w:right w:val="single" w:sz="6" w:space="0" w:color="auto"/>
            </w:tcBorders>
          </w:tcPr>
          <w:p w:rsidR="00C8665F" w:rsidRPr="003F65FC" w:rsidRDefault="00C8665F" w:rsidP="005E03E1">
            <w:pPr>
              <w:jc w:val="center"/>
            </w:pPr>
            <w:r w:rsidRPr="003F65FC">
              <w:t>год</w:t>
            </w:r>
          </w:p>
        </w:tc>
      </w:tr>
    </w:tbl>
    <w:p w:rsidR="00C8665F" w:rsidRPr="003F65FC" w:rsidRDefault="00C8665F" w:rsidP="00C8665F">
      <w:r w:rsidRPr="003F65FC">
        <w:rPr>
          <w:b/>
        </w:rPr>
        <w:t>6. Место рождения:</w:t>
      </w:r>
      <w:r w:rsidRPr="003F65FC">
        <w:t xml:space="preserve"> __________________________________________________________</w:t>
      </w:r>
      <w:r>
        <w:t>_</w:t>
      </w:r>
    </w:p>
    <w:p w:rsidR="00C8665F" w:rsidRPr="003F65FC" w:rsidRDefault="00C8665F" w:rsidP="00C8665F">
      <w:r w:rsidRPr="003F65FC">
        <w:rPr>
          <w:b/>
        </w:rPr>
        <w:t>7. Домашний адрес (адрес регистрации и фактического проживания):</w:t>
      </w:r>
      <w:r w:rsidRPr="003F65FC">
        <w:t xml:space="preserve"> </w:t>
      </w:r>
    </w:p>
    <w:p w:rsidR="00C8665F" w:rsidRPr="003F65FC" w:rsidRDefault="00C8665F" w:rsidP="00C8665F">
      <w:r>
        <w:t>индекс________________________________________________________________________</w:t>
      </w:r>
    </w:p>
    <w:p w:rsidR="00C8665F" w:rsidRPr="003F65FC" w:rsidRDefault="00C8665F" w:rsidP="00C8665F">
      <w:r w:rsidRPr="003F65FC">
        <w:t>область __________________________________</w:t>
      </w:r>
      <w:r>
        <w:t>____________________________________</w:t>
      </w:r>
      <w:r w:rsidRPr="003F65FC">
        <w:t xml:space="preserve"> район_________________________________</w:t>
      </w:r>
      <w:r>
        <w:t>______________________________________</w:t>
      </w:r>
    </w:p>
    <w:p w:rsidR="00C8665F" w:rsidRPr="003F65FC" w:rsidRDefault="00C8665F" w:rsidP="00C8665F">
      <w:r w:rsidRPr="003F65FC">
        <w:t>населенный пункт  _____________________________</w:t>
      </w:r>
      <w:r>
        <w:t>_______________________________</w:t>
      </w:r>
    </w:p>
    <w:p w:rsidR="00C8665F" w:rsidRPr="003F65FC" w:rsidRDefault="00C8665F" w:rsidP="00C8665F">
      <w:pPr>
        <w:rPr>
          <w:vertAlign w:val="superscript"/>
        </w:rPr>
      </w:pP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</w:r>
      <w:r w:rsidRPr="003F65FC">
        <w:rPr>
          <w:vertAlign w:val="superscript"/>
        </w:rPr>
        <w:tab/>
        <w:t>(город, село, поселок и др.)</w:t>
      </w:r>
    </w:p>
    <w:p w:rsidR="00C8665F" w:rsidRPr="003F65FC" w:rsidRDefault="00C8665F" w:rsidP="00C8665F">
      <w:pPr>
        <w:rPr>
          <w:vertAlign w:val="superscript"/>
        </w:rPr>
      </w:pPr>
      <w:r w:rsidRPr="003F65FC">
        <w:t>улица ________________________</w:t>
      </w:r>
      <w:r>
        <w:t>_____</w:t>
      </w:r>
      <w:r w:rsidRPr="003F65FC">
        <w:t xml:space="preserve"> дом ___________ корп._________</w:t>
      </w:r>
      <w:r w:rsidRPr="003F65FC">
        <w:rPr>
          <w:vertAlign w:val="superscript"/>
        </w:rPr>
        <w:t xml:space="preserve"> </w:t>
      </w:r>
      <w:r>
        <w:t>квартира ____</w:t>
      </w:r>
    </w:p>
    <w:p w:rsidR="00C8665F" w:rsidRPr="003F65FC" w:rsidRDefault="00C8665F" w:rsidP="00C8665F">
      <w:r w:rsidRPr="003F65FC">
        <w:rPr>
          <w:b/>
        </w:rPr>
        <w:t xml:space="preserve">8. Контактная информация </w:t>
      </w:r>
      <w:r w:rsidRPr="003F65FC">
        <w:t xml:space="preserve">(телефоны: домашний, рабочий, сотовый; </w:t>
      </w:r>
      <w:proofErr w:type="spellStart"/>
      <w:r w:rsidRPr="003F65FC">
        <w:t>e-mail</w:t>
      </w:r>
      <w:proofErr w:type="spellEnd"/>
      <w:r w:rsidRPr="003F65FC">
        <w:t>): _____________________________________________________________________________</w:t>
      </w:r>
    </w:p>
    <w:tbl>
      <w:tblPr>
        <w:tblW w:w="10048" w:type="dxa"/>
        <w:tblInd w:w="108" w:type="dxa"/>
        <w:tblLayout w:type="fixed"/>
        <w:tblLook w:val="0000"/>
      </w:tblPr>
      <w:tblGrid>
        <w:gridCol w:w="2880"/>
        <w:gridCol w:w="1440"/>
        <w:gridCol w:w="540"/>
        <w:gridCol w:w="1620"/>
        <w:gridCol w:w="360"/>
        <w:gridCol w:w="1260"/>
        <w:gridCol w:w="360"/>
        <w:gridCol w:w="1228"/>
        <w:gridCol w:w="360"/>
      </w:tblGrid>
      <w:tr w:rsidR="00C8665F" w:rsidRPr="003F65FC" w:rsidTr="005E03E1">
        <w:tc>
          <w:tcPr>
            <w:tcW w:w="2880" w:type="dxa"/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9. Семейное положение:</w:t>
            </w:r>
          </w:p>
        </w:tc>
        <w:tc>
          <w:tcPr>
            <w:tcW w:w="1440" w:type="dxa"/>
          </w:tcPr>
          <w:p w:rsidR="00C8665F" w:rsidRPr="003F65FC" w:rsidRDefault="00C8665F" w:rsidP="005E03E1">
            <w:pPr>
              <w:jc w:val="right"/>
              <w:rPr>
                <w:b/>
              </w:rPr>
            </w:pPr>
            <w:r w:rsidRPr="003F65FC">
              <w:rPr>
                <w:b/>
              </w:rPr>
              <w:t>женат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620" w:type="dxa"/>
            <w:tcBorders>
              <w:left w:val="nil"/>
            </w:tcBorders>
          </w:tcPr>
          <w:p w:rsidR="00C8665F" w:rsidRPr="003F65FC" w:rsidRDefault="00C8665F" w:rsidP="005E03E1">
            <w:pPr>
              <w:jc w:val="right"/>
              <w:rPr>
                <w:b/>
              </w:rPr>
            </w:pPr>
            <w:r w:rsidRPr="003F65FC">
              <w:rPr>
                <w:b/>
              </w:rPr>
              <w:t>холост</w:t>
            </w:r>
          </w:p>
        </w:tc>
        <w:tc>
          <w:tcPr>
            <w:tcW w:w="3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:rsidR="00C8665F" w:rsidRPr="003F65FC" w:rsidRDefault="00C8665F" w:rsidP="005E03E1">
            <w:pPr>
              <w:jc w:val="right"/>
              <w:rPr>
                <w:b/>
              </w:rPr>
            </w:pPr>
            <w:r w:rsidRPr="003F65FC">
              <w:rPr>
                <w:b/>
              </w:rPr>
              <w:t>вдовец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jc w:val="right"/>
              <w:rPr>
                <w:b/>
                <w:spacing w:val="-10"/>
              </w:rPr>
            </w:pPr>
            <w:r w:rsidRPr="003F65FC">
              <w:rPr>
                <w:b/>
                <w:spacing w:val="-10"/>
              </w:rPr>
              <w:t>разведен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jc w:val="right"/>
              <w:rPr>
                <w:b/>
              </w:rPr>
            </w:pPr>
          </w:p>
        </w:tc>
      </w:tr>
      <w:tr w:rsidR="00C8665F" w:rsidRPr="003F65FC" w:rsidTr="005E03E1">
        <w:tc>
          <w:tcPr>
            <w:tcW w:w="2880" w:type="dxa"/>
          </w:tcPr>
          <w:p w:rsidR="00C8665F" w:rsidRPr="003F65FC" w:rsidRDefault="00C8665F" w:rsidP="005E03E1"/>
        </w:tc>
        <w:tc>
          <w:tcPr>
            <w:tcW w:w="1440" w:type="dxa"/>
          </w:tcPr>
          <w:p w:rsidR="00C8665F" w:rsidRPr="003F65FC" w:rsidRDefault="00C8665F" w:rsidP="005E03E1">
            <w:pPr>
              <w:jc w:val="right"/>
            </w:pPr>
            <w:r w:rsidRPr="003F65FC">
              <w:t>(замужем)</w:t>
            </w:r>
          </w:p>
        </w:tc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1620" w:type="dxa"/>
            <w:tcBorders>
              <w:left w:val="nil"/>
            </w:tcBorders>
          </w:tcPr>
          <w:p w:rsidR="00C8665F" w:rsidRPr="003F65FC" w:rsidRDefault="00C8665F" w:rsidP="005E03E1">
            <w:pPr>
              <w:jc w:val="right"/>
            </w:pPr>
            <w:r w:rsidRPr="003F65FC">
              <w:t>(не замужем)</w:t>
            </w:r>
          </w:p>
        </w:tc>
        <w:tc>
          <w:tcPr>
            <w:tcW w:w="3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1260" w:type="dxa"/>
            <w:tcBorders>
              <w:left w:val="nil"/>
              <w:right w:val="single" w:sz="4" w:space="0" w:color="auto"/>
            </w:tcBorders>
          </w:tcPr>
          <w:p w:rsidR="00C8665F" w:rsidRPr="003F65FC" w:rsidRDefault="00C8665F" w:rsidP="005E03E1">
            <w:pPr>
              <w:jc w:val="right"/>
            </w:pPr>
            <w:r w:rsidRPr="003F65FC">
              <w:t>(вдова)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5F" w:rsidRPr="003F65FC" w:rsidRDefault="00C8665F" w:rsidP="005E03E1"/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jc w:val="right"/>
              <w:rPr>
                <w:spacing w:val="-16"/>
              </w:rPr>
            </w:pPr>
            <w:r w:rsidRPr="003F65FC">
              <w:rPr>
                <w:spacing w:val="-16"/>
              </w:rPr>
              <w:t>(разведена)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jc w:val="right"/>
            </w:pPr>
          </w:p>
        </w:tc>
      </w:tr>
    </w:tbl>
    <w:p w:rsidR="00C8665F" w:rsidRPr="003F65FC" w:rsidRDefault="00C8665F" w:rsidP="00C8665F">
      <w:r w:rsidRPr="003F65FC">
        <w:t>Если «</w:t>
      </w:r>
      <w:proofErr w:type="gramStart"/>
      <w:r w:rsidRPr="003F65FC">
        <w:t>женат</w:t>
      </w:r>
      <w:proofErr w:type="gramEnd"/>
      <w:r w:rsidRPr="003F65FC">
        <w:t xml:space="preserve"> (замужем)», укажите Сведения о супруге: </w:t>
      </w:r>
    </w:p>
    <w:p w:rsidR="00C8665F" w:rsidRPr="003F65FC" w:rsidRDefault="00C8665F" w:rsidP="00C8665F">
      <w:r w:rsidRPr="003F65FC">
        <w:t>_____________________________________________________________________________</w:t>
      </w:r>
    </w:p>
    <w:p w:rsidR="00C8665F" w:rsidRPr="003F65FC" w:rsidRDefault="00C8665F" w:rsidP="00C8665F">
      <w:pPr>
        <w:jc w:val="center"/>
      </w:pPr>
      <w:r w:rsidRPr="003F65FC">
        <w:rPr>
          <w:vertAlign w:val="superscript"/>
        </w:rPr>
        <w:t>(Фамилия Имя Отчество, дата и место рождения, место работы и замещаемая должность.)</w:t>
      </w:r>
    </w:p>
    <w:tbl>
      <w:tblPr>
        <w:tblW w:w="0" w:type="auto"/>
        <w:tblInd w:w="108" w:type="dxa"/>
        <w:tblLayout w:type="fixed"/>
        <w:tblLook w:val="0000"/>
      </w:tblPr>
      <w:tblGrid>
        <w:gridCol w:w="3261"/>
        <w:gridCol w:w="1692"/>
        <w:gridCol w:w="434"/>
        <w:gridCol w:w="2321"/>
        <w:gridCol w:w="372"/>
      </w:tblGrid>
      <w:tr w:rsidR="00C8665F" w:rsidRPr="003F65FC" w:rsidTr="005E03E1">
        <w:tc>
          <w:tcPr>
            <w:tcW w:w="3261" w:type="dxa"/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10. Наличие детей:</w:t>
            </w:r>
          </w:p>
        </w:tc>
        <w:tc>
          <w:tcPr>
            <w:tcW w:w="1692" w:type="dxa"/>
          </w:tcPr>
          <w:p w:rsidR="00C8665F" w:rsidRPr="003F65FC" w:rsidRDefault="00C8665F" w:rsidP="005E03E1">
            <w:pPr>
              <w:jc w:val="right"/>
              <w:rPr>
                <w:b/>
              </w:rPr>
            </w:pPr>
            <w:r w:rsidRPr="003F65FC">
              <w:rPr>
                <w:b/>
              </w:rPr>
              <w:t>да</w:t>
            </w:r>
          </w:p>
        </w:tc>
        <w:tc>
          <w:tcPr>
            <w:tcW w:w="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2321" w:type="dxa"/>
            <w:tcBorders>
              <w:left w:val="nil"/>
            </w:tcBorders>
          </w:tcPr>
          <w:p w:rsidR="00C8665F" w:rsidRPr="003F65FC" w:rsidRDefault="00C8665F" w:rsidP="005E03E1">
            <w:pPr>
              <w:jc w:val="right"/>
              <w:rPr>
                <w:b/>
              </w:rPr>
            </w:pPr>
            <w:r w:rsidRPr="003F65FC">
              <w:rPr>
                <w:b/>
              </w:rPr>
              <w:t>нет</w:t>
            </w: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</w:tr>
    </w:tbl>
    <w:p w:rsidR="00C8665F" w:rsidRPr="003F65FC" w:rsidRDefault="00C8665F" w:rsidP="00C8665F">
      <w:r w:rsidRPr="003F65FC">
        <w:t>Если «да», укажите:</w:t>
      </w:r>
    </w:p>
    <w:tbl>
      <w:tblPr>
        <w:tblW w:w="954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5334"/>
        <w:gridCol w:w="1260"/>
        <w:gridCol w:w="2946"/>
      </w:tblGrid>
      <w:tr w:rsidR="00C8665F" w:rsidRPr="003F65FC" w:rsidTr="005E03E1">
        <w:tc>
          <w:tcPr>
            <w:tcW w:w="5334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Фамилия Имя Отчество</w:t>
            </w:r>
          </w:p>
        </w:tc>
        <w:tc>
          <w:tcPr>
            <w:tcW w:w="1260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Пол</w:t>
            </w:r>
          </w:p>
        </w:tc>
        <w:tc>
          <w:tcPr>
            <w:tcW w:w="2946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Дата  рождения</w:t>
            </w:r>
          </w:p>
        </w:tc>
      </w:tr>
      <w:tr w:rsidR="00C8665F" w:rsidRPr="003F65FC" w:rsidTr="005E03E1">
        <w:tc>
          <w:tcPr>
            <w:tcW w:w="5334" w:type="dxa"/>
          </w:tcPr>
          <w:p w:rsidR="00C8665F" w:rsidRPr="003F65FC" w:rsidRDefault="00C8665F" w:rsidP="005E03E1"/>
        </w:tc>
        <w:tc>
          <w:tcPr>
            <w:tcW w:w="1260" w:type="dxa"/>
          </w:tcPr>
          <w:p w:rsidR="00C8665F" w:rsidRPr="003F65FC" w:rsidRDefault="00C8665F" w:rsidP="005E03E1"/>
        </w:tc>
        <w:tc>
          <w:tcPr>
            <w:tcW w:w="2946" w:type="dxa"/>
          </w:tcPr>
          <w:p w:rsidR="00C8665F" w:rsidRPr="003F65FC" w:rsidRDefault="00C8665F" w:rsidP="005E03E1"/>
        </w:tc>
      </w:tr>
      <w:tr w:rsidR="00C8665F" w:rsidRPr="003F65FC" w:rsidTr="005E03E1">
        <w:tc>
          <w:tcPr>
            <w:tcW w:w="5334" w:type="dxa"/>
          </w:tcPr>
          <w:p w:rsidR="00C8665F" w:rsidRPr="003F65FC" w:rsidRDefault="00C8665F" w:rsidP="005E03E1"/>
        </w:tc>
        <w:tc>
          <w:tcPr>
            <w:tcW w:w="1260" w:type="dxa"/>
          </w:tcPr>
          <w:p w:rsidR="00C8665F" w:rsidRPr="003F65FC" w:rsidRDefault="00C8665F" w:rsidP="005E03E1"/>
        </w:tc>
        <w:tc>
          <w:tcPr>
            <w:tcW w:w="2946" w:type="dxa"/>
          </w:tcPr>
          <w:p w:rsidR="00C8665F" w:rsidRPr="003F65FC" w:rsidRDefault="00C8665F" w:rsidP="005E03E1"/>
        </w:tc>
      </w:tr>
      <w:tr w:rsidR="00C8665F" w:rsidRPr="003F65FC" w:rsidTr="005E03E1">
        <w:tc>
          <w:tcPr>
            <w:tcW w:w="5334" w:type="dxa"/>
          </w:tcPr>
          <w:p w:rsidR="00C8665F" w:rsidRPr="003F65FC" w:rsidRDefault="00C8665F" w:rsidP="005E03E1"/>
        </w:tc>
        <w:tc>
          <w:tcPr>
            <w:tcW w:w="1260" w:type="dxa"/>
          </w:tcPr>
          <w:p w:rsidR="00C8665F" w:rsidRPr="003F65FC" w:rsidRDefault="00C8665F" w:rsidP="005E03E1"/>
        </w:tc>
        <w:tc>
          <w:tcPr>
            <w:tcW w:w="2946" w:type="dxa"/>
          </w:tcPr>
          <w:p w:rsidR="00C8665F" w:rsidRPr="003F65FC" w:rsidRDefault="00C8665F" w:rsidP="005E03E1"/>
        </w:tc>
      </w:tr>
    </w:tbl>
    <w:p w:rsidR="00C8665F" w:rsidRPr="003F65FC" w:rsidRDefault="00C8665F" w:rsidP="00C8665F">
      <w:pPr>
        <w:rPr>
          <w:sz w:val="16"/>
          <w:szCs w:val="16"/>
          <w:lang w:val="en-US"/>
        </w:rPr>
      </w:pPr>
    </w:p>
    <w:p w:rsidR="00C8665F" w:rsidRPr="003F65FC" w:rsidRDefault="00C8665F" w:rsidP="00C8665F">
      <w:pPr>
        <w:rPr>
          <w:lang w:val="en-US"/>
        </w:rPr>
      </w:pPr>
      <w:r w:rsidRPr="003F65FC">
        <w:rPr>
          <w:b/>
        </w:rPr>
        <w:t xml:space="preserve">11. Национальность: </w:t>
      </w:r>
      <w:r w:rsidRPr="003F65FC">
        <w:t>__________________________________________________________</w:t>
      </w:r>
    </w:p>
    <w:p w:rsidR="00C8665F" w:rsidRPr="003F65FC" w:rsidRDefault="00C8665F" w:rsidP="00C8665F">
      <w:pPr>
        <w:jc w:val="center"/>
        <w:rPr>
          <w:b/>
          <w:sz w:val="16"/>
          <w:szCs w:val="16"/>
        </w:rPr>
      </w:pPr>
      <w:r w:rsidRPr="003F65FC">
        <w:rPr>
          <w:sz w:val="16"/>
          <w:szCs w:val="16"/>
        </w:rPr>
        <w:t>(не является обязательным для заполнения)</w:t>
      </w:r>
    </w:p>
    <w:p w:rsidR="00C8665F" w:rsidRPr="003F65FC" w:rsidRDefault="00C8665F" w:rsidP="00C8665F">
      <w:pPr>
        <w:rPr>
          <w:b/>
          <w:bCs/>
        </w:rPr>
      </w:pPr>
      <w:r w:rsidRPr="003F65FC">
        <w:rPr>
          <w:b/>
          <w:bCs/>
        </w:rPr>
        <w:t>12. Какими языками владеете:</w:t>
      </w:r>
    </w:p>
    <w:p w:rsidR="00C8665F" w:rsidRPr="003F65FC" w:rsidRDefault="00C8665F" w:rsidP="00C8665F">
      <w:r w:rsidRPr="003F65FC">
        <w:t>12.1. Родной язык: _____________________________________________________________</w:t>
      </w:r>
    </w:p>
    <w:p w:rsidR="00C8665F" w:rsidRPr="003F65FC" w:rsidRDefault="00C8665F" w:rsidP="00C8665F">
      <w:r w:rsidRPr="003F65FC">
        <w:t>12.2. Языки народов Российской Федерации: ______________________________________</w:t>
      </w:r>
      <w:r>
        <w:t>_</w:t>
      </w:r>
    </w:p>
    <w:p w:rsidR="00C8665F" w:rsidRPr="003F65FC" w:rsidRDefault="00C8665F" w:rsidP="00C8665F">
      <w:pPr>
        <w:rPr>
          <w:bCs/>
        </w:rPr>
      </w:pPr>
      <w:r w:rsidRPr="003F65FC">
        <w:rPr>
          <w:bCs/>
        </w:rPr>
        <w:t>12.3. Иностранные языки, включая языки народов бывшего СССР:</w:t>
      </w:r>
    </w:p>
    <w:tbl>
      <w:tblPr>
        <w:tblW w:w="9889" w:type="dxa"/>
        <w:tblLayout w:type="fixed"/>
        <w:tblLook w:val="0000"/>
      </w:tblPr>
      <w:tblGrid>
        <w:gridCol w:w="2808"/>
        <w:gridCol w:w="2460"/>
        <w:gridCol w:w="2460"/>
        <w:gridCol w:w="2161"/>
      </w:tblGrid>
      <w:tr w:rsidR="00C8665F" w:rsidRPr="003F65FC" w:rsidTr="005E03E1">
        <w:tc>
          <w:tcPr>
            <w:tcW w:w="2808" w:type="dxa"/>
            <w:tcBorders>
              <w:top w:val="single" w:sz="6" w:space="0" w:color="auto"/>
              <w:left w:val="single" w:sz="6" w:space="0" w:color="auto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Язык</w:t>
            </w:r>
          </w:p>
        </w:tc>
        <w:tc>
          <w:tcPr>
            <w:tcW w:w="7081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>
            <w:pPr>
              <w:autoSpaceDE w:val="0"/>
              <w:autoSpaceDN w:val="0"/>
              <w:adjustRightInd w:val="0"/>
              <w:jc w:val="center"/>
              <w:outlineLvl w:val="1"/>
              <w:rPr>
                <w:b/>
              </w:rPr>
            </w:pPr>
            <w:r w:rsidRPr="003F65FC">
              <w:rPr>
                <w:b/>
              </w:rPr>
              <w:t>Степень владения</w:t>
            </w:r>
          </w:p>
        </w:tc>
      </w:tr>
      <w:tr w:rsidR="00C8665F" w:rsidRPr="003F65FC" w:rsidTr="005E03E1">
        <w:tc>
          <w:tcPr>
            <w:tcW w:w="2808" w:type="dxa"/>
            <w:tcBorders>
              <w:left w:val="single" w:sz="6" w:space="0" w:color="auto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владею свободно</w:t>
            </w:r>
          </w:p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читаю и могу объясняться</w:t>
            </w:r>
          </w:p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читаю и перевожу со словарем</w:t>
            </w:r>
          </w:p>
        </w:tc>
      </w:tr>
      <w:tr w:rsidR="00C8665F" w:rsidRPr="003F65FC" w:rsidTr="005E03E1"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</w:tr>
      <w:tr w:rsidR="00C8665F" w:rsidRPr="003F65FC" w:rsidTr="005E03E1">
        <w:tc>
          <w:tcPr>
            <w:tcW w:w="2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24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  <w:tc>
          <w:tcPr>
            <w:tcW w:w="2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665F" w:rsidRPr="003F65FC" w:rsidRDefault="00C8665F" w:rsidP="005E03E1"/>
        </w:tc>
      </w:tr>
    </w:tbl>
    <w:p w:rsidR="00174DD8" w:rsidRDefault="00174DD8" w:rsidP="00C8665F">
      <w:pPr>
        <w:rPr>
          <w:b/>
        </w:rPr>
      </w:pPr>
    </w:p>
    <w:p w:rsidR="00C8665F" w:rsidRPr="003F65FC" w:rsidRDefault="00C8665F" w:rsidP="00C8665F">
      <w:pPr>
        <w:rPr>
          <w:b/>
        </w:rPr>
      </w:pPr>
      <w:r w:rsidRPr="003F65FC">
        <w:rPr>
          <w:b/>
        </w:rPr>
        <w:lastRenderedPageBreak/>
        <w:t>13. Навыки работы с компьютером: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660"/>
        <w:gridCol w:w="1296"/>
        <w:gridCol w:w="1296"/>
        <w:gridCol w:w="1296"/>
        <w:gridCol w:w="3341"/>
      </w:tblGrid>
      <w:tr w:rsidR="00C8665F" w:rsidRPr="003F65FC" w:rsidTr="005E03E1">
        <w:tc>
          <w:tcPr>
            <w:tcW w:w="2660" w:type="dxa"/>
            <w:tcBorders>
              <w:bottom w:val="nil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Вид </w:t>
            </w:r>
          </w:p>
        </w:tc>
        <w:tc>
          <w:tcPr>
            <w:tcW w:w="3888" w:type="dxa"/>
            <w:gridSpan w:val="3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Степень владения</w:t>
            </w:r>
          </w:p>
        </w:tc>
        <w:tc>
          <w:tcPr>
            <w:tcW w:w="3341" w:type="dxa"/>
            <w:tcBorders>
              <w:bottom w:val="nil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Название </w:t>
            </w:r>
            <w:proofErr w:type="gramStart"/>
            <w:r w:rsidRPr="003F65FC">
              <w:rPr>
                <w:b/>
              </w:rPr>
              <w:t>конкретных</w:t>
            </w:r>
            <w:proofErr w:type="gramEnd"/>
          </w:p>
        </w:tc>
      </w:tr>
      <w:tr w:rsidR="00C8665F" w:rsidRPr="003F65FC" w:rsidTr="005E03E1">
        <w:tc>
          <w:tcPr>
            <w:tcW w:w="2660" w:type="dxa"/>
            <w:tcBorders>
              <w:top w:val="nil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программного обеспечения</w:t>
            </w:r>
          </w:p>
        </w:tc>
        <w:tc>
          <w:tcPr>
            <w:tcW w:w="1296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владею свободно</w:t>
            </w:r>
          </w:p>
        </w:tc>
        <w:tc>
          <w:tcPr>
            <w:tcW w:w="1296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имею общее </w:t>
            </w:r>
            <w:proofErr w:type="spellStart"/>
            <w:proofErr w:type="gramStart"/>
            <w:r w:rsidRPr="003F65FC">
              <w:rPr>
                <w:b/>
              </w:rPr>
              <w:t>представ-ление</w:t>
            </w:r>
            <w:proofErr w:type="spellEnd"/>
            <w:proofErr w:type="gramEnd"/>
          </w:p>
        </w:tc>
        <w:tc>
          <w:tcPr>
            <w:tcW w:w="1296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не работал</w:t>
            </w:r>
          </w:p>
        </w:tc>
        <w:tc>
          <w:tcPr>
            <w:tcW w:w="3341" w:type="dxa"/>
            <w:tcBorders>
              <w:top w:val="nil"/>
            </w:tcBorders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программных продуктов, с которыми приходилось работать</w:t>
            </w:r>
          </w:p>
        </w:tc>
      </w:tr>
      <w:tr w:rsidR="00C8665F" w:rsidRPr="003F65FC" w:rsidTr="005E03E1">
        <w:tc>
          <w:tcPr>
            <w:tcW w:w="2660" w:type="dxa"/>
          </w:tcPr>
          <w:p w:rsidR="00C8665F" w:rsidRPr="003F65FC" w:rsidRDefault="00C8665F" w:rsidP="005E03E1">
            <w:r w:rsidRPr="003F65FC">
              <w:t>Текстовые редакторы</w:t>
            </w:r>
          </w:p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3341" w:type="dxa"/>
          </w:tcPr>
          <w:p w:rsidR="00C8665F" w:rsidRPr="003F65FC" w:rsidRDefault="00C8665F" w:rsidP="005E03E1"/>
        </w:tc>
      </w:tr>
      <w:tr w:rsidR="00C8665F" w:rsidRPr="003F65FC" w:rsidTr="005E03E1">
        <w:tc>
          <w:tcPr>
            <w:tcW w:w="2660" w:type="dxa"/>
          </w:tcPr>
          <w:p w:rsidR="00C8665F" w:rsidRPr="003F65FC" w:rsidRDefault="00C8665F" w:rsidP="005E03E1">
            <w:r w:rsidRPr="003F65FC">
              <w:t>Электронные таблицы</w:t>
            </w:r>
          </w:p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3341" w:type="dxa"/>
          </w:tcPr>
          <w:p w:rsidR="00C8665F" w:rsidRPr="003F65FC" w:rsidRDefault="00C8665F" w:rsidP="005E03E1">
            <w:r w:rsidRPr="003F65FC">
              <w:t xml:space="preserve"> </w:t>
            </w:r>
          </w:p>
        </w:tc>
      </w:tr>
      <w:tr w:rsidR="00C8665F" w:rsidRPr="003F65FC" w:rsidTr="005E03E1">
        <w:trPr>
          <w:trHeight w:val="380"/>
        </w:trPr>
        <w:tc>
          <w:tcPr>
            <w:tcW w:w="2660" w:type="dxa"/>
          </w:tcPr>
          <w:p w:rsidR="00C8665F" w:rsidRPr="003F65FC" w:rsidRDefault="00C8665F" w:rsidP="005E03E1">
            <w:r w:rsidRPr="003F65FC">
              <w:t>Правовые базы данных</w:t>
            </w:r>
          </w:p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3341" w:type="dxa"/>
          </w:tcPr>
          <w:p w:rsidR="00C8665F" w:rsidRPr="003F65FC" w:rsidRDefault="00C8665F" w:rsidP="005E03E1"/>
        </w:tc>
      </w:tr>
      <w:tr w:rsidR="00C8665F" w:rsidRPr="003F65FC" w:rsidTr="005E03E1">
        <w:trPr>
          <w:trHeight w:val="751"/>
        </w:trPr>
        <w:tc>
          <w:tcPr>
            <w:tcW w:w="2660" w:type="dxa"/>
          </w:tcPr>
          <w:p w:rsidR="00C8665F" w:rsidRPr="003F65FC" w:rsidRDefault="00C8665F" w:rsidP="005E03E1">
            <w:r w:rsidRPr="003F65FC">
              <w:t>Специальные программные продукты</w:t>
            </w:r>
          </w:p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3341" w:type="dxa"/>
          </w:tcPr>
          <w:p w:rsidR="00C8665F" w:rsidRPr="003F65FC" w:rsidRDefault="00C8665F" w:rsidP="005E03E1">
            <w:pPr>
              <w:rPr>
                <w:lang w:val="en-US"/>
              </w:rPr>
            </w:pPr>
          </w:p>
        </w:tc>
      </w:tr>
      <w:tr w:rsidR="00C8665F" w:rsidRPr="003F65FC" w:rsidTr="005E03E1">
        <w:trPr>
          <w:trHeight w:val="535"/>
        </w:trPr>
        <w:tc>
          <w:tcPr>
            <w:tcW w:w="2660" w:type="dxa"/>
          </w:tcPr>
          <w:p w:rsidR="00C8665F" w:rsidRPr="003F65FC" w:rsidRDefault="00C8665F" w:rsidP="005E03E1">
            <w:r w:rsidRPr="003F65FC">
              <w:t>Операционные системы</w:t>
            </w:r>
          </w:p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1296" w:type="dxa"/>
          </w:tcPr>
          <w:p w:rsidR="00C8665F" w:rsidRPr="003F65FC" w:rsidRDefault="00C8665F" w:rsidP="005E03E1"/>
        </w:tc>
        <w:tc>
          <w:tcPr>
            <w:tcW w:w="3341" w:type="dxa"/>
          </w:tcPr>
          <w:p w:rsidR="00C8665F" w:rsidRPr="003F65FC" w:rsidRDefault="00C8665F" w:rsidP="005E03E1">
            <w:pPr>
              <w:rPr>
                <w:lang w:val="en-US"/>
              </w:rPr>
            </w:pPr>
          </w:p>
        </w:tc>
      </w:tr>
    </w:tbl>
    <w:p w:rsidR="00C8665F" w:rsidRPr="003F65FC" w:rsidRDefault="00C8665F" w:rsidP="00C8665F">
      <w:r w:rsidRPr="003F65FC">
        <w:rPr>
          <w:b/>
        </w:rPr>
        <w:t>14. Служба в вооруженных силах, органах безопасности и правопорядка:</w:t>
      </w:r>
      <w:r w:rsidRPr="003F65FC">
        <w:t xml:space="preserve"> </w:t>
      </w:r>
    </w:p>
    <w:p w:rsidR="00C8665F" w:rsidRPr="003F65FC" w:rsidRDefault="00C8665F" w:rsidP="00C8665F">
      <w:pPr>
        <w:rPr>
          <w:b/>
        </w:rPr>
      </w:pPr>
      <w:r w:rsidRPr="003F65FC">
        <w:rPr>
          <w:b/>
        </w:rPr>
        <w:t>____________________________________________________________________________</w:t>
      </w:r>
      <w:r>
        <w:rPr>
          <w:b/>
        </w:rPr>
        <w:t>_</w:t>
      </w:r>
    </w:p>
    <w:p w:rsidR="00C8665F" w:rsidRPr="003F65FC" w:rsidRDefault="00C8665F" w:rsidP="00C8665F">
      <w:pPr>
        <w:rPr>
          <w:b/>
        </w:rPr>
      </w:pPr>
      <w:r w:rsidRPr="003F65FC">
        <w:rPr>
          <w:b/>
        </w:rPr>
        <w:t>15. Сведения об образовании: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76"/>
        <w:gridCol w:w="2410"/>
        <w:gridCol w:w="2410"/>
        <w:gridCol w:w="2693"/>
      </w:tblGrid>
      <w:tr w:rsidR="00C8665F" w:rsidRPr="003F65FC" w:rsidTr="005E03E1">
        <w:tc>
          <w:tcPr>
            <w:tcW w:w="2376" w:type="dxa"/>
            <w:vMerge w:val="restart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Формальные характеристики</w:t>
            </w:r>
          </w:p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полученного образования</w:t>
            </w:r>
          </w:p>
        </w:tc>
        <w:tc>
          <w:tcPr>
            <w:tcW w:w="7513" w:type="dxa"/>
            <w:gridSpan w:val="3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Последовательность получения образования</w:t>
            </w:r>
          </w:p>
        </w:tc>
      </w:tr>
      <w:tr w:rsidR="00C8665F" w:rsidRPr="003F65FC" w:rsidTr="005E03E1">
        <w:tc>
          <w:tcPr>
            <w:tcW w:w="2376" w:type="dxa"/>
            <w:vMerge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первое</w:t>
            </w:r>
          </w:p>
        </w:tc>
        <w:tc>
          <w:tcPr>
            <w:tcW w:w="2410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второе</w:t>
            </w:r>
          </w:p>
        </w:tc>
        <w:tc>
          <w:tcPr>
            <w:tcW w:w="2693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третье</w:t>
            </w:r>
          </w:p>
        </w:tc>
      </w:tr>
      <w:tr w:rsidR="00C8665F" w:rsidRPr="003F65FC" w:rsidTr="005E03E1">
        <w:tc>
          <w:tcPr>
            <w:tcW w:w="2376" w:type="dxa"/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Даты начала и окончания обучения</w:t>
            </w:r>
          </w:p>
        </w:tc>
        <w:tc>
          <w:tcPr>
            <w:tcW w:w="2410" w:type="dxa"/>
          </w:tcPr>
          <w:p w:rsidR="00C8665F" w:rsidRDefault="00C8665F" w:rsidP="005E03E1">
            <w:r w:rsidRPr="003F65FC">
              <w:t>начало __________</w:t>
            </w:r>
          </w:p>
          <w:p w:rsidR="00C8665F" w:rsidRDefault="00C8665F" w:rsidP="005E03E1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C8665F" w:rsidRPr="003F65FC" w:rsidRDefault="00C8665F" w:rsidP="005E03E1">
            <w:r w:rsidRPr="003F65FC">
              <w:t>окончание</w:t>
            </w:r>
            <w:r>
              <w:t xml:space="preserve"> ________</w:t>
            </w:r>
          </w:p>
          <w:p w:rsidR="00C8665F" w:rsidRPr="003F65FC" w:rsidRDefault="00C8665F" w:rsidP="005E03E1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410" w:type="dxa"/>
          </w:tcPr>
          <w:p w:rsidR="00C8665F" w:rsidRDefault="00C8665F" w:rsidP="005E03E1">
            <w:r w:rsidRPr="003F65FC">
              <w:t>начало __________</w:t>
            </w:r>
          </w:p>
          <w:p w:rsidR="00C8665F" w:rsidRDefault="00C8665F" w:rsidP="005E03E1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C8665F" w:rsidRPr="003F65FC" w:rsidRDefault="00C8665F" w:rsidP="005E03E1">
            <w:r w:rsidRPr="003F65FC">
              <w:t>окончание</w:t>
            </w:r>
            <w:r>
              <w:t xml:space="preserve"> ________</w:t>
            </w:r>
          </w:p>
          <w:p w:rsidR="00C8665F" w:rsidRPr="003F65FC" w:rsidRDefault="00C8665F" w:rsidP="005E03E1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693" w:type="dxa"/>
          </w:tcPr>
          <w:p w:rsidR="00C8665F" w:rsidRDefault="00C8665F" w:rsidP="005E03E1">
            <w:r w:rsidRPr="003F65FC">
              <w:t>начало __________</w:t>
            </w:r>
          </w:p>
          <w:p w:rsidR="00C8665F" w:rsidRDefault="00C8665F" w:rsidP="005E03E1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C8665F" w:rsidRPr="003F65FC" w:rsidRDefault="00C8665F" w:rsidP="005E03E1">
            <w:r w:rsidRPr="003F65FC">
              <w:t>окончание</w:t>
            </w:r>
            <w:r>
              <w:t xml:space="preserve"> ________</w:t>
            </w:r>
          </w:p>
          <w:p w:rsidR="00C8665F" w:rsidRPr="003F65FC" w:rsidRDefault="00C8665F" w:rsidP="005E03E1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</w:tr>
      <w:tr w:rsidR="00C8665F" w:rsidRPr="003F65FC" w:rsidTr="005E03E1">
        <w:trPr>
          <w:trHeight w:val="20"/>
        </w:trPr>
        <w:tc>
          <w:tcPr>
            <w:tcW w:w="2376" w:type="dxa"/>
          </w:tcPr>
          <w:p w:rsidR="00C8665F" w:rsidRPr="003F65FC" w:rsidRDefault="00C8665F" w:rsidP="005E03E1">
            <w:r w:rsidRPr="003F65FC">
              <w:rPr>
                <w:b/>
              </w:rPr>
              <w:t>Уровень образования</w:t>
            </w:r>
          </w:p>
          <w:p w:rsidR="00C8665F" w:rsidRPr="003F65FC" w:rsidRDefault="00C8665F" w:rsidP="005E03E1">
            <w:r w:rsidRPr="003F65FC">
              <w:t>(среднее профессиональное, высшее, аспирантура, адъюнктура, докторантура)</w:t>
            </w:r>
          </w:p>
        </w:tc>
        <w:tc>
          <w:tcPr>
            <w:tcW w:w="2410" w:type="dxa"/>
          </w:tcPr>
          <w:p w:rsidR="00C8665F" w:rsidRPr="003F65FC" w:rsidRDefault="00C8665F" w:rsidP="005E03E1"/>
          <w:p w:rsidR="00C8665F" w:rsidRPr="003F65FC" w:rsidRDefault="00C8665F" w:rsidP="005E03E1"/>
          <w:p w:rsidR="00C8665F" w:rsidRPr="003F65FC" w:rsidRDefault="00C8665F" w:rsidP="005E03E1"/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693" w:type="dxa"/>
          </w:tcPr>
          <w:p w:rsidR="00C8665F" w:rsidRPr="003F65FC" w:rsidRDefault="00C8665F" w:rsidP="005E03E1"/>
        </w:tc>
      </w:tr>
      <w:tr w:rsidR="00C8665F" w:rsidRPr="003F65FC" w:rsidTr="005E03E1">
        <w:trPr>
          <w:trHeight w:val="20"/>
        </w:trPr>
        <w:tc>
          <w:tcPr>
            <w:tcW w:w="2376" w:type="dxa"/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Форма обучения</w:t>
            </w:r>
          </w:p>
          <w:p w:rsidR="00C8665F" w:rsidRPr="003F65FC" w:rsidRDefault="00C8665F" w:rsidP="005E03E1">
            <w:r w:rsidRPr="003F65FC">
              <w:t>(очная, вечерняя, заочная)</w:t>
            </w:r>
          </w:p>
        </w:tc>
        <w:tc>
          <w:tcPr>
            <w:tcW w:w="2410" w:type="dxa"/>
          </w:tcPr>
          <w:p w:rsidR="00C8665F" w:rsidRPr="003F65FC" w:rsidRDefault="00C8665F" w:rsidP="005E03E1"/>
          <w:p w:rsidR="00C8665F" w:rsidRPr="003F65FC" w:rsidRDefault="00C8665F" w:rsidP="005E03E1"/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693" w:type="dxa"/>
          </w:tcPr>
          <w:p w:rsidR="00C8665F" w:rsidRPr="003F65FC" w:rsidRDefault="00C8665F" w:rsidP="005E03E1"/>
        </w:tc>
      </w:tr>
      <w:tr w:rsidR="00C8665F" w:rsidRPr="003F65FC" w:rsidTr="005E03E1">
        <w:trPr>
          <w:trHeight w:val="20"/>
        </w:trPr>
        <w:tc>
          <w:tcPr>
            <w:tcW w:w="2376" w:type="dxa"/>
          </w:tcPr>
          <w:p w:rsidR="00C8665F" w:rsidRPr="003F65FC" w:rsidRDefault="00C8665F" w:rsidP="005E03E1">
            <w:r w:rsidRPr="003F65FC">
              <w:rPr>
                <w:b/>
              </w:rPr>
              <w:t>Полное наименование учебного заведения</w:t>
            </w:r>
            <w:r w:rsidRPr="003F65FC">
              <w:t xml:space="preserve"> </w:t>
            </w:r>
          </w:p>
          <w:p w:rsidR="00C8665F" w:rsidRPr="003F65FC" w:rsidRDefault="00C8665F" w:rsidP="005E03E1">
            <w:r w:rsidRPr="003F65FC">
              <w:t>(с указанием адреса учебного заведения)</w:t>
            </w:r>
          </w:p>
        </w:tc>
        <w:tc>
          <w:tcPr>
            <w:tcW w:w="2410" w:type="dxa"/>
          </w:tcPr>
          <w:p w:rsidR="00C8665F" w:rsidRPr="003F65FC" w:rsidRDefault="00C8665F" w:rsidP="005E03E1"/>
          <w:p w:rsidR="00C8665F" w:rsidRPr="003F65FC" w:rsidRDefault="00C8665F" w:rsidP="005E03E1"/>
          <w:p w:rsidR="00C8665F" w:rsidRPr="003F65FC" w:rsidRDefault="00C8665F" w:rsidP="005E03E1"/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693" w:type="dxa"/>
          </w:tcPr>
          <w:p w:rsidR="00C8665F" w:rsidRPr="003F65FC" w:rsidRDefault="00C8665F" w:rsidP="005E03E1"/>
        </w:tc>
      </w:tr>
      <w:tr w:rsidR="00C8665F" w:rsidRPr="003F65FC" w:rsidTr="005E03E1">
        <w:trPr>
          <w:trHeight w:val="20"/>
        </w:trPr>
        <w:tc>
          <w:tcPr>
            <w:tcW w:w="2376" w:type="dxa"/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Факультет</w:t>
            </w:r>
          </w:p>
        </w:tc>
        <w:tc>
          <w:tcPr>
            <w:tcW w:w="2410" w:type="dxa"/>
          </w:tcPr>
          <w:p w:rsidR="00C8665F" w:rsidRPr="003F65FC" w:rsidRDefault="00C8665F" w:rsidP="005E03E1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693" w:type="dxa"/>
          </w:tcPr>
          <w:p w:rsidR="00C8665F" w:rsidRPr="003F65FC" w:rsidRDefault="00C8665F" w:rsidP="005E03E1"/>
        </w:tc>
      </w:tr>
      <w:tr w:rsidR="00C8665F" w:rsidRPr="003F65FC" w:rsidTr="005E03E1">
        <w:trPr>
          <w:trHeight w:val="20"/>
        </w:trPr>
        <w:tc>
          <w:tcPr>
            <w:tcW w:w="2376" w:type="dxa"/>
            <w:tcBorders>
              <w:bottom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Специальность по диплому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8665F" w:rsidRPr="003F65FC" w:rsidRDefault="00C8665F" w:rsidP="005E03E1"/>
          <w:p w:rsidR="00C8665F" w:rsidRPr="003F65FC" w:rsidRDefault="00C8665F" w:rsidP="005E03E1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8665F" w:rsidRPr="003F65FC" w:rsidRDefault="00C8665F" w:rsidP="005E03E1"/>
        </w:tc>
        <w:tc>
          <w:tcPr>
            <w:tcW w:w="2693" w:type="dxa"/>
            <w:tcBorders>
              <w:bottom w:val="single" w:sz="4" w:space="0" w:color="auto"/>
            </w:tcBorders>
          </w:tcPr>
          <w:p w:rsidR="00C8665F" w:rsidRPr="003F65FC" w:rsidRDefault="00C8665F" w:rsidP="005E03E1"/>
        </w:tc>
      </w:tr>
      <w:tr w:rsidR="00C8665F" w:rsidRPr="003F65FC" w:rsidTr="005E03E1">
        <w:trPr>
          <w:trHeight w:val="20"/>
        </w:trPr>
        <w:tc>
          <w:tcPr>
            <w:tcW w:w="2376" w:type="dxa"/>
            <w:tcBorders>
              <w:top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Специализация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8665F" w:rsidRPr="003F65FC" w:rsidRDefault="00C8665F" w:rsidP="005E03E1">
            <w:pPr>
              <w:rPr>
                <w:lang w:val="en-US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8665F" w:rsidRPr="003F65FC" w:rsidRDefault="00C8665F" w:rsidP="005E03E1"/>
        </w:tc>
        <w:tc>
          <w:tcPr>
            <w:tcW w:w="2693" w:type="dxa"/>
            <w:tcBorders>
              <w:top w:val="single" w:sz="4" w:space="0" w:color="auto"/>
            </w:tcBorders>
          </w:tcPr>
          <w:p w:rsidR="00C8665F" w:rsidRPr="003F65FC" w:rsidRDefault="00C8665F" w:rsidP="005E03E1"/>
        </w:tc>
      </w:tr>
      <w:tr w:rsidR="00C8665F" w:rsidRPr="003F65FC" w:rsidTr="005E03E1">
        <w:trPr>
          <w:trHeight w:val="20"/>
        </w:trPr>
        <w:tc>
          <w:tcPr>
            <w:tcW w:w="2376" w:type="dxa"/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Тема работы</w:t>
            </w:r>
          </w:p>
          <w:p w:rsidR="00C8665F" w:rsidRPr="003F65FC" w:rsidRDefault="00C8665F" w:rsidP="005E03E1">
            <w:pPr>
              <w:rPr>
                <w:b/>
              </w:rPr>
            </w:pPr>
            <w:r w:rsidRPr="003F65FC">
              <w:t>(диплома, диссертации)</w:t>
            </w:r>
          </w:p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693" w:type="dxa"/>
          </w:tcPr>
          <w:p w:rsidR="00C8665F" w:rsidRPr="003F65FC" w:rsidRDefault="00C8665F" w:rsidP="005E03E1"/>
        </w:tc>
      </w:tr>
      <w:tr w:rsidR="00C8665F" w:rsidRPr="003F65FC" w:rsidTr="005E03E1">
        <w:trPr>
          <w:trHeight w:val="20"/>
        </w:trPr>
        <w:tc>
          <w:tcPr>
            <w:tcW w:w="2376" w:type="dxa"/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 xml:space="preserve">* Код профиля  </w:t>
            </w:r>
          </w:p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 xml:space="preserve">   образования</w:t>
            </w:r>
          </w:p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693" w:type="dxa"/>
          </w:tcPr>
          <w:p w:rsidR="00C8665F" w:rsidRPr="003F65FC" w:rsidRDefault="00C8665F" w:rsidP="005E03E1"/>
        </w:tc>
      </w:tr>
    </w:tbl>
    <w:p w:rsidR="00C8665F" w:rsidRPr="003F65FC" w:rsidRDefault="00C8665F" w:rsidP="00C8665F"/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9889"/>
      </w:tblGrid>
      <w:tr w:rsidR="00C8665F" w:rsidRPr="003F65FC" w:rsidTr="005E03E1">
        <w:tc>
          <w:tcPr>
            <w:tcW w:w="9889" w:type="dxa"/>
          </w:tcPr>
          <w:p w:rsidR="00C8665F" w:rsidRPr="003F65FC" w:rsidRDefault="00C8665F" w:rsidP="005E03E1">
            <w:r w:rsidRPr="003F65FC">
              <w:rPr>
                <w:b/>
              </w:rPr>
              <w:t>Если есть</w:t>
            </w:r>
            <w:r w:rsidRPr="003F65FC">
              <w:t>:</w:t>
            </w:r>
          </w:p>
          <w:p w:rsidR="00C8665F" w:rsidRPr="003F65FC" w:rsidRDefault="00C8665F" w:rsidP="005E03E1">
            <w:r w:rsidRPr="003F65FC">
              <w:rPr>
                <w:b/>
              </w:rPr>
              <w:t>Ученое звание</w:t>
            </w:r>
            <w:r w:rsidRPr="003F65FC">
              <w:t xml:space="preserve"> ________________________________________________________________</w:t>
            </w:r>
            <w:r>
              <w:t>__</w:t>
            </w:r>
          </w:p>
          <w:p w:rsidR="00C8665F" w:rsidRPr="003F65FC" w:rsidRDefault="00C8665F" w:rsidP="005E03E1">
            <w:r w:rsidRPr="003F65FC">
              <w:rPr>
                <w:b/>
              </w:rPr>
              <w:t>Ученая степень</w:t>
            </w:r>
            <w:r w:rsidRPr="003F65FC">
              <w:t xml:space="preserve"> ________________________________________________________________</w:t>
            </w:r>
            <w:r>
              <w:t>_</w:t>
            </w:r>
          </w:p>
          <w:p w:rsidR="00C8665F" w:rsidRPr="003F65FC" w:rsidRDefault="00C8665F" w:rsidP="005E03E1">
            <w:r w:rsidRPr="003F65FC">
              <w:rPr>
                <w:b/>
              </w:rPr>
              <w:t>Научные труды</w:t>
            </w:r>
            <w:r w:rsidRPr="003F65FC">
              <w:t xml:space="preserve"> (сколько и в каких областях)  ______________________________________</w:t>
            </w:r>
            <w:r>
              <w:t>_</w:t>
            </w:r>
          </w:p>
          <w:p w:rsidR="00C8665F" w:rsidRPr="003F65FC" w:rsidRDefault="00C8665F" w:rsidP="005E03E1">
            <w:r w:rsidRPr="003F65FC">
              <w:rPr>
                <w:b/>
              </w:rPr>
              <w:t>Изобретения</w:t>
            </w:r>
            <w:r w:rsidRPr="003F65FC">
              <w:t xml:space="preserve"> (сколько и в каких областях) __________________________________________</w:t>
            </w:r>
          </w:p>
        </w:tc>
      </w:tr>
    </w:tbl>
    <w:p w:rsidR="00C8665F" w:rsidRPr="003F65FC" w:rsidRDefault="00C8665F" w:rsidP="00C8665F">
      <w:pPr>
        <w:rPr>
          <w:b/>
        </w:rPr>
      </w:pPr>
      <w:r w:rsidRPr="003F65FC">
        <w:t xml:space="preserve">* </w:t>
      </w:r>
      <w:r w:rsidRPr="003F65FC">
        <w:rPr>
          <w:b/>
        </w:rPr>
        <w:t>Код профиля образования:</w:t>
      </w:r>
    </w:p>
    <w:p w:rsidR="00C8665F" w:rsidRPr="003F65FC" w:rsidRDefault="00C8665F" w:rsidP="00C8665F">
      <w:pPr>
        <w:ind w:firstLine="720"/>
      </w:pPr>
      <w:r w:rsidRPr="003F65FC">
        <w:t>1 - технический, технологический</w:t>
      </w:r>
      <w:r w:rsidRPr="003F65FC">
        <w:tab/>
      </w:r>
      <w:r w:rsidRPr="003F65FC">
        <w:tab/>
      </w:r>
      <w:r>
        <w:tab/>
      </w:r>
      <w:r w:rsidRPr="003F65FC">
        <w:t>5 - гуманитарный</w:t>
      </w:r>
    </w:p>
    <w:p w:rsidR="00C8665F" w:rsidRPr="003F65FC" w:rsidRDefault="00C8665F" w:rsidP="00C8665F">
      <w:pPr>
        <w:ind w:firstLine="720"/>
      </w:pPr>
      <w:r w:rsidRPr="003F65FC">
        <w:t>2 - экономический</w:t>
      </w:r>
      <w:r w:rsidRPr="003F65FC">
        <w:tab/>
      </w:r>
      <w:r w:rsidRPr="003F65FC">
        <w:tab/>
      </w:r>
      <w:r w:rsidRPr="003F65FC">
        <w:tab/>
      </w:r>
      <w:r w:rsidRPr="003F65FC">
        <w:tab/>
      </w:r>
      <w:r w:rsidRPr="003F65FC">
        <w:tab/>
        <w:t xml:space="preserve">6 - </w:t>
      </w:r>
      <w:proofErr w:type="spellStart"/>
      <w:proofErr w:type="gramStart"/>
      <w:r w:rsidRPr="003F65FC">
        <w:t>естественно-научный</w:t>
      </w:r>
      <w:proofErr w:type="spellEnd"/>
      <w:proofErr w:type="gramEnd"/>
    </w:p>
    <w:p w:rsidR="00C8665F" w:rsidRPr="003F65FC" w:rsidRDefault="00C8665F" w:rsidP="00C8665F">
      <w:pPr>
        <w:ind w:firstLine="720"/>
      </w:pPr>
      <w:r w:rsidRPr="003F65FC">
        <w:t>3 - юридический</w:t>
      </w:r>
      <w:r w:rsidRPr="003F65FC">
        <w:tab/>
      </w:r>
      <w:r w:rsidRPr="003F65FC">
        <w:tab/>
      </w:r>
      <w:r w:rsidRPr="003F65FC">
        <w:tab/>
      </w:r>
      <w:r w:rsidRPr="003F65FC">
        <w:tab/>
      </w:r>
      <w:r w:rsidRPr="003F65FC">
        <w:tab/>
        <w:t>7 - военный</w:t>
      </w:r>
    </w:p>
    <w:p w:rsidR="00C8665F" w:rsidRPr="003F65FC" w:rsidRDefault="00C8665F" w:rsidP="00C8665F">
      <w:pPr>
        <w:ind w:firstLine="720"/>
      </w:pPr>
      <w:r w:rsidRPr="003F65FC">
        <w:t>4 – управленческий</w:t>
      </w:r>
    </w:p>
    <w:p w:rsidR="00913488" w:rsidRDefault="00913488" w:rsidP="00C8665F">
      <w:pPr>
        <w:rPr>
          <w:b/>
        </w:rPr>
      </w:pPr>
    </w:p>
    <w:p w:rsidR="00913488" w:rsidRDefault="00913488" w:rsidP="00C8665F">
      <w:pPr>
        <w:rPr>
          <w:b/>
        </w:rPr>
      </w:pPr>
    </w:p>
    <w:p w:rsidR="00913488" w:rsidRDefault="00913488" w:rsidP="00C8665F">
      <w:pPr>
        <w:rPr>
          <w:b/>
        </w:rPr>
      </w:pPr>
    </w:p>
    <w:p w:rsidR="00C8665F" w:rsidRPr="003F65FC" w:rsidRDefault="00C8665F" w:rsidP="00C8665F">
      <w:pPr>
        <w:rPr>
          <w:b/>
        </w:rPr>
      </w:pPr>
      <w:r w:rsidRPr="003F65FC">
        <w:rPr>
          <w:b/>
        </w:rPr>
        <w:lastRenderedPageBreak/>
        <w:t>16.</w:t>
      </w:r>
      <w:r w:rsidRPr="003F65FC">
        <w:t> </w:t>
      </w:r>
      <w:r w:rsidRPr="003F65FC">
        <w:rPr>
          <w:b/>
        </w:rPr>
        <w:t xml:space="preserve">Дополнительное профессиональное образование за </w:t>
      </w:r>
      <w:proofErr w:type="gramStart"/>
      <w:r w:rsidRPr="003F65FC">
        <w:rPr>
          <w:b/>
        </w:rPr>
        <w:t>последние</w:t>
      </w:r>
      <w:proofErr w:type="gramEnd"/>
      <w:r w:rsidRPr="003F65FC">
        <w:rPr>
          <w:b/>
        </w:rPr>
        <w:t xml:space="preserve"> 5 лет:</w:t>
      </w:r>
    </w:p>
    <w:tbl>
      <w:tblPr>
        <w:tblW w:w="988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376"/>
        <w:gridCol w:w="2410"/>
        <w:gridCol w:w="2693"/>
        <w:gridCol w:w="2410"/>
      </w:tblGrid>
      <w:tr w:rsidR="00C8665F" w:rsidRPr="003F65FC" w:rsidTr="005E03E1">
        <w:tc>
          <w:tcPr>
            <w:tcW w:w="2376" w:type="dxa"/>
            <w:vMerge w:val="restart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Формальные характеристики</w:t>
            </w:r>
          </w:p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повышения квалификации</w:t>
            </w:r>
          </w:p>
        </w:tc>
        <w:tc>
          <w:tcPr>
            <w:tcW w:w="7513" w:type="dxa"/>
            <w:gridSpan w:val="3"/>
          </w:tcPr>
          <w:p w:rsidR="00C8665F" w:rsidRPr="003F65FC" w:rsidRDefault="00C8665F" w:rsidP="005E03E1">
            <w:pPr>
              <w:jc w:val="center"/>
              <w:outlineLvl w:val="5"/>
              <w:rPr>
                <w:b/>
                <w:bCs/>
              </w:rPr>
            </w:pPr>
            <w:r w:rsidRPr="003F65FC">
              <w:rPr>
                <w:b/>
                <w:bCs/>
              </w:rPr>
              <w:t>Последовательность обучения</w:t>
            </w:r>
          </w:p>
        </w:tc>
      </w:tr>
      <w:tr w:rsidR="00C8665F" w:rsidRPr="003F65FC" w:rsidTr="005E03E1">
        <w:tc>
          <w:tcPr>
            <w:tcW w:w="2376" w:type="dxa"/>
            <w:vMerge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I</w:t>
            </w:r>
          </w:p>
        </w:tc>
        <w:tc>
          <w:tcPr>
            <w:tcW w:w="2693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II</w:t>
            </w:r>
          </w:p>
        </w:tc>
        <w:tc>
          <w:tcPr>
            <w:tcW w:w="2410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III</w:t>
            </w:r>
          </w:p>
        </w:tc>
      </w:tr>
      <w:tr w:rsidR="00C8665F" w:rsidRPr="003F65FC" w:rsidTr="005E03E1">
        <w:tc>
          <w:tcPr>
            <w:tcW w:w="2376" w:type="dxa"/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Даты начала и окончания обучения</w:t>
            </w:r>
          </w:p>
        </w:tc>
        <w:tc>
          <w:tcPr>
            <w:tcW w:w="2410" w:type="dxa"/>
          </w:tcPr>
          <w:p w:rsidR="00C8665F" w:rsidRDefault="00C8665F" w:rsidP="005E03E1">
            <w:r w:rsidRPr="003F65FC">
              <w:t>начало __________</w:t>
            </w:r>
          </w:p>
          <w:p w:rsidR="00C8665F" w:rsidRDefault="00C8665F" w:rsidP="005E03E1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C8665F" w:rsidRPr="003F65FC" w:rsidRDefault="00C8665F" w:rsidP="005E03E1">
            <w:r w:rsidRPr="003F65FC">
              <w:t>окончание</w:t>
            </w:r>
            <w:r>
              <w:t xml:space="preserve"> ________</w:t>
            </w:r>
          </w:p>
          <w:p w:rsidR="00C8665F" w:rsidRPr="003F65FC" w:rsidRDefault="00C8665F" w:rsidP="005E03E1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693" w:type="dxa"/>
          </w:tcPr>
          <w:p w:rsidR="00C8665F" w:rsidRDefault="00C8665F" w:rsidP="005E03E1">
            <w:r w:rsidRPr="003F65FC">
              <w:t>начало __________</w:t>
            </w:r>
          </w:p>
          <w:p w:rsidR="00C8665F" w:rsidRDefault="00C8665F" w:rsidP="005E03E1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C8665F" w:rsidRPr="003F65FC" w:rsidRDefault="00C8665F" w:rsidP="005E03E1">
            <w:r w:rsidRPr="003F65FC">
              <w:t>окончание</w:t>
            </w:r>
            <w:r>
              <w:t xml:space="preserve"> ________</w:t>
            </w:r>
          </w:p>
          <w:p w:rsidR="00C8665F" w:rsidRPr="003F65FC" w:rsidRDefault="00C8665F" w:rsidP="005E03E1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  <w:tc>
          <w:tcPr>
            <w:tcW w:w="2410" w:type="dxa"/>
          </w:tcPr>
          <w:p w:rsidR="00C8665F" w:rsidRDefault="00C8665F" w:rsidP="005E03E1">
            <w:r w:rsidRPr="003F65FC">
              <w:t>начало __________</w:t>
            </w:r>
          </w:p>
          <w:p w:rsidR="00C8665F" w:rsidRDefault="00C8665F" w:rsidP="005E03E1">
            <w:r w:rsidRPr="003F65FC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 xml:space="preserve">                   </w:t>
            </w:r>
            <w:r w:rsidRPr="003F65FC">
              <w:rPr>
                <w:vertAlign w:val="superscript"/>
              </w:rPr>
              <w:t xml:space="preserve">   (месяц, год)  </w:t>
            </w:r>
          </w:p>
          <w:p w:rsidR="00C8665F" w:rsidRPr="003F65FC" w:rsidRDefault="00C8665F" w:rsidP="005E03E1">
            <w:r w:rsidRPr="003F65FC">
              <w:t>окончание</w:t>
            </w:r>
            <w:r>
              <w:t xml:space="preserve"> ________</w:t>
            </w:r>
          </w:p>
          <w:p w:rsidR="00C8665F" w:rsidRPr="003F65FC" w:rsidRDefault="00C8665F" w:rsidP="005E03E1">
            <w:r>
              <w:rPr>
                <w:vertAlign w:val="superscript"/>
              </w:rPr>
              <w:t xml:space="preserve">                              </w:t>
            </w:r>
            <w:r w:rsidRPr="003F65FC">
              <w:rPr>
                <w:vertAlign w:val="superscript"/>
              </w:rPr>
              <w:t xml:space="preserve"> (месяц, год)</w:t>
            </w:r>
          </w:p>
        </w:tc>
      </w:tr>
      <w:tr w:rsidR="00C8665F" w:rsidRPr="003F65FC" w:rsidTr="005E03E1">
        <w:tc>
          <w:tcPr>
            <w:tcW w:w="2376" w:type="dxa"/>
          </w:tcPr>
          <w:p w:rsidR="00C8665F" w:rsidRPr="003F65FC" w:rsidRDefault="00C8665F" w:rsidP="005E03E1">
            <w:r w:rsidRPr="003F65FC">
              <w:rPr>
                <w:b/>
              </w:rPr>
              <w:t>Вид программы</w:t>
            </w:r>
          </w:p>
          <w:p w:rsidR="00C8665F" w:rsidRPr="003F65FC" w:rsidRDefault="00C8665F" w:rsidP="005E03E1">
            <w:r w:rsidRPr="003F65FC">
              <w:t>(повышени</w:t>
            </w:r>
            <w:r>
              <w:t>е</w:t>
            </w:r>
            <w:r w:rsidRPr="003F65FC">
              <w:t xml:space="preserve"> квалификации, профессиональная переподготовка, стажировка)</w:t>
            </w:r>
          </w:p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693" w:type="dxa"/>
          </w:tcPr>
          <w:p w:rsidR="00C8665F" w:rsidRPr="003F65FC" w:rsidRDefault="00C8665F" w:rsidP="005E03E1"/>
        </w:tc>
        <w:tc>
          <w:tcPr>
            <w:tcW w:w="2410" w:type="dxa"/>
          </w:tcPr>
          <w:p w:rsidR="00C8665F" w:rsidRPr="003F65FC" w:rsidRDefault="00C8665F" w:rsidP="005E03E1"/>
        </w:tc>
      </w:tr>
      <w:tr w:rsidR="00C8665F" w:rsidRPr="003F65FC" w:rsidTr="005E03E1">
        <w:tc>
          <w:tcPr>
            <w:tcW w:w="2376" w:type="dxa"/>
          </w:tcPr>
          <w:p w:rsidR="00C8665F" w:rsidRPr="003F65FC" w:rsidRDefault="00C8665F" w:rsidP="005E03E1">
            <w:r w:rsidRPr="003F65FC">
              <w:rPr>
                <w:b/>
              </w:rPr>
              <w:t>Название организации, учебного заведения</w:t>
            </w:r>
          </w:p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693" w:type="dxa"/>
          </w:tcPr>
          <w:p w:rsidR="00C8665F" w:rsidRPr="003F65FC" w:rsidRDefault="00C8665F" w:rsidP="005E03E1"/>
        </w:tc>
        <w:tc>
          <w:tcPr>
            <w:tcW w:w="2410" w:type="dxa"/>
          </w:tcPr>
          <w:p w:rsidR="00C8665F" w:rsidRPr="003F65FC" w:rsidRDefault="00C8665F" w:rsidP="005E03E1"/>
        </w:tc>
      </w:tr>
      <w:tr w:rsidR="00C8665F" w:rsidRPr="003F65FC" w:rsidTr="005E03E1">
        <w:tc>
          <w:tcPr>
            <w:tcW w:w="2376" w:type="dxa"/>
          </w:tcPr>
          <w:p w:rsidR="00C8665F" w:rsidRPr="003F65FC" w:rsidRDefault="00C8665F" w:rsidP="005E03E1">
            <w:r w:rsidRPr="003F65FC">
              <w:rPr>
                <w:b/>
              </w:rPr>
              <w:t>Место проведения программы</w:t>
            </w:r>
            <w:r w:rsidRPr="003F65FC">
              <w:t xml:space="preserve"> </w:t>
            </w:r>
          </w:p>
          <w:p w:rsidR="00C8665F" w:rsidRPr="003F65FC" w:rsidRDefault="00C8665F" w:rsidP="005E03E1">
            <w:r w:rsidRPr="003F65FC">
              <w:t>(страна, город)</w:t>
            </w:r>
          </w:p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693" w:type="dxa"/>
          </w:tcPr>
          <w:p w:rsidR="00C8665F" w:rsidRPr="003F65FC" w:rsidRDefault="00C8665F" w:rsidP="005E03E1"/>
        </w:tc>
        <w:tc>
          <w:tcPr>
            <w:tcW w:w="2410" w:type="dxa"/>
          </w:tcPr>
          <w:p w:rsidR="00C8665F" w:rsidRPr="003F65FC" w:rsidRDefault="00C8665F" w:rsidP="005E03E1"/>
        </w:tc>
      </w:tr>
      <w:tr w:rsidR="00C8665F" w:rsidRPr="003F65FC" w:rsidTr="005E03E1">
        <w:tc>
          <w:tcPr>
            <w:tcW w:w="2376" w:type="dxa"/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Тема программы</w:t>
            </w:r>
          </w:p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693" w:type="dxa"/>
          </w:tcPr>
          <w:p w:rsidR="00C8665F" w:rsidRPr="003F65FC" w:rsidRDefault="00C8665F" w:rsidP="005E03E1"/>
        </w:tc>
        <w:tc>
          <w:tcPr>
            <w:tcW w:w="2410" w:type="dxa"/>
          </w:tcPr>
          <w:p w:rsidR="00C8665F" w:rsidRPr="003F65FC" w:rsidRDefault="00C8665F" w:rsidP="005E03E1"/>
        </w:tc>
      </w:tr>
      <w:tr w:rsidR="00C8665F" w:rsidRPr="003F65FC" w:rsidTr="005E03E1">
        <w:tc>
          <w:tcPr>
            <w:tcW w:w="2376" w:type="dxa"/>
          </w:tcPr>
          <w:p w:rsidR="00C8665F" w:rsidRPr="003F65FC" w:rsidRDefault="00C8665F" w:rsidP="005E03E1">
            <w:r w:rsidRPr="003F65FC">
              <w:rPr>
                <w:b/>
              </w:rPr>
              <w:t>Вид итогового документа</w:t>
            </w:r>
          </w:p>
          <w:p w:rsidR="00C8665F" w:rsidRPr="003F65FC" w:rsidRDefault="00C8665F" w:rsidP="005E03E1">
            <w:r w:rsidRPr="003F65FC">
              <w:t>(сертификат, свидетельство, удостоверение)</w:t>
            </w:r>
          </w:p>
        </w:tc>
        <w:tc>
          <w:tcPr>
            <w:tcW w:w="2410" w:type="dxa"/>
          </w:tcPr>
          <w:p w:rsidR="00C8665F" w:rsidRPr="003F65FC" w:rsidRDefault="00C8665F" w:rsidP="005E03E1"/>
        </w:tc>
        <w:tc>
          <w:tcPr>
            <w:tcW w:w="2693" w:type="dxa"/>
          </w:tcPr>
          <w:p w:rsidR="00C8665F" w:rsidRPr="003F65FC" w:rsidRDefault="00C8665F" w:rsidP="005E03E1"/>
        </w:tc>
        <w:tc>
          <w:tcPr>
            <w:tcW w:w="2410" w:type="dxa"/>
          </w:tcPr>
          <w:p w:rsidR="00C8665F" w:rsidRPr="003F65FC" w:rsidRDefault="00C8665F" w:rsidP="005E03E1"/>
        </w:tc>
      </w:tr>
    </w:tbl>
    <w:p w:rsidR="00C8665F" w:rsidRPr="003F65FC" w:rsidRDefault="00C8665F" w:rsidP="00C8665F">
      <w:pPr>
        <w:jc w:val="both"/>
        <w:rPr>
          <w:b/>
        </w:rPr>
      </w:pPr>
      <w:r w:rsidRPr="003F65FC">
        <w:rPr>
          <w:b/>
        </w:rPr>
        <w:t>17. Работа на выборных должностях_______________</w:t>
      </w:r>
      <w:r>
        <w:rPr>
          <w:b/>
        </w:rPr>
        <w:t>_____________________________</w:t>
      </w:r>
    </w:p>
    <w:p w:rsidR="00C8665F" w:rsidRPr="003F65FC" w:rsidRDefault="00C8665F" w:rsidP="00C8665F">
      <w:pPr>
        <w:jc w:val="both"/>
      </w:pPr>
      <w:r w:rsidRPr="003F65FC">
        <w:rPr>
          <w:b/>
        </w:rPr>
        <w:t xml:space="preserve">18. Участие в работе коллегиальных, совещательных органов, членство в общественных организациях </w:t>
      </w:r>
      <w:r w:rsidRPr="003F65FC">
        <w:t>(в том числе профессиональных, научно-технических и др.)</w:t>
      </w:r>
      <w:r w:rsidRPr="003F65FC">
        <w:rPr>
          <w:b/>
        </w:rPr>
        <w:t>:</w:t>
      </w: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26"/>
        <w:gridCol w:w="1462"/>
        <w:gridCol w:w="1798"/>
        <w:gridCol w:w="1843"/>
        <w:gridCol w:w="1843"/>
        <w:gridCol w:w="1559"/>
      </w:tblGrid>
      <w:tr w:rsidR="00C8665F" w:rsidRPr="003F65FC" w:rsidTr="005E03E1">
        <w:trPr>
          <w:cantSplit/>
        </w:trPr>
        <w:tc>
          <w:tcPr>
            <w:tcW w:w="1526" w:type="dxa"/>
            <w:vMerge w:val="restart"/>
            <w:vAlign w:val="center"/>
          </w:tcPr>
          <w:p w:rsidR="00C8665F" w:rsidRPr="003F65FC" w:rsidRDefault="00C8665F" w:rsidP="005E03E1">
            <w:pPr>
              <w:ind w:left="-180" w:right="-130"/>
              <w:jc w:val="center"/>
              <w:rPr>
                <w:b/>
              </w:rPr>
            </w:pPr>
            <w:r w:rsidRPr="003F65FC">
              <w:rPr>
                <w:b/>
              </w:rPr>
              <w:t>Годы</w:t>
            </w:r>
            <w:r>
              <w:rPr>
                <w:b/>
              </w:rPr>
              <w:t xml:space="preserve"> </w:t>
            </w:r>
            <w:r w:rsidRPr="003F65FC">
              <w:rPr>
                <w:b/>
              </w:rPr>
              <w:t>пребывания</w:t>
            </w:r>
          </w:p>
        </w:tc>
        <w:tc>
          <w:tcPr>
            <w:tcW w:w="1462" w:type="dxa"/>
            <w:vMerge w:val="restart"/>
            <w:vAlign w:val="center"/>
          </w:tcPr>
          <w:p w:rsidR="00C8665F" w:rsidRPr="003F65FC" w:rsidRDefault="00C8665F" w:rsidP="005E03E1">
            <w:pPr>
              <w:ind w:left="-86" w:right="-108"/>
              <w:jc w:val="center"/>
              <w:rPr>
                <w:b/>
              </w:rPr>
            </w:pPr>
            <w:proofErr w:type="spellStart"/>
            <w:r w:rsidRPr="003F65FC">
              <w:rPr>
                <w:b/>
              </w:rPr>
              <w:t>Населенныйпункт</w:t>
            </w:r>
            <w:proofErr w:type="spellEnd"/>
          </w:p>
        </w:tc>
        <w:tc>
          <w:tcPr>
            <w:tcW w:w="1798" w:type="dxa"/>
            <w:vMerge w:val="restart"/>
            <w:vAlign w:val="center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Название</w:t>
            </w:r>
          </w:p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организации</w:t>
            </w:r>
          </w:p>
        </w:tc>
        <w:tc>
          <w:tcPr>
            <w:tcW w:w="5245" w:type="dxa"/>
            <w:gridSpan w:val="3"/>
          </w:tcPr>
          <w:p w:rsidR="00C8665F" w:rsidRPr="003F65FC" w:rsidRDefault="00C8665F" w:rsidP="005E03E1">
            <w:pPr>
              <w:jc w:val="center"/>
              <w:outlineLvl w:val="6"/>
              <w:rPr>
                <w:b/>
              </w:rPr>
            </w:pPr>
            <w:r w:rsidRPr="003F65FC">
              <w:rPr>
                <w:b/>
              </w:rPr>
              <w:t>Ваш статус в организации</w:t>
            </w:r>
          </w:p>
        </w:tc>
      </w:tr>
      <w:tr w:rsidR="00C8665F" w:rsidRPr="003F65FC" w:rsidTr="005E03E1">
        <w:trPr>
          <w:cantSplit/>
        </w:trPr>
        <w:tc>
          <w:tcPr>
            <w:tcW w:w="1526" w:type="dxa"/>
            <w:vMerge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462" w:type="dxa"/>
            <w:vMerge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1798" w:type="dxa"/>
            <w:vMerge/>
            <w:vAlign w:val="center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Руководитель</w:t>
            </w:r>
          </w:p>
        </w:tc>
        <w:tc>
          <w:tcPr>
            <w:tcW w:w="1843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Член руководя-</w:t>
            </w:r>
          </w:p>
          <w:p w:rsidR="00C8665F" w:rsidRPr="003F65FC" w:rsidRDefault="00C8665F" w:rsidP="005E03E1">
            <w:pPr>
              <w:jc w:val="center"/>
              <w:rPr>
                <w:b/>
              </w:rPr>
            </w:pPr>
            <w:proofErr w:type="spellStart"/>
            <w:r w:rsidRPr="003F65FC">
              <w:rPr>
                <w:b/>
              </w:rPr>
              <w:t>щего</w:t>
            </w:r>
            <w:proofErr w:type="spellEnd"/>
            <w:r w:rsidRPr="003F65FC">
              <w:rPr>
                <w:b/>
              </w:rPr>
              <w:t xml:space="preserve"> органа</w:t>
            </w:r>
          </w:p>
        </w:tc>
        <w:tc>
          <w:tcPr>
            <w:tcW w:w="1559" w:type="dxa"/>
          </w:tcPr>
          <w:p w:rsidR="00C8665F" w:rsidRPr="003F65FC" w:rsidRDefault="00C8665F" w:rsidP="005E03E1">
            <w:pPr>
              <w:ind w:left="-192" w:right="-85"/>
              <w:jc w:val="center"/>
              <w:rPr>
                <w:b/>
              </w:rPr>
            </w:pPr>
            <w:r w:rsidRPr="003F65FC">
              <w:rPr>
                <w:b/>
              </w:rPr>
              <w:t>Член организации</w:t>
            </w:r>
          </w:p>
        </w:tc>
      </w:tr>
      <w:tr w:rsidR="00C8665F" w:rsidRPr="003F65FC" w:rsidTr="005E03E1">
        <w:tc>
          <w:tcPr>
            <w:tcW w:w="1526" w:type="dxa"/>
          </w:tcPr>
          <w:p w:rsidR="00C8665F" w:rsidRPr="003F65FC" w:rsidRDefault="00C8665F" w:rsidP="005E03E1"/>
        </w:tc>
        <w:tc>
          <w:tcPr>
            <w:tcW w:w="1462" w:type="dxa"/>
          </w:tcPr>
          <w:p w:rsidR="00C8665F" w:rsidRPr="003F65FC" w:rsidRDefault="00C8665F" w:rsidP="005E03E1"/>
        </w:tc>
        <w:tc>
          <w:tcPr>
            <w:tcW w:w="1798" w:type="dxa"/>
          </w:tcPr>
          <w:p w:rsidR="00C8665F" w:rsidRPr="003F65FC" w:rsidRDefault="00C8665F" w:rsidP="005E03E1"/>
        </w:tc>
        <w:tc>
          <w:tcPr>
            <w:tcW w:w="1843" w:type="dxa"/>
          </w:tcPr>
          <w:p w:rsidR="00C8665F" w:rsidRPr="003F65FC" w:rsidRDefault="00C8665F" w:rsidP="005E03E1"/>
        </w:tc>
        <w:tc>
          <w:tcPr>
            <w:tcW w:w="1843" w:type="dxa"/>
          </w:tcPr>
          <w:p w:rsidR="00C8665F" w:rsidRPr="003F65FC" w:rsidRDefault="00C8665F" w:rsidP="005E03E1"/>
        </w:tc>
        <w:tc>
          <w:tcPr>
            <w:tcW w:w="1559" w:type="dxa"/>
          </w:tcPr>
          <w:p w:rsidR="00C8665F" w:rsidRPr="003F65FC" w:rsidRDefault="00C8665F" w:rsidP="005E03E1"/>
        </w:tc>
      </w:tr>
      <w:tr w:rsidR="00C8665F" w:rsidRPr="003F65FC" w:rsidTr="005E03E1">
        <w:tc>
          <w:tcPr>
            <w:tcW w:w="1526" w:type="dxa"/>
          </w:tcPr>
          <w:p w:rsidR="00C8665F" w:rsidRPr="003F65FC" w:rsidRDefault="00C8665F" w:rsidP="005E03E1"/>
        </w:tc>
        <w:tc>
          <w:tcPr>
            <w:tcW w:w="1462" w:type="dxa"/>
          </w:tcPr>
          <w:p w:rsidR="00C8665F" w:rsidRPr="003F65FC" w:rsidRDefault="00C8665F" w:rsidP="005E03E1"/>
        </w:tc>
        <w:tc>
          <w:tcPr>
            <w:tcW w:w="1798" w:type="dxa"/>
          </w:tcPr>
          <w:p w:rsidR="00C8665F" w:rsidRPr="003F65FC" w:rsidRDefault="00C8665F" w:rsidP="005E03E1"/>
        </w:tc>
        <w:tc>
          <w:tcPr>
            <w:tcW w:w="1843" w:type="dxa"/>
          </w:tcPr>
          <w:p w:rsidR="00C8665F" w:rsidRPr="003F65FC" w:rsidRDefault="00C8665F" w:rsidP="005E03E1"/>
        </w:tc>
        <w:tc>
          <w:tcPr>
            <w:tcW w:w="1843" w:type="dxa"/>
          </w:tcPr>
          <w:p w:rsidR="00C8665F" w:rsidRPr="003F65FC" w:rsidRDefault="00C8665F" w:rsidP="005E03E1"/>
        </w:tc>
        <w:tc>
          <w:tcPr>
            <w:tcW w:w="1559" w:type="dxa"/>
          </w:tcPr>
          <w:p w:rsidR="00C8665F" w:rsidRPr="003F65FC" w:rsidRDefault="00C8665F" w:rsidP="005E03E1"/>
        </w:tc>
      </w:tr>
    </w:tbl>
    <w:p w:rsidR="00C8665F" w:rsidRPr="00D65BCF" w:rsidRDefault="00C8665F" w:rsidP="00C8665F">
      <w:pPr>
        <w:jc w:val="both"/>
        <w:rPr>
          <w:b/>
          <w:i/>
        </w:rPr>
      </w:pPr>
      <w:r w:rsidRPr="00913488">
        <w:rPr>
          <w:b/>
        </w:rPr>
        <w:t xml:space="preserve">18.1. Участие в завершенных конкурсах управленцев «Лидеры России», Всероссийском конкурсе «Лидеры России. Политика» и кадровом </w:t>
      </w:r>
      <w:proofErr w:type="gramStart"/>
      <w:r w:rsidRPr="00913488">
        <w:rPr>
          <w:b/>
        </w:rPr>
        <w:t>проекте</w:t>
      </w:r>
      <w:proofErr w:type="gramEnd"/>
      <w:r w:rsidRPr="00913488">
        <w:rPr>
          <w:b/>
        </w:rPr>
        <w:t xml:space="preserve"> </w:t>
      </w:r>
      <w:r w:rsidRPr="00D65BCF">
        <w:rPr>
          <w:b/>
        </w:rPr>
        <w:t>«</w:t>
      </w:r>
      <w:r w:rsidR="00D65BCF" w:rsidRPr="00D65BCF">
        <w:rPr>
          <w:b/>
        </w:rPr>
        <w:t>Пензенская область – регион возможностей</w:t>
      </w:r>
      <w:r w:rsidRPr="00D65BCF">
        <w:rPr>
          <w:b/>
        </w:rPr>
        <w:t>»</w:t>
      </w:r>
      <w:r w:rsidR="00D65BCF">
        <w:rPr>
          <w:b/>
        </w:rPr>
        <w:t xml:space="preserve"> (</w:t>
      </w:r>
      <w:r w:rsidR="00D65BCF" w:rsidRPr="00D65BCF">
        <w:rPr>
          <w:b/>
          <w:i/>
        </w:rPr>
        <w:t>в ред. постановления от 08.09.2023 № 294-п)</w:t>
      </w:r>
      <w:r w:rsidRPr="00D65BCF">
        <w:rPr>
          <w:b/>
          <w:i/>
        </w:rPr>
        <w:t>:</w:t>
      </w:r>
    </w:p>
    <w:tbl>
      <w:tblPr>
        <w:tblW w:w="96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384"/>
        <w:gridCol w:w="2410"/>
        <w:gridCol w:w="1843"/>
        <w:gridCol w:w="2268"/>
        <w:gridCol w:w="1701"/>
      </w:tblGrid>
      <w:tr w:rsidR="00C8665F" w:rsidRPr="00913488" w:rsidTr="005E03E1">
        <w:trPr>
          <w:cantSplit/>
        </w:trPr>
        <w:tc>
          <w:tcPr>
            <w:tcW w:w="1384" w:type="dxa"/>
            <w:vMerge w:val="restart"/>
          </w:tcPr>
          <w:p w:rsidR="00C8665F" w:rsidRPr="00913488" w:rsidRDefault="00C8665F" w:rsidP="005E03E1">
            <w:pPr>
              <w:jc w:val="center"/>
            </w:pPr>
            <w:r w:rsidRPr="00913488">
              <w:t>Год</w:t>
            </w:r>
          </w:p>
          <w:p w:rsidR="00C8665F" w:rsidRPr="00913488" w:rsidRDefault="00C8665F" w:rsidP="005E03E1">
            <w:pPr>
              <w:jc w:val="center"/>
            </w:pPr>
            <w:r w:rsidRPr="00913488">
              <w:t>участия</w:t>
            </w:r>
          </w:p>
        </w:tc>
        <w:tc>
          <w:tcPr>
            <w:tcW w:w="2410" w:type="dxa"/>
            <w:vMerge w:val="restart"/>
          </w:tcPr>
          <w:p w:rsidR="00C8665F" w:rsidRPr="00913488" w:rsidRDefault="00C8665F" w:rsidP="005E03E1">
            <w:pPr>
              <w:jc w:val="center"/>
            </w:pPr>
            <w:r w:rsidRPr="00913488">
              <w:t>Название конкурса/проекта</w:t>
            </w:r>
          </w:p>
        </w:tc>
        <w:tc>
          <w:tcPr>
            <w:tcW w:w="5812" w:type="dxa"/>
            <w:gridSpan w:val="3"/>
            <w:tcBorders>
              <w:right w:val="single" w:sz="4" w:space="0" w:color="auto"/>
            </w:tcBorders>
          </w:tcPr>
          <w:p w:rsidR="00C8665F" w:rsidRPr="00913488" w:rsidRDefault="00C8665F" w:rsidP="005E03E1">
            <w:pPr>
              <w:spacing w:after="60"/>
              <w:jc w:val="center"/>
              <w:outlineLvl w:val="6"/>
            </w:pPr>
            <w:r w:rsidRPr="00913488">
              <w:t>Информация об участии</w:t>
            </w:r>
          </w:p>
        </w:tc>
      </w:tr>
      <w:tr w:rsidR="00C8665F" w:rsidRPr="00913488" w:rsidTr="005E03E1">
        <w:trPr>
          <w:cantSplit/>
        </w:trPr>
        <w:tc>
          <w:tcPr>
            <w:tcW w:w="1384" w:type="dxa"/>
            <w:vMerge/>
          </w:tcPr>
          <w:p w:rsidR="00C8665F" w:rsidRPr="00913488" w:rsidRDefault="00C8665F" w:rsidP="005E03E1"/>
        </w:tc>
        <w:tc>
          <w:tcPr>
            <w:tcW w:w="2410" w:type="dxa"/>
            <w:vMerge/>
          </w:tcPr>
          <w:p w:rsidR="00C8665F" w:rsidRPr="00913488" w:rsidRDefault="00C8665F" w:rsidP="005E03E1">
            <w:pPr>
              <w:jc w:val="center"/>
            </w:pPr>
          </w:p>
        </w:tc>
        <w:tc>
          <w:tcPr>
            <w:tcW w:w="1843" w:type="dxa"/>
          </w:tcPr>
          <w:p w:rsidR="00C8665F" w:rsidRPr="00913488" w:rsidRDefault="00C8665F" w:rsidP="005E03E1">
            <w:pPr>
              <w:jc w:val="center"/>
            </w:pPr>
            <w:r w:rsidRPr="00913488">
              <w:t xml:space="preserve">Участник </w:t>
            </w:r>
          </w:p>
        </w:tc>
        <w:tc>
          <w:tcPr>
            <w:tcW w:w="2268" w:type="dxa"/>
          </w:tcPr>
          <w:p w:rsidR="00C8665F" w:rsidRPr="00913488" w:rsidRDefault="00C8665F" w:rsidP="005E03E1">
            <w:pPr>
              <w:jc w:val="center"/>
            </w:pPr>
            <w:r w:rsidRPr="00913488">
              <w:t>Финалист</w:t>
            </w:r>
          </w:p>
        </w:tc>
        <w:tc>
          <w:tcPr>
            <w:tcW w:w="1701" w:type="dxa"/>
          </w:tcPr>
          <w:p w:rsidR="00C8665F" w:rsidRPr="00913488" w:rsidRDefault="00C8665F" w:rsidP="005E03E1">
            <w:pPr>
              <w:jc w:val="center"/>
            </w:pPr>
            <w:r w:rsidRPr="00913488">
              <w:t>Победитель</w:t>
            </w:r>
          </w:p>
        </w:tc>
      </w:tr>
      <w:tr w:rsidR="00C8665F" w:rsidRPr="00913488" w:rsidTr="005E03E1">
        <w:tc>
          <w:tcPr>
            <w:tcW w:w="1384" w:type="dxa"/>
          </w:tcPr>
          <w:p w:rsidR="00C8665F" w:rsidRPr="00913488" w:rsidRDefault="00C8665F" w:rsidP="005E03E1"/>
        </w:tc>
        <w:tc>
          <w:tcPr>
            <w:tcW w:w="2410" w:type="dxa"/>
          </w:tcPr>
          <w:p w:rsidR="00C8665F" w:rsidRPr="00913488" w:rsidRDefault="00C8665F" w:rsidP="005E03E1"/>
        </w:tc>
        <w:tc>
          <w:tcPr>
            <w:tcW w:w="1843" w:type="dxa"/>
          </w:tcPr>
          <w:p w:rsidR="00C8665F" w:rsidRPr="00913488" w:rsidRDefault="00C8665F" w:rsidP="005E03E1"/>
        </w:tc>
        <w:tc>
          <w:tcPr>
            <w:tcW w:w="2268" w:type="dxa"/>
          </w:tcPr>
          <w:p w:rsidR="00C8665F" w:rsidRPr="00913488" w:rsidRDefault="00C8665F" w:rsidP="005E03E1"/>
        </w:tc>
        <w:tc>
          <w:tcPr>
            <w:tcW w:w="1701" w:type="dxa"/>
          </w:tcPr>
          <w:p w:rsidR="00C8665F" w:rsidRPr="00913488" w:rsidRDefault="00C8665F" w:rsidP="005E03E1"/>
        </w:tc>
      </w:tr>
    </w:tbl>
    <w:p w:rsidR="00C8665F" w:rsidRPr="000D562E" w:rsidRDefault="00C8665F" w:rsidP="00C8665F">
      <w:pPr>
        <w:rPr>
          <w:b/>
        </w:rPr>
      </w:pPr>
      <w:r w:rsidRPr="003F65FC">
        <w:rPr>
          <w:b/>
        </w:rPr>
        <w:t xml:space="preserve">19. Место работы в настоящее время: </w:t>
      </w:r>
      <w:r w:rsidRPr="003F65FC">
        <w:t>___________________________________________</w:t>
      </w:r>
    </w:p>
    <w:p w:rsidR="00C8665F" w:rsidRPr="003F65FC" w:rsidRDefault="00C8665F" w:rsidP="00C8665F">
      <w:pPr>
        <w:autoSpaceDE w:val="0"/>
        <w:autoSpaceDN w:val="0"/>
        <w:adjustRightInd w:val="0"/>
      </w:pPr>
      <w:r w:rsidRPr="003F65FC">
        <w:t xml:space="preserve">19.1. Должность, с какого времени в этой должности: </w:t>
      </w:r>
      <w:r>
        <w:t>____________________ с _______</w:t>
      </w:r>
      <w:r w:rsidRPr="003F65FC">
        <w:t xml:space="preserve"> </w:t>
      </w:r>
      <w:proofErr w:type="gramStart"/>
      <w:r w:rsidRPr="003F65FC">
        <w:t>г</w:t>
      </w:r>
      <w:proofErr w:type="gramEnd"/>
      <w:r w:rsidRPr="003F65FC">
        <w:t>.</w:t>
      </w:r>
    </w:p>
    <w:p w:rsidR="00C8665F" w:rsidRPr="003F65FC" w:rsidRDefault="00C8665F" w:rsidP="00C8665F">
      <w:r w:rsidRPr="003F65FC">
        <w:t xml:space="preserve">19.2. Количество подчиненных: </w:t>
      </w:r>
      <w:proofErr w:type="spellStart"/>
      <w:r w:rsidRPr="003F65FC">
        <w:t>___________________человек</w:t>
      </w:r>
      <w:proofErr w:type="spellEnd"/>
      <w:r w:rsidRPr="003F65FC">
        <w:t>.</w:t>
      </w:r>
    </w:p>
    <w:p w:rsidR="00C8665F" w:rsidRPr="003F65FC" w:rsidRDefault="00C8665F" w:rsidP="00C8665F">
      <w:pPr>
        <w:jc w:val="both"/>
      </w:pPr>
      <w:r w:rsidRPr="003F65FC">
        <w:rPr>
          <w:b/>
        </w:rPr>
        <w:t xml:space="preserve">20. Выполняемая работа с начала трудовой деятельности </w:t>
      </w:r>
      <w:r w:rsidRPr="003F65FC">
        <w:t>(заполняется согласно Приложению № 1).</w:t>
      </w:r>
    </w:p>
    <w:p w:rsidR="00C8665F" w:rsidRPr="003F65FC" w:rsidRDefault="00C8665F" w:rsidP="00C8665F">
      <w:pPr>
        <w:jc w:val="both"/>
        <w:rPr>
          <w:b/>
        </w:rPr>
      </w:pPr>
      <w:r w:rsidRPr="003F65FC">
        <w:rPr>
          <w:b/>
        </w:rPr>
        <w:t>21. Проектная деятельность (руководящая, коор</w:t>
      </w:r>
      <w:r>
        <w:rPr>
          <w:b/>
        </w:rPr>
        <w:t>динирующая)_____________________</w:t>
      </w:r>
    </w:p>
    <w:p w:rsidR="00C8665F" w:rsidRPr="003F65FC" w:rsidRDefault="00C8665F" w:rsidP="00C8665F">
      <w:pPr>
        <w:jc w:val="both"/>
      </w:pPr>
      <w:r w:rsidRPr="003F65FC">
        <w:rPr>
          <w:b/>
        </w:rPr>
        <w:t xml:space="preserve">22. Классный чин, квалификационный разряд, дипломатический ранг, воинское звание, специальное звание: </w:t>
      </w:r>
      <w:r w:rsidRPr="003F65FC">
        <w:t>___________________</w:t>
      </w:r>
      <w:r>
        <w:t>________________________________</w:t>
      </w:r>
    </w:p>
    <w:p w:rsidR="00C8665F" w:rsidRPr="003F65FC" w:rsidRDefault="00C8665F" w:rsidP="00C8665F">
      <w:pPr>
        <w:jc w:val="both"/>
        <w:rPr>
          <w:b/>
        </w:rPr>
      </w:pPr>
      <w:r w:rsidRPr="003F65FC">
        <w:rPr>
          <w:b/>
        </w:rPr>
        <w:t xml:space="preserve">23. Были ли Вы судимы, когда и за что </w:t>
      </w:r>
      <w:r w:rsidRPr="003F65FC">
        <w:t>__________________________________________</w:t>
      </w:r>
    </w:p>
    <w:p w:rsidR="00C8665F" w:rsidRDefault="00C8665F" w:rsidP="00C8665F">
      <w:pPr>
        <w:jc w:val="both"/>
        <w:rPr>
          <w:b/>
        </w:rPr>
      </w:pPr>
      <w:r w:rsidRPr="003F65FC">
        <w:rPr>
          <w:b/>
        </w:rPr>
        <w:t xml:space="preserve">24. </w:t>
      </w:r>
      <w:proofErr w:type="gramStart"/>
      <w:r w:rsidRPr="003F65FC">
        <w:rPr>
          <w:b/>
        </w:rPr>
        <w:t xml:space="preserve">Допуск к государственный тайне, оформленный за период работы, службы, учебы, его форма, номер и дата (если имеется) </w:t>
      </w:r>
      <w:r w:rsidRPr="003F65FC">
        <w:t>__________________________________</w:t>
      </w:r>
      <w:r>
        <w:t>_______________</w:t>
      </w:r>
      <w:r>
        <w:rPr>
          <w:b/>
        </w:rPr>
        <w:t>____________________________</w:t>
      </w:r>
      <w:proofErr w:type="gramEnd"/>
    </w:p>
    <w:tbl>
      <w:tblPr>
        <w:tblW w:w="9648" w:type="dxa"/>
        <w:tblLayout w:type="fixed"/>
        <w:tblLook w:val="0000"/>
      </w:tblPr>
      <w:tblGrid>
        <w:gridCol w:w="9648"/>
      </w:tblGrid>
      <w:tr w:rsidR="00C8665F" w:rsidRPr="003F65FC" w:rsidTr="005E03E1">
        <w:tc>
          <w:tcPr>
            <w:tcW w:w="9648" w:type="dxa"/>
          </w:tcPr>
          <w:p w:rsidR="00C8665F" w:rsidRDefault="00C8665F" w:rsidP="005E03E1">
            <w:pPr>
              <w:jc w:val="both"/>
              <w:rPr>
                <w:b/>
              </w:rPr>
            </w:pPr>
            <w:r w:rsidRPr="003F65FC">
              <w:rPr>
                <w:b/>
              </w:rPr>
              <w:t>25. Государственные и ведомственные награды, знаки отличия, иные виды поощрений</w:t>
            </w:r>
            <w:r>
              <w:rPr>
                <w:b/>
              </w:rPr>
              <w:t xml:space="preserve"> ___________________________________________________________________</w:t>
            </w:r>
          </w:p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26. Индивидуальный план управленческого и профессионального развития (указать на необходимость получения дополнительных знаний в определенной сфере):</w:t>
            </w:r>
            <w:r>
              <w:rPr>
                <w:b/>
              </w:rPr>
              <w:t>_______</w:t>
            </w:r>
          </w:p>
          <w:p w:rsidR="00C8665F" w:rsidRPr="003F65FC" w:rsidRDefault="00C8665F" w:rsidP="005E03E1">
            <w:pPr>
              <w:rPr>
                <w:b/>
              </w:rPr>
            </w:pPr>
            <w:r>
              <w:rPr>
                <w:b/>
              </w:rPr>
              <w:t>______________________________________________________________________________</w:t>
            </w:r>
          </w:p>
        </w:tc>
      </w:tr>
    </w:tbl>
    <w:p w:rsidR="00C8665F" w:rsidRPr="003F65FC" w:rsidRDefault="00C8665F" w:rsidP="00C8665F">
      <w:pPr>
        <w:jc w:val="both"/>
      </w:pPr>
      <w:r w:rsidRPr="003F65FC">
        <w:rPr>
          <w:b/>
          <w:bCs/>
        </w:rPr>
        <w:t>27. Отзыв, характеризующий профессиональные и личностные качества претендента</w:t>
      </w:r>
    </w:p>
    <w:tbl>
      <w:tblPr>
        <w:tblW w:w="98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168"/>
        <w:gridCol w:w="4140"/>
        <w:gridCol w:w="2520"/>
      </w:tblGrid>
      <w:tr w:rsidR="00C8665F" w:rsidRPr="003F65FC" w:rsidTr="005E03E1">
        <w:tc>
          <w:tcPr>
            <w:tcW w:w="3168" w:type="dxa"/>
            <w:vAlign w:val="center"/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Фамилия Имя Отчество</w:t>
            </w:r>
          </w:p>
        </w:tc>
        <w:tc>
          <w:tcPr>
            <w:tcW w:w="4140" w:type="dxa"/>
            <w:vAlign w:val="center"/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rPr>
                <w:b/>
              </w:rPr>
              <w:t>Название организации и должность</w:t>
            </w:r>
          </w:p>
        </w:tc>
        <w:tc>
          <w:tcPr>
            <w:tcW w:w="2520" w:type="dxa"/>
            <w:vAlign w:val="center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 xml:space="preserve">Контактные телефоны </w:t>
            </w:r>
          </w:p>
        </w:tc>
      </w:tr>
      <w:tr w:rsidR="00C8665F" w:rsidRPr="003F65FC" w:rsidTr="005E03E1">
        <w:tc>
          <w:tcPr>
            <w:tcW w:w="3168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4140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2520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</w:tr>
      <w:tr w:rsidR="00C8665F" w:rsidRPr="003F65FC" w:rsidTr="005E03E1">
        <w:tc>
          <w:tcPr>
            <w:tcW w:w="3168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4140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2520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</w:tr>
    </w:tbl>
    <w:p w:rsidR="00C8665F" w:rsidRPr="003F65FC" w:rsidRDefault="00C8665F" w:rsidP="00C8665F">
      <w:pPr>
        <w:rPr>
          <w:b/>
        </w:rPr>
      </w:pPr>
      <w:r w:rsidRPr="003F65FC">
        <w:rPr>
          <w:b/>
        </w:rPr>
        <w:t xml:space="preserve">28. Общее время проживания в Пензенской области </w:t>
      </w:r>
      <w:proofErr w:type="spellStart"/>
      <w:r w:rsidRPr="003F65FC">
        <w:rPr>
          <w:b/>
        </w:rPr>
        <w:t>__________________________лет</w:t>
      </w:r>
      <w:proofErr w:type="spellEnd"/>
    </w:p>
    <w:p w:rsidR="00913488" w:rsidRDefault="00913488" w:rsidP="00C8665F">
      <w:pPr>
        <w:rPr>
          <w:b/>
        </w:rPr>
      </w:pPr>
    </w:p>
    <w:p w:rsidR="00913488" w:rsidRDefault="00913488" w:rsidP="00C8665F">
      <w:pPr>
        <w:rPr>
          <w:b/>
        </w:rPr>
      </w:pPr>
    </w:p>
    <w:p w:rsidR="00C8665F" w:rsidRPr="003F65FC" w:rsidRDefault="00C8665F" w:rsidP="00C8665F">
      <w:pPr>
        <w:rPr>
          <w:b/>
        </w:rPr>
      </w:pPr>
      <w:r w:rsidRPr="003F65FC">
        <w:rPr>
          <w:b/>
        </w:rPr>
        <w:t>29. Назовите факторы, влияющие на Ваше самочувствие и работоспособность: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4788"/>
        <w:gridCol w:w="5040"/>
      </w:tblGrid>
      <w:tr w:rsidR="00C8665F" w:rsidRPr="003F65FC" w:rsidTr="005E03E1">
        <w:tc>
          <w:tcPr>
            <w:tcW w:w="4788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положительно</w:t>
            </w:r>
          </w:p>
        </w:tc>
        <w:tc>
          <w:tcPr>
            <w:tcW w:w="5040" w:type="dxa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отрицательно</w:t>
            </w:r>
          </w:p>
        </w:tc>
      </w:tr>
      <w:tr w:rsidR="00C8665F" w:rsidRPr="003F65FC" w:rsidTr="005E03E1">
        <w:tc>
          <w:tcPr>
            <w:tcW w:w="4788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5040" w:type="dxa"/>
          </w:tcPr>
          <w:p w:rsidR="00C8665F" w:rsidRPr="003F65FC" w:rsidRDefault="00C8665F" w:rsidP="005E03E1">
            <w:pPr>
              <w:rPr>
                <w:b/>
              </w:rPr>
            </w:pPr>
          </w:p>
        </w:tc>
      </w:tr>
    </w:tbl>
    <w:p w:rsidR="00C8665F" w:rsidRPr="003F65FC" w:rsidRDefault="00C8665F" w:rsidP="00C8665F">
      <w:pPr>
        <w:rPr>
          <w:b/>
        </w:rPr>
      </w:pPr>
      <w:r w:rsidRPr="003F65FC">
        <w:rPr>
          <w:b/>
        </w:rPr>
        <w:t xml:space="preserve">30. Ваше хобби (чем Вы любите заниматься в свободное от работы время):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28"/>
      </w:tblGrid>
      <w:tr w:rsidR="00C8665F" w:rsidRPr="003F65FC" w:rsidTr="005E03E1"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</w:tr>
    </w:tbl>
    <w:p w:rsidR="00C8665F" w:rsidRPr="003F65FC" w:rsidRDefault="00C8665F" w:rsidP="00C8665F">
      <w:pPr>
        <w:rPr>
          <w:b/>
        </w:rPr>
      </w:pPr>
      <w:r w:rsidRPr="003F65FC">
        <w:rPr>
          <w:b/>
        </w:rPr>
        <w:t>31. Иная информация, которую Вы хотите сообщить о себе:</w:t>
      </w:r>
    </w:p>
    <w:tbl>
      <w:tblPr>
        <w:tblW w:w="9828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28"/>
      </w:tblGrid>
      <w:tr w:rsidR="00C8665F" w:rsidRPr="003F65FC" w:rsidTr="005E03E1">
        <w:tc>
          <w:tcPr>
            <w:tcW w:w="9828" w:type="dxa"/>
            <w:tcBorders>
              <w:top w:val="single" w:sz="4" w:space="0" w:color="auto"/>
              <w:bottom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</w:tr>
    </w:tbl>
    <w:p w:rsidR="00C8665F" w:rsidRPr="00BB5D55" w:rsidRDefault="00C8665F" w:rsidP="00C8665F">
      <w:pPr>
        <w:ind w:firstLine="708"/>
        <w:jc w:val="both"/>
      </w:pPr>
      <w:r w:rsidRPr="00BB5D55">
        <w:t xml:space="preserve">На проведение в отношении меня проверочных мероприятий </w:t>
      </w:r>
      <w:proofErr w:type="gramStart"/>
      <w:r w:rsidRPr="00BB5D55">
        <w:t>согласен</w:t>
      </w:r>
      <w:proofErr w:type="gramEnd"/>
      <w:r w:rsidRPr="00BB5D55">
        <w:t xml:space="preserve"> (согласна).</w:t>
      </w:r>
    </w:p>
    <w:p w:rsidR="00C8665F" w:rsidRPr="003F65FC" w:rsidRDefault="00C8665F" w:rsidP="00C8665F">
      <w:pPr>
        <w:ind w:firstLine="708"/>
        <w:jc w:val="both"/>
      </w:pPr>
    </w:p>
    <w:p w:rsidR="00C8665F" w:rsidRPr="003F65FC" w:rsidRDefault="00C8665F" w:rsidP="00C8665F">
      <w:r w:rsidRPr="003F65FC">
        <w:t>Дата заполнения «____»_____________ 20___ г.   Личная подпись ____________________</w:t>
      </w:r>
    </w:p>
    <w:p w:rsidR="00C8665F" w:rsidRDefault="00C8665F" w:rsidP="00C8665F">
      <w:pPr>
        <w:ind w:left="4860"/>
        <w:jc w:val="center"/>
        <w:rPr>
          <w:bCs/>
        </w:rPr>
      </w:pPr>
      <w:r w:rsidRPr="003F65FC">
        <w:rPr>
          <w:bCs/>
        </w:rPr>
        <w:br w:type="page"/>
      </w:r>
      <w:r w:rsidRPr="003F65FC">
        <w:rPr>
          <w:bCs/>
        </w:rPr>
        <w:lastRenderedPageBreak/>
        <w:t>Приложение № 1</w:t>
      </w:r>
    </w:p>
    <w:p w:rsidR="00C8665F" w:rsidRDefault="00C8665F" w:rsidP="00C8665F">
      <w:pPr>
        <w:ind w:left="4860"/>
        <w:jc w:val="center"/>
        <w:rPr>
          <w:bCs/>
        </w:rPr>
      </w:pPr>
      <w:r w:rsidRPr="003F65FC">
        <w:rPr>
          <w:bCs/>
        </w:rPr>
        <w:t xml:space="preserve">к Анкете </w:t>
      </w:r>
      <w:r>
        <w:rPr>
          <w:bCs/>
        </w:rPr>
        <w:t>кандидата</w:t>
      </w:r>
      <w:r w:rsidRPr="003F65FC">
        <w:rPr>
          <w:bCs/>
        </w:rPr>
        <w:t xml:space="preserve"> для включения в резерв управленческих кадров</w:t>
      </w:r>
    </w:p>
    <w:p w:rsidR="00C8665F" w:rsidRDefault="00C8665F" w:rsidP="00C8665F">
      <w:pPr>
        <w:ind w:left="4860"/>
        <w:jc w:val="center"/>
        <w:rPr>
          <w:bCs/>
        </w:rPr>
      </w:pPr>
    </w:p>
    <w:p w:rsidR="00C8665F" w:rsidRPr="003F65FC" w:rsidRDefault="00C8665F" w:rsidP="00C8665F">
      <w:pPr>
        <w:ind w:left="4860"/>
        <w:jc w:val="center"/>
        <w:rPr>
          <w:bCs/>
        </w:rPr>
      </w:pPr>
    </w:p>
    <w:tbl>
      <w:tblPr>
        <w:tblW w:w="3260" w:type="dxa"/>
        <w:tblInd w:w="6062" w:type="dxa"/>
        <w:tblLook w:val="0000"/>
      </w:tblPr>
      <w:tblGrid>
        <w:gridCol w:w="3260"/>
      </w:tblGrid>
      <w:tr w:rsidR="00C8665F" w:rsidRPr="003F65FC" w:rsidTr="005E03E1">
        <w:tc>
          <w:tcPr>
            <w:tcW w:w="3260" w:type="dxa"/>
            <w:tcBorders>
              <w:bottom w:val="single" w:sz="4" w:space="0" w:color="auto"/>
            </w:tcBorders>
          </w:tcPr>
          <w:p w:rsidR="00C8665F" w:rsidRPr="003F65FC" w:rsidRDefault="00C8665F" w:rsidP="005E03E1">
            <w:pPr>
              <w:jc w:val="right"/>
              <w:rPr>
                <w:bCs/>
              </w:rPr>
            </w:pPr>
          </w:p>
        </w:tc>
      </w:tr>
      <w:tr w:rsidR="00C8665F" w:rsidRPr="003F65FC" w:rsidTr="005E03E1">
        <w:tc>
          <w:tcPr>
            <w:tcW w:w="3260" w:type="dxa"/>
            <w:tcBorders>
              <w:top w:val="single" w:sz="4" w:space="0" w:color="auto"/>
            </w:tcBorders>
          </w:tcPr>
          <w:p w:rsidR="00C8665F" w:rsidRPr="003F65FC" w:rsidRDefault="00C8665F" w:rsidP="005E03E1">
            <w:pPr>
              <w:rPr>
                <w:bCs/>
              </w:rPr>
            </w:pPr>
            <w:r w:rsidRPr="003F65FC">
              <w:rPr>
                <w:bCs/>
              </w:rPr>
              <w:t xml:space="preserve">(Фамилия, И.О. </w:t>
            </w:r>
            <w:r>
              <w:rPr>
                <w:bCs/>
              </w:rPr>
              <w:t>кандидата</w:t>
            </w:r>
            <w:r w:rsidRPr="003F65FC">
              <w:rPr>
                <w:bCs/>
              </w:rPr>
              <w:t>)</w:t>
            </w:r>
          </w:p>
        </w:tc>
      </w:tr>
    </w:tbl>
    <w:p w:rsidR="00C8665F" w:rsidRDefault="00C8665F" w:rsidP="00C8665F">
      <w:pPr>
        <w:jc w:val="right"/>
        <w:rPr>
          <w:bCs/>
        </w:rPr>
      </w:pPr>
    </w:p>
    <w:p w:rsidR="00C8665F" w:rsidRPr="003F65FC" w:rsidRDefault="00C8665F" w:rsidP="00C8665F">
      <w:pPr>
        <w:jc w:val="right"/>
        <w:rPr>
          <w:bCs/>
        </w:rPr>
      </w:pPr>
    </w:p>
    <w:p w:rsidR="00C8665F" w:rsidRPr="003F65FC" w:rsidRDefault="00C8665F" w:rsidP="00C8665F">
      <w:pPr>
        <w:jc w:val="right"/>
        <w:rPr>
          <w:bCs/>
        </w:rPr>
      </w:pPr>
    </w:p>
    <w:p w:rsidR="00C8665F" w:rsidRPr="003F65FC" w:rsidRDefault="00C8665F" w:rsidP="00C8665F">
      <w:pPr>
        <w:jc w:val="right"/>
        <w:rPr>
          <w:bCs/>
        </w:rPr>
      </w:pPr>
      <w:r w:rsidRPr="003F65FC">
        <w:rPr>
          <w:bCs/>
        </w:rPr>
        <w:t>Лист</w:t>
      </w:r>
      <w:proofErr w:type="gramStart"/>
      <w:r w:rsidRPr="003F65FC">
        <w:rPr>
          <w:bCs/>
        </w:rPr>
        <w:t xml:space="preserve"> №</w:t>
      </w:r>
      <w:proofErr w:type="spellStart"/>
      <w:r w:rsidRPr="003F65FC">
        <w:rPr>
          <w:bCs/>
        </w:rPr>
        <w:t>_____В</w:t>
      </w:r>
      <w:proofErr w:type="gramEnd"/>
      <w:r w:rsidRPr="003F65FC">
        <w:rPr>
          <w:bCs/>
        </w:rPr>
        <w:t>сего</w:t>
      </w:r>
      <w:proofErr w:type="spellEnd"/>
      <w:r w:rsidRPr="003F65FC">
        <w:rPr>
          <w:bCs/>
        </w:rPr>
        <w:t xml:space="preserve"> листов ______</w:t>
      </w:r>
    </w:p>
    <w:p w:rsidR="00C8665F" w:rsidRPr="003F65FC" w:rsidRDefault="00C8665F" w:rsidP="00C8665F">
      <w:pPr>
        <w:rPr>
          <w:b/>
        </w:rPr>
      </w:pPr>
    </w:p>
    <w:p w:rsidR="00C8665F" w:rsidRPr="003F65FC" w:rsidRDefault="00C8665F" w:rsidP="00C8665F">
      <w:pPr>
        <w:jc w:val="both"/>
        <w:rPr>
          <w:b/>
        </w:rPr>
      </w:pPr>
      <w:r w:rsidRPr="003F65FC">
        <w:rPr>
          <w:b/>
        </w:rPr>
        <w:t>20. Выполняемая работа с начала трудовой деятельности (укажите все места Вашей работы в прошлом):</w:t>
      </w:r>
    </w:p>
    <w:p w:rsidR="00C8665F" w:rsidRPr="003F65FC" w:rsidRDefault="00C8665F" w:rsidP="00C8665F">
      <w:pPr>
        <w:jc w:val="center"/>
      </w:pPr>
      <w:r w:rsidRPr="003F65FC">
        <w:t>(начиная с первого места работы)</w:t>
      </w:r>
    </w:p>
    <w:p w:rsidR="00C8665F" w:rsidRPr="003F65FC" w:rsidRDefault="00C8665F" w:rsidP="00C8665F">
      <w:pPr>
        <w:rPr>
          <w:b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1269"/>
        <w:gridCol w:w="1314"/>
        <w:gridCol w:w="1700"/>
        <w:gridCol w:w="1431"/>
        <w:gridCol w:w="1432"/>
        <w:gridCol w:w="1339"/>
        <w:gridCol w:w="1369"/>
      </w:tblGrid>
      <w:tr w:rsidR="00C8665F" w:rsidRPr="003F65FC" w:rsidTr="005E03E1"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Даты поступления на работу и ухода с работы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Название организации, учреждения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Местонахождение организации (адрес)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Название подразделения (отдел, цех и т.д.)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Наименование должности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Кол-во подчиненных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Основные обязанности (перечислите)</w:t>
            </w:r>
          </w:p>
        </w:tc>
      </w:tr>
      <w:tr w:rsidR="00C8665F" w:rsidRPr="003F65FC" w:rsidTr="005E03E1"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1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2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3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4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5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6</w:t>
            </w:r>
          </w:p>
        </w:tc>
        <w:tc>
          <w:tcPr>
            <w:tcW w:w="0" w:type="auto"/>
          </w:tcPr>
          <w:p w:rsidR="00C8665F" w:rsidRPr="003F65FC" w:rsidRDefault="00C8665F" w:rsidP="005E03E1">
            <w:pPr>
              <w:jc w:val="center"/>
              <w:rPr>
                <w:b/>
              </w:rPr>
            </w:pPr>
            <w:r w:rsidRPr="003F65FC">
              <w:rPr>
                <w:b/>
              </w:rPr>
              <w:t>7</w:t>
            </w:r>
          </w:p>
        </w:tc>
      </w:tr>
      <w:tr w:rsidR="00C8665F" w:rsidRPr="003F65FC" w:rsidTr="005E03E1"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  <w:p w:rsidR="00C8665F" w:rsidRPr="003F65FC" w:rsidRDefault="00C8665F" w:rsidP="005E03E1">
            <w:pPr>
              <w:rPr>
                <w:b/>
              </w:rPr>
            </w:pPr>
          </w:p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</w:tr>
      <w:tr w:rsidR="00C8665F" w:rsidRPr="003F65FC" w:rsidTr="005E03E1"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  <w:p w:rsidR="00C8665F" w:rsidRPr="003F65FC" w:rsidRDefault="00C8665F" w:rsidP="005E03E1">
            <w:pPr>
              <w:rPr>
                <w:b/>
              </w:rPr>
            </w:pPr>
          </w:p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</w:tr>
      <w:tr w:rsidR="00C8665F" w:rsidRPr="003F65FC" w:rsidTr="005E03E1"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  <w:p w:rsidR="00C8665F" w:rsidRPr="003F65FC" w:rsidRDefault="00C8665F" w:rsidP="005E03E1">
            <w:pPr>
              <w:rPr>
                <w:b/>
              </w:rPr>
            </w:pPr>
          </w:p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  <w:tc>
          <w:tcPr>
            <w:tcW w:w="0" w:type="auto"/>
          </w:tcPr>
          <w:p w:rsidR="00C8665F" w:rsidRPr="003F65FC" w:rsidRDefault="00C8665F" w:rsidP="005E03E1">
            <w:pPr>
              <w:rPr>
                <w:b/>
              </w:rPr>
            </w:pPr>
          </w:p>
        </w:tc>
      </w:tr>
    </w:tbl>
    <w:p w:rsidR="00C8665F" w:rsidRPr="003F65FC" w:rsidRDefault="00C8665F" w:rsidP="00C8665F"/>
    <w:p w:rsidR="00C8665F" w:rsidRPr="003F65FC" w:rsidRDefault="00C8665F" w:rsidP="00C8665F">
      <w:pPr>
        <w:rPr>
          <w:b/>
        </w:rPr>
      </w:pPr>
      <w:r w:rsidRPr="003F65FC">
        <w:rPr>
          <w:b/>
        </w:rPr>
        <w:t xml:space="preserve">Стаж работы, лет: </w:t>
      </w:r>
    </w:p>
    <w:p w:rsidR="00C8665F" w:rsidRPr="003F65FC" w:rsidRDefault="00C8665F" w:rsidP="00C8665F">
      <w:pPr>
        <w:rPr>
          <w:b/>
        </w:rPr>
      </w:pPr>
    </w:p>
    <w:tbl>
      <w:tblPr>
        <w:tblW w:w="98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028"/>
        <w:gridCol w:w="1800"/>
      </w:tblGrid>
      <w:tr w:rsidR="00C8665F" w:rsidRPr="003F65FC" w:rsidTr="005E03E1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t>общий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</w:tr>
      <w:tr w:rsidR="00C8665F" w:rsidRPr="003F65FC" w:rsidTr="005E03E1">
        <w:tc>
          <w:tcPr>
            <w:tcW w:w="80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  <w:r w:rsidRPr="003F65FC">
              <w:t>управленческий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</w:tcPr>
          <w:p w:rsidR="00C8665F" w:rsidRPr="003F65FC" w:rsidRDefault="00C8665F" w:rsidP="005E03E1">
            <w:pPr>
              <w:rPr>
                <w:b/>
              </w:rPr>
            </w:pPr>
          </w:p>
        </w:tc>
      </w:tr>
    </w:tbl>
    <w:p w:rsidR="00C8665F" w:rsidRPr="003F65FC" w:rsidRDefault="00C8665F" w:rsidP="00C8665F"/>
    <w:p w:rsidR="00C8665F" w:rsidRPr="003F65FC" w:rsidRDefault="00C8665F" w:rsidP="00C8665F"/>
    <w:p w:rsidR="00C8665F" w:rsidRDefault="00C8665F" w:rsidP="00C8665F">
      <w:pPr>
        <w:ind w:left="5580"/>
        <w:jc w:val="center"/>
        <w:rPr>
          <w:bCs/>
        </w:rPr>
      </w:pPr>
      <w:r w:rsidRPr="003F65FC">
        <w:br w:type="page"/>
      </w:r>
      <w:r w:rsidRPr="003F65FC">
        <w:rPr>
          <w:bCs/>
        </w:rPr>
        <w:lastRenderedPageBreak/>
        <w:t>Приложение № </w:t>
      </w:r>
      <w:r>
        <w:rPr>
          <w:bCs/>
        </w:rPr>
        <w:t>2</w:t>
      </w:r>
      <w:r w:rsidRPr="003F65FC">
        <w:rPr>
          <w:bCs/>
        </w:rPr>
        <w:t xml:space="preserve"> </w:t>
      </w:r>
    </w:p>
    <w:p w:rsidR="00C8665F" w:rsidRDefault="00C8665F" w:rsidP="00C8665F">
      <w:pPr>
        <w:ind w:left="5580"/>
        <w:jc w:val="center"/>
        <w:rPr>
          <w:bCs/>
        </w:rPr>
      </w:pPr>
      <w:r w:rsidRPr="003F65FC">
        <w:rPr>
          <w:bCs/>
        </w:rPr>
        <w:t xml:space="preserve">к Анкете </w:t>
      </w:r>
      <w:r>
        <w:rPr>
          <w:bCs/>
        </w:rPr>
        <w:t>кандидата</w:t>
      </w:r>
      <w:r w:rsidRPr="003F65FC">
        <w:rPr>
          <w:bCs/>
        </w:rPr>
        <w:t xml:space="preserve"> для включения в резерв управленческих кадров </w:t>
      </w:r>
    </w:p>
    <w:p w:rsidR="00C8665F" w:rsidRPr="00913488" w:rsidRDefault="00C8665F" w:rsidP="00C8665F">
      <w:pPr>
        <w:jc w:val="center"/>
        <w:rPr>
          <w:b/>
          <w:sz w:val="24"/>
          <w:szCs w:val="24"/>
        </w:rPr>
      </w:pPr>
    </w:p>
    <w:p w:rsidR="00C8665F" w:rsidRPr="00913488" w:rsidRDefault="00C8665F" w:rsidP="00C8665F">
      <w:pPr>
        <w:jc w:val="center"/>
        <w:rPr>
          <w:b/>
          <w:sz w:val="24"/>
          <w:szCs w:val="24"/>
        </w:rPr>
      </w:pPr>
      <w:r w:rsidRPr="00913488">
        <w:rPr>
          <w:b/>
          <w:sz w:val="24"/>
          <w:szCs w:val="24"/>
        </w:rPr>
        <w:t>ДОПОЛНЕНИЕ К АНКЕТЕ</w:t>
      </w:r>
    </w:p>
    <w:p w:rsidR="00C8665F" w:rsidRPr="00913488" w:rsidRDefault="00C8665F" w:rsidP="00C8665F">
      <w:pPr>
        <w:jc w:val="center"/>
        <w:rPr>
          <w:b/>
          <w:sz w:val="24"/>
          <w:szCs w:val="24"/>
        </w:rPr>
      </w:pPr>
      <w:r w:rsidRPr="00913488">
        <w:rPr>
          <w:b/>
          <w:sz w:val="24"/>
          <w:szCs w:val="24"/>
        </w:rPr>
        <w:t>Личные достижения в профессиональной деятельности:</w:t>
      </w:r>
    </w:p>
    <w:p w:rsidR="00C8665F" w:rsidRPr="00913488" w:rsidRDefault="00C8665F" w:rsidP="00C8665F">
      <w:pPr>
        <w:jc w:val="center"/>
        <w:rPr>
          <w:b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48"/>
        <w:gridCol w:w="3841"/>
      </w:tblGrid>
      <w:tr w:rsidR="00C8665F" w:rsidRPr="00913488" w:rsidTr="005E03E1">
        <w:tc>
          <w:tcPr>
            <w:tcW w:w="9889" w:type="dxa"/>
            <w:gridSpan w:val="2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b/>
                <w:sz w:val="24"/>
                <w:szCs w:val="24"/>
              </w:rPr>
            </w:pPr>
            <w:r w:rsidRPr="00913488">
              <w:rPr>
                <w:b/>
                <w:sz w:val="24"/>
                <w:szCs w:val="24"/>
              </w:rPr>
              <w:t>Профессиональные навыки:</w:t>
            </w:r>
          </w:p>
        </w:tc>
      </w:tr>
      <w:tr w:rsidR="00C8665F" w:rsidRPr="00913488" w:rsidTr="005E03E1">
        <w:tc>
          <w:tcPr>
            <w:tcW w:w="604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Проектная деятельность-создание чего-либо «с нуля» (сфера, отрасль, тема, кратко опишите результаты - максимум 50 слов, три основных пункта)</w:t>
            </w:r>
          </w:p>
        </w:tc>
        <w:tc>
          <w:tcPr>
            <w:tcW w:w="3841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604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Публичные выступления: регулярность (не выступаю вообще; реже 1 раза в год; раз в год, несколько раз в год, каждый месяц, каждую неделю, каждый день), тематика выступлений, максимальная аудитория</w:t>
            </w:r>
          </w:p>
        </w:tc>
        <w:tc>
          <w:tcPr>
            <w:tcW w:w="3841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</w:tbl>
    <w:p w:rsidR="00C8665F" w:rsidRPr="00913488" w:rsidRDefault="00C8665F" w:rsidP="00C8665F">
      <w:pPr>
        <w:jc w:val="center"/>
        <w:rPr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7"/>
        <w:gridCol w:w="5528"/>
        <w:gridCol w:w="1134"/>
      </w:tblGrid>
      <w:tr w:rsidR="00C8665F" w:rsidRPr="00913488" w:rsidTr="005E03E1">
        <w:tc>
          <w:tcPr>
            <w:tcW w:w="9889" w:type="dxa"/>
            <w:gridSpan w:val="3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  <w:r w:rsidRPr="00913488">
              <w:rPr>
                <w:b/>
                <w:sz w:val="24"/>
                <w:szCs w:val="24"/>
              </w:rPr>
              <w:t>Карьерные планы:</w:t>
            </w:r>
          </w:p>
        </w:tc>
      </w:tr>
      <w:tr w:rsidR="00C8665F" w:rsidRPr="00913488" w:rsidTr="005E03E1">
        <w:tc>
          <w:tcPr>
            <w:tcW w:w="3227" w:type="dxa"/>
            <w:vMerge w:val="restart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 xml:space="preserve">Какие факторы для Вас наиболее важны при выборе (оценке) места работы? Укажите 3 фактора в порядке значимости для Вас (1 - наиболее </w:t>
            </w:r>
            <w:proofErr w:type="gramStart"/>
            <w:r w:rsidRPr="00913488">
              <w:rPr>
                <w:sz w:val="24"/>
                <w:szCs w:val="24"/>
              </w:rPr>
              <w:t>значимый</w:t>
            </w:r>
            <w:proofErr w:type="gramEnd"/>
            <w:r w:rsidRPr="00913488">
              <w:rPr>
                <w:sz w:val="24"/>
                <w:szCs w:val="24"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Близость места работы к дому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Статус и значимость организации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Продвижение по карьерной лестнице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Возможность освоить несколько профессий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Возможность профессионального роста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Возможность управлять людьми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Высокий социальный статус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Гибкий график работы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Деньги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Интересная работа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Красивый офис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Нормированный рабочий день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Комфортные условия труда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Обучение за счет организации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Признание, ощущение значимости в организации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Работа по специальности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Общение, возможность занять свободное время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Самореализация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Ответственная работа с большими полномочиями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Возможность получения льгот для меня и семьи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Служение стране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Стабильность работы и/или организации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Возможность работы в другом регионе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Уважение на работе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Хороший коллектив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C8665F" w:rsidRPr="00913488" w:rsidTr="005E03E1">
        <w:tc>
          <w:tcPr>
            <w:tcW w:w="3227" w:type="dxa"/>
            <w:vMerge/>
            <w:shd w:val="clear" w:color="auto" w:fill="auto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C8665F" w:rsidRPr="00913488" w:rsidRDefault="00C8665F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13488">
              <w:rPr>
                <w:sz w:val="24"/>
                <w:szCs w:val="24"/>
              </w:rPr>
              <w:t>Возможность проявлять инициативу</w:t>
            </w:r>
          </w:p>
        </w:tc>
        <w:tc>
          <w:tcPr>
            <w:tcW w:w="1134" w:type="dxa"/>
            <w:shd w:val="clear" w:color="auto" w:fill="auto"/>
          </w:tcPr>
          <w:p w:rsidR="00C8665F" w:rsidRPr="00913488" w:rsidRDefault="00C8665F" w:rsidP="005E03E1">
            <w:pPr>
              <w:jc w:val="center"/>
              <w:rPr>
                <w:sz w:val="24"/>
                <w:szCs w:val="24"/>
              </w:rPr>
            </w:pPr>
          </w:p>
        </w:tc>
      </w:tr>
    </w:tbl>
    <w:p w:rsidR="00913488" w:rsidRDefault="00913488">
      <w:r>
        <w:br w:type="page"/>
      </w:r>
    </w:p>
    <w:tbl>
      <w:tblPr>
        <w:tblW w:w="5502" w:type="dxa"/>
        <w:tblInd w:w="4068" w:type="dxa"/>
        <w:tblLayout w:type="fixed"/>
        <w:tblLook w:val="04A0"/>
      </w:tblPr>
      <w:tblGrid>
        <w:gridCol w:w="5502"/>
      </w:tblGrid>
      <w:tr w:rsidR="00C8665F" w:rsidRPr="00A6479D" w:rsidTr="00913488">
        <w:tc>
          <w:tcPr>
            <w:tcW w:w="5502" w:type="dxa"/>
            <w:shd w:val="clear" w:color="auto" w:fill="auto"/>
          </w:tcPr>
          <w:p w:rsidR="00913488" w:rsidRPr="00234515" w:rsidRDefault="00C8665F" w:rsidP="00913488">
            <w:pPr>
              <w:jc w:val="center"/>
              <w:rPr>
                <w:sz w:val="24"/>
                <w:szCs w:val="24"/>
              </w:rPr>
            </w:pPr>
            <w:r w:rsidRPr="00234515">
              <w:rPr>
                <w:sz w:val="28"/>
                <w:szCs w:val="28"/>
              </w:rPr>
              <w:lastRenderedPageBreak/>
              <w:br w:type="page"/>
            </w:r>
            <w:r w:rsidR="00913488" w:rsidRPr="00234515">
              <w:rPr>
                <w:sz w:val="24"/>
                <w:szCs w:val="24"/>
              </w:rPr>
              <w:t>Приложение №</w:t>
            </w:r>
            <w:r w:rsidR="00DC081B" w:rsidRPr="00234515">
              <w:rPr>
                <w:sz w:val="24"/>
                <w:szCs w:val="24"/>
              </w:rPr>
              <w:t>4</w:t>
            </w:r>
          </w:p>
          <w:p w:rsidR="00C8665F" w:rsidRPr="00234515" w:rsidRDefault="00913488" w:rsidP="00913488">
            <w:pPr>
              <w:jc w:val="center"/>
              <w:rPr>
                <w:sz w:val="28"/>
                <w:szCs w:val="28"/>
              </w:rPr>
            </w:pPr>
            <w:r w:rsidRPr="00234515">
              <w:rPr>
                <w:sz w:val="24"/>
                <w:szCs w:val="24"/>
              </w:rPr>
              <w:t>к Порядку формирования и использования резерва управленческих кадров</w:t>
            </w:r>
            <w:r w:rsidRPr="002345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</w:t>
            </w:r>
            <w:r w:rsidRPr="00234515">
              <w:rPr>
                <w:sz w:val="24"/>
                <w:szCs w:val="24"/>
              </w:rPr>
              <w:t xml:space="preserve">, утвержденному  постановлением администрации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 </w:t>
            </w:r>
            <w:r w:rsidR="00665D18" w:rsidRPr="00234515">
              <w:rPr>
                <w:bCs/>
                <w:sz w:val="24"/>
                <w:szCs w:val="24"/>
              </w:rPr>
              <w:t>от 30.05.2022 № 146-п</w:t>
            </w:r>
          </w:p>
        </w:tc>
      </w:tr>
    </w:tbl>
    <w:p w:rsidR="00C8665F" w:rsidRPr="00913488" w:rsidRDefault="00C8665F" w:rsidP="00C8665F">
      <w:pPr>
        <w:tabs>
          <w:tab w:val="left" w:pos="1156"/>
        </w:tabs>
        <w:rPr>
          <w:sz w:val="24"/>
          <w:szCs w:val="24"/>
        </w:rPr>
      </w:pPr>
    </w:p>
    <w:p w:rsidR="00C8665F" w:rsidRPr="00913488" w:rsidRDefault="00C8665F" w:rsidP="00C8665F">
      <w:pPr>
        <w:jc w:val="center"/>
        <w:outlineLvl w:val="1"/>
        <w:rPr>
          <w:rFonts w:eastAsia="Arial Unicode MS"/>
          <w:b/>
          <w:bCs/>
          <w:i/>
          <w:sz w:val="24"/>
          <w:szCs w:val="24"/>
        </w:rPr>
      </w:pPr>
      <w:r w:rsidRPr="00913488">
        <w:rPr>
          <w:rFonts w:eastAsia="Arial Unicode MS"/>
          <w:b/>
          <w:bCs/>
          <w:sz w:val="24"/>
          <w:szCs w:val="24"/>
        </w:rPr>
        <w:t xml:space="preserve">Форма отзыва, характеризующего профессиональные и личностные качества кандидата для включения в резерв управленческих кадров </w:t>
      </w:r>
      <w:proofErr w:type="spellStart"/>
      <w:r w:rsidR="00913488" w:rsidRPr="00913488">
        <w:rPr>
          <w:b/>
          <w:bCs/>
          <w:sz w:val="24"/>
          <w:szCs w:val="24"/>
        </w:rPr>
        <w:t>Колышлейского</w:t>
      </w:r>
      <w:proofErr w:type="spellEnd"/>
      <w:r w:rsidR="00913488" w:rsidRPr="00913488">
        <w:rPr>
          <w:b/>
          <w:bCs/>
          <w:sz w:val="24"/>
          <w:szCs w:val="24"/>
        </w:rPr>
        <w:t xml:space="preserve"> района Пензенской области</w:t>
      </w:r>
    </w:p>
    <w:p w:rsidR="00C8665F" w:rsidRPr="00A6479D" w:rsidRDefault="00C8665F" w:rsidP="00C8665F">
      <w:pPr>
        <w:jc w:val="center"/>
        <w:outlineLvl w:val="1"/>
        <w:rPr>
          <w:rFonts w:eastAsia="Arial Unicode MS"/>
          <w:b/>
          <w:bCs/>
          <w:spacing w:val="20"/>
          <w:sz w:val="28"/>
          <w:szCs w:val="28"/>
        </w:rPr>
      </w:pPr>
    </w:p>
    <w:p w:rsidR="00C8665F" w:rsidRPr="00913488" w:rsidRDefault="00040B59" w:rsidP="00C8665F">
      <w:pPr>
        <w:jc w:val="center"/>
        <w:outlineLvl w:val="1"/>
        <w:rPr>
          <w:rFonts w:eastAsia="Arial Unicode MS"/>
          <w:bCs/>
          <w:spacing w:val="20"/>
          <w:sz w:val="24"/>
          <w:szCs w:val="24"/>
        </w:rPr>
      </w:pPr>
      <w:r w:rsidRPr="00040B59">
        <w:rPr>
          <w:rFonts w:eastAsia="Arial Unicode MS"/>
          <w:b/>
          <w:bCs/>
          <w:noProof/>
          <w:spacing w:val="20"/>
          <w:sz w:val="24"/>
          <w:szCs w:val="24"/>
        </w:rPr>
        <w:pict>
          <v:line id="_x0000_s1030" style="position:absolute;left:0;text-align:left;z-index:251660288" from="0,2.75pt" to="441pt,2.75pt"/>
        </w:pict>
      </w:r>
      <w:r w:rsidR="00C8665F" w:rsidRPr="00913488">
        <w:rPr>
          <w:rFonts w:eastAsia="Arial Unicode MS"/>
          <w:bCs/>
          <w:spacing w:val="20"/>
          <w:sz w:val="24"/>
          <w:szCs w:val="24"/>
        </w:rPr>
        <w:t>Фамилия Имя Отчество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37"/>
        <w:gridCol w:w="3663"/>
      </w:tblGrid>
      <w:tr w:rsidR="00C8665F" w:rsidRPr="00913488" w:rsidTr="005E03E1">
        <w:trPr>
          <w:trHeight w:val="1341"/>
        </w:trPr>
        <w:tc>
          <w:tcPr>
            <w:tcW w:w="6237" w:type="dxa"/>
          </w:tcPr>
          <w:p w:rsidR="00C8665F" w:rsidRPr="00913488" w:rsidRDefault="00C8665F" w:rsidP="005E03E1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913488">
              <w:rPr>
                <w:b/>
                <w:sz w:val="24"/>
                <w:szCs w:val="24"/>
              </w:rPr>
              <w:t>Фамилия, имя, отчество рекомендующего</w:t>
            </w:r>
            <w:r w:rsidRPr="00913488">
              <w:rPr>
                <w:sz w:val="24"/>
                <w:szCs w:val="24"/>
              </w:rPr>
              <w:t xml:space="preserve"> (руководитель органа местного самоуправления, организации (предприятия, учреждения) или физическое лицо, ФИО указать полностью)</w:t>
            </w:r>
            <w:proofErr w:type="gramEnd"/>
          </w:p>
        </w:tc>
        <w:tc>
          <w:tcPr>
            <w:tcW w:w="3663" w:type="dxa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</w:tr>
      <w:tr w:rsidR="00C8665F" w:rsidRPr="00913488" w:rsidTr="005E03E1">
        <w:trPr>
          <w:trHeight w:val="1262"/>
        </w:trPr>
        <w:tc>
          <w:tcPr>
            <w:tcW w:w="6237" w:type="dxa"/>
          </w:tcPr>
          <w:p w:rsidR="00C8665F" w:rsidRPr="00913488" w:rsidRDefault="00C8665F" w:rsidP="005E03E1">
            <w:pPr>
              <w:jc w:val="both"/>
              <w:rPr>
                <w:sz w:val="24"/>
                <w:szCs w:val="24"/>
              </w:rPr>
            </w:pPr>
            <w:r w:rsidRPr="00913488">
              <w:rPr>
                <w:b/>
                <w:sz w:val="24"/>
                <w:szCs w:val="24"/>
              </w:rPr>
              <w:t xml:space="preserve">Место работы, должность рекомендующего </w:t>
            </w:r>
            <w:r w:rsidRPr="00913488">
              <w:rPr>
                <w:sz w:val="24"/>
                <w:szCs w:val="24"/>
              </w:rPr>
              <w:t>(наименование и местонахождение организации, (предприятия, учреждения), занимаемая должность рекомендующего)</w:t>
            </w:r>
          </w:p>
        </w:tc>
        <w:tc>
          <w:tcPr>
            <w:tcW w:w="3663" w:type="dxa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</w:tr>
      <w:tr w:rsidR="00C8665F" w:rsidRPr="00913488" w:rsidTr="005E03E1">
        <w:trPr>
          <w:trHeight w:val="299"/>
        </w:trPr>
        <w:tc>
          <w:tcPr>
            <w:tcW w:w="6237" w:type="dxa"/>
          </w:tcPr>
          <w:p w:rsidR="00C8665F" w:rsidRPr="00913488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913488">
              <w:rPr>
                <w:b/>
                <w:sz w:val="24"/>
                <w:szCs w:val="24"/>
              </w:rPr>
              <w:t xml:space="preserve">Контактные телефоны    </w:t>
            </w:r>
          </w:p>
        </w:tc>
        <w:tc>
          <w:tcPr>
            <w:tcW w:w="3663" w:type="dxa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</w:tr>
      <w:tr w:rsidR="00C8665F" w:rsidRPr="00913488" w:rsidTr="005E03E1">
        <w:trPr>
          <w:trHeight w:val="338"/>
        </w:trPr>
        <w:tc>
          <w:tcPr>
            <w:tcW w:w="6237" w:type="dxa"/>
          </w:tcPr>
          <w:p w:rsidR="00C8665F" w:rsidRPr="00913488" w:rsidRDefault="00C8665F" w:rsidP="005E03E1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913488">
              <w:rPr>
                <w:b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3663" w:type="dxa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</w:tr>
      <w:tr w:rsidR="00C8665F" w:rsidRPr="00913488" w:rsidTr="005E03E1">
        <w:trPr>
          <w:trHeight w:val="531"/>
        </w:trPr>
        <w:tc>
          <w:tcPr>
            <w:tcW w:w="6237" w:type="dxa"/>
          </w:tcPr>
          <w:p w:rsidR="00C8665F" w:rsidRPr="00913488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913488">
              <w:rPr>
                <w:b/>
                <w:sz w:val="24"/>
                <w:szCs w:val="24"/>
              </w:rPr>
              <w:t>Почему Вы решили рекомендовать этого кандидата?</w:t>
            </w:r>
          </w:p>
        </w:tc>
        <w:tc>
          <w:tcPr>
            <w:tcW w:w="3663" w:type="dxa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</w:tr>
      <w:tr w:rsidR="00C8665F" w:rsidRPr="00913488" w:rsidTr="005E03E1">
        <w:trPr>
          <w:trHeight w:val="802"/>
        </w:trPr>
        <w:tc>
          <w:tcPr>
            <w:tcW w:w="6237" w:type="dxa"/>
          </w:tcPr>
          <w:p w:rsidR="00C8665F" w:rsidRPr="00913488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913488">
              <w:rPr>
                <w:b/>
                <w:sz w:val="24"/>
                <w:szCs w:val="24"/>
              </w:rPr>
              <w:t>Можете ли Вы что-либо сказать об инициативе, методе работы, стиле руководства кандидата? </w:t>
            </w:r>
          </w:p>
        </w:tc>
        <w:tc>
          <w:tcPr>
            <w:tcW w:w="3663" w:type="dxa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</w:tr>
      <w:tr w:rsidR="00C8665F" w:rsidRPr="00913488" w:rsidTr="005E03E1">
        <w:trPr>
          <w:trHeight w:val="363"/>
        </w:trPr>
        <w:tc>
          <w:tcPr>
            <w:tcW w:w="6237" w:type="dxa"/>
          </w:tcPr>
          <w:p w:rsidR="00C8665F" w:rsidRPr="00913488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913488">
              <w:rPr>
                <w:b/>
                <w:sz w:val="24"/>
                <w:szCs w:val="24"/>
              </w:rPr>
              <w:t>В чем состоят, по Вашему мнению, сильные стороны кандидата?</w:t>
            </w:r>
          </w:p>
        </w:tc>
        <w:tc>
          <w:tcPr>
            <w:tcW w:w="3663" w:type="dxa"/>
          </w:tcPr>
          <w:p w:rsidR="00C8665F" w:rsidRPr="00913488" w:rsidRDefault="00C8665F" w:rsidP="005E03E1">
            <w:pPr>
              <w:rPr>
                <w:b/>
                <w:sz w:val="24"/>
                <w:szCs w:val="24"/>
              </w:rPr>
            </w:pPr>
          </w:p>
        </w:tc>
      </w:tr>
      <w:tr w:rsidR="00C8665F" w:rsidRPr="00913488" w:rsidTr="005E03E1">
        <w:trPr>
          <w:trHeight w:val="618"/>
        </w:trPr>
        <w:tc>
          <w:tcPr>
            <w:tcW w:w="6237" w:type="dxa"/>
          </w:tcPr>
          <w:p w:rsidR="00C8665F" w:rsidRPr="00913488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913488">
              <w:rPr>
                <w:b/>
                <w:sz w:val="24"/>
                <w:szCs w:val="24"/>
              </w:rPr>
              <w:t>В чем состоят, по Вашему мнению, слабые стороны кандидата?</w:t>
            </w:r>
          </w:p>
        </w:tc>
        <w:tc>
          <w:tcPr>
            <w:tcW w:w="3663" w:type="dxa"/>
          </w:tcPr>
          <w:p w:rsidR="00C8665F" w:rsidRPr="00913488" w:rsidRDefault="00C8665F" w:rsidP="005E03E1">
            <w:pPr>
              <w:rPr>
                <w:b/>
                <w:sz w:val="24"/>
                <w:szCs w:val="24"/>
              </w:rPr>
            </w:pPr>
          </w:p>
        </w:tc>
      </w:tr>
      <w:tr w:rsidR="00C8665F" w:rsidRPr="00913488" w:rsidTr="005E03E1">
        <w:trPr>
          <w:trHeight w:val="449"/>
        </w:trPr>
        <w:tc>
          <w:tcPr>
            <w:tcW w:w="6237" w:type="dxa"/>
          </w:tcPr>
          <w:p w:rsidR="00C8665F" w:rsidRPr="00913488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913488">
              <w:rPr>
                <w:b/>
                <w:sz w:val="24"/>
                <w:szCs w:val="24"/>
              </w:rPr>
              <w:t>Каким Вы видите профессиональное будущее кандидата?</w:t>
            </w:r>
          </w:p>
        </w:tc>
        <w:tc>
          <w:tcPr>
            <w:tcW w:w="3663" w:type="dxa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</w:tr>
      <w:tr w:rsidR="00C8665F" w:rsidRPr="00913488" w:rsidTr="005E03E1">
        <w:trPr>
          <w:trHeight w:val="752"/>
        </w:trPr>
        <w:tc>
          <w:tcPr>
            <w:tcW w:w="6237" w:type="dxa"/>
          </w:tcPr>
          <w:p w:rsidR="00C8665F" w:rsidRPr="00913488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913488">
              <w:rPr>
                <w:b/>
                <w:sz w:val="24"/>
                <w:szCs w:val="24"/>
              </w:rPr>
              <w:t>Уровень должностей, которые соответствуют управленческой готовности кандидата?</w:t>
            </w:r>
          </w:p>
        </w:tc>
        <w:tc>
          <w:tcPr>
            <w:tcW w:w="3663" w:type="dxa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</w:p>
        </w:tc>
      </w:tr>
    </w:tbl>
    <w:p w:rsidR="00C8665F" w:rsidRPr="00913488" w:rsidRDefault="00C8665F" w:rsidP="00C8665F">
      <w:pPr>
        <w:rPr>
          <w:b/>
          <w:sz w:val="24"/>
          <w:szCs w:val="24"/>
        </w:rPr>
      </w:pPr>
    </w:p>
    <w:tbl>
      <w:tblPr>
        <w:tblW w:w="10008" w:type="dxa"/>
        <w:tblLayout w:type="fixed"/>
        <w:tblLook w:val="0000"/>
      </w:tblPr>
      <w:tblGrid>
        <w:gridCol w:w="4913"/>
        <w:gridCol w:w="5095"/>
      </w:tblGrid>
      <w:tr w:rsidR="00C8665F" w:rsidRPr="00913488" w:rsidTr="005E03E1">
        <w:tc>
          <w:tcPr>
            <w:tcW w:w="4913" w:type="dxa"/>
          </w:tcPr>
          <w:p w:rsidR="00C8665F" w:rsidRPr="00913488" w:rsidRDefault="00C8665F" w:rsidP="005E03E1">
            <w:pPr>
              <w:rPr>
                <w:sz w:val="24"/>
                <w:szCs w:val="24"/>
              </w:rPr>
            </w:pPr>
            <w:r w:rsidRPr="00913488">
              <w:rPr>
                <w:i/>
                <w:sz w:val="24"/>
                <w:szCs w:val="24"/>
              </w:rPr>
              <w:t>(наименование должности)</w:t>
            </w:r>
          </w:p>
        </w:tc>
        <w:tc>
          <w:tcPr>
            <w:tcW w:w="5095" w:type="dxa"/>
          </w:tcPr>
          <w:p w:rsidR="00C8665F" w:rsidRPr="00913488" w:rsidRDefault="00C8665F" w:rsidP="005E03E1">
            <w:pPr>
              <w:jc w:val="right"/>
              <w:rPr>
                <w:i/>
                <w:sz w:val="24"/>
                <w:szCs w:val="24"/>
              </w:rPr>
            </w:pPr>
            <w:r w:rsidRPr="00913488">
              <w:rPr>
                <w:i/>
                <w:sz w:val="24"/>
                <w:szCs w:val="24"/>
              </w:rPr>
              <w:t>(ФИО, подпись)</w:t>
            </w:r>
          </w:p>
        </w:tc>
      </w:tr>
    </w:tbl>
    <w:p w:rsidR="00C8665F" w:rsidRPr="00913488" w:rsidRDefault="00C8665F" w:rsidP="00C8665F">
      <w:pPr>
        <w:tabs>
          <w:tab w:val="left" w:pos="4346"/>
        </w:tabs>
        <w:jc w:val="right"/>
        <w:rPr>
          <w:i/>
          <w:sz w:val="24"/>
          <w:szCs w:val="24"/>
        </w:rPr>
      </w:pPr>
      <w:r w:rsidRPr="00913488">
        <w:rPr>
          <w:i/>
          <w:sz w:val="24"/>
          <w:szCs w:val="24"/>
        </w:rPr>
        <w:t>Дата</w:t>
      </w:r>
    </w:p>
    <w:p w:rsidR="00C8665F" w:rsidRPr="00913488" w:rsidRDefault="00C8665F" w:rsidP="00C8665F">
      <w:pPr>
        <w:rPr>
          <w:b/>
          <w:sz w:val="24"/>
          <w:szCs w:val="24"/>
        </w:rPr>
      </w:pPr>
      <w:r w:rsidRPr="00913488">
        <w:rPr>
          <w:b/>
          <w:sz w:val="24"/>
          <w:szCs w:val="24"/>
        </w:rPr>
        <w:t>Примечание:</w:t>
      </w:r>
    </w:p>
    <w:p w:rsidR="00C8665F" w:rsidRPr="00913488" w:rsidRDefault="00C8665F" w:rsidP="00C8665F">
      <w:pPr>
        <w:ind w:firstLine="720"/>
        <w:jc w:val="both"/>
      </w:pPr>
      <w:r w:rsidRPr="00913488">
        <w:t xml:space="preserve">При характеристике кандидата </w:t>
      </w:r>
      <w:proofErr w:type="gramStart"/>
      <w:r w:rsidRPr="00913488">
        <w:t>рекомендующими</w:t>
      </w:r>
      <w:proofErr w:type="gramEnd"/>
      <w:r w:rsidRPr="00913488">
        <w:t xml:space="preserve"> желательно отразить информацию, показывающую такие его качества, как профессионализм, известность среди профессионального сообщества и/или населения, новаторство, преданность делу, социальная ответственность, четкая жизненная позиция.</w:t>
      </w:r>
    </w:p>
    <w:p w:rsidR="00C8665F" w:rsidRPr="00A6479D" w:rsidRDefault="00C8665F" w:rsidP="00C8665F">
      <w:pPr>
        <w:tabs>
          <w:tab w:val="left" w:pos="1035"/>
        </w:tabs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W w:w="0" w:type="auto"/>
        <w:tblInd w:w="4068" w:type="dxa"/>
        <w:tblLook w:val="04A0"/>
      </w:tblPr>
      <w:tblGrid>
        <w:gridCol w:w="5786"/>
      </w:tblGrid>
      <w:tr w:rsidR="00C8665F" w:rsidRPr="00A6479D" w:rsidTr="005E03E1">
        <w:tc>
          <w:tcPr>
            <w:tcW w:w="5940" w:type="dxa"/>
            <w:shd w:val="clear" w:color="auto" w:fill="auto"/>
          </w:tcPr>
          <w:p w:rsidR="00DC081B" w:rsidRPr="00234515" w:rsidRDefault="00DC081B" w:rsidP="00DC081B">
            <w:pPr>
              <w:jc w:val="center"/>
              <w:rPr>
                <w:sz w:val="24"/>
                <w:szCs w:val="24"/>
              </w:rPr>
            </w:pPr>
            <w:r w:rsidRPr="00234515">
              <w:rPr>
                <w:sz w:val="24"/>
                <w:szCs w:val="24"/>
              </w:rPr>
              <w:lastRenderedPageBreak/>
              <w:t>Приложение №5</w:t>
            </w:r>
          </w:p>
          <w:p w:rsidR="00C8665F" w:rsidRPr="00A6479D" w:rsidRDefault="00DC081B" w:rsidP="00DC081B">
            <w:pPr>
              <w:jc w:val="center"/>
              <w:rPr>
                <w:sz w:val="28"/>
                <w:szCs w:val="28"/>
              </w:rPr>
            </w:pPr>
            <w:r w:rsidRPr="00234515">
              <w:rPr>
                <w:sz w:val="24"/>
                <w:szCs w:val="24"/>
              </w:rPr>
              <w:t>к Порядку формирования и использования резерва управленческих кадров</w:t>
            </w:r>
            <w:r w:rsidRPr="002345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</w:t>
            </w:r>
            <w:r w:rsidRPr="00234515">
              <w:rPr>
                <w:sz w:val="24"/>
                <w:szCs w:val="24"/>
              </w:rPr>
              <w:t xml:space="preserve">, утвержденному  постановлением администрации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 </w:t>
            </w:r>
            <w:r w:rsidR="00665D18" w:rsidRPr="00234515">
              <w:rPr>
                <w:bCs/>
                <w:sz w:val="24"/>
                <w:szCs w:val="24"/>
              </w:rPr>
              <w:t>от 30.05.2022 № 146-п</w:t>
            </w:r>
          </w:p>
        </w:tc>
      </w:tr>
    </w:tbl>
    <w:p w:rsidR="00C8665F" w:rsidRPr="00A6479D" w:rsidRDefault="00C8665F" w:rsidP="00C8665F">
      <w:pPr>
        <w:rPr>
          <w:sz w:val="28"/>
          <w:szCs w:val="28"/>
        </w:rPr>
      </w:pPr>
    </w:p>
    <w:p w:rsidR="00C8665F" w:rsidRPr="00DC081B" w:rsidRDefault="00C8665F" w:rsidP="00C8665F">
      <w:pPr>
        <w:jc w:val="center"/>
        <w:rPr>
          <w:b/>
          <w:i/>
          <w:sz w:val="24"/>
          <w:szCs w:val="24"/>
        </w:rPr>
      </w:pPr>
      <w:r w:rsidRPr="00DC081B">
        <w:rPr>
          <w:b/>
          <w:sz w:val="24"/>
          <w:szCs w:val="24"/>
        </w:rPr>
        <w:t xml:space="preserve">Согласие на обработку персональных данных лиц, включенных в резерв управленческих кадров </w:t>
      </w:r>
      <w:proofErr w:type="spellStart"/>
      <w:r w:rsidR="00DC081B" w:rsidRPr="00DC081B">
        <w:rPr>
          <w:b/>
          <w:bCs/>
          <w:sz w:val="24"/>
          <w:szCs w:val="24"/>
        </w:rPr>
        <w:t>Колышлейского</w:t>
      </w:r>
      <w:proofErr w:type="spellEnd"/>
      <w:r w:rsidR="00DC081B" w:rsidRPr="00DC081B">
        <w:rPr>
          <w:b/>
          <w:bCs/>
          <w:sz w:val="24"/>
          <w:szCs w:val="24"/>
        </w:rPr>
        <w:t xml:space="preserve"> района Пензенской области</w:t>
      </w:r>
      <w:r w:rsidRPr="00DC081B">
        <w:rPr>
          <w:b/>
          <w:i/>
          <w:sz w:val="24"/>
          <w:szCs w:val="24"/>
        </w:rPr>
        <w:t xml:space="preserve"> 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92"/>
        <w:gridCol w:w="142"/>
        <w:gridCol w:w="283"/>
        <w:gridCol w:w="425"/>
        <w:gridCol w:w="142"/>
        <w:gridCol w:w="1559"/>
        <w:gridCol w:w="567"/>
        <w:gridCol w:w="142"/>
        <w:gridCol w:w="142"/>
        <w:gridCol w:w="142"/>
        <w:gridCol w:w="425"/>
        <w:gridCol w:w="1417"/>
        <w:gridCol w:w="993"/>
        <w:gridCol w:w="708"/>
        <w:gridCol w:w="2410"/>
      </w:tblGrid>
      <w:tr w:rsidR="00C8665F" w:rsidRPr="00DC081B" w:rsidTr="005E03E1">
        <w:tc>
          <w:tcPr>
            <w:tcW w:w="9889" w:type="dxa"/>
            <w:gridSpan w:val="15"/>
            <w:shd w:val="pct20" w:color="auto" w:fill="auto"/>
          </w:tcPr>
          <w:p w:rsidR="00C8665F" w:rsidRPr="00DC081B" w:rsidRDefault="00C8665F" w:rsidP="005E03E1">
            <w:pPr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(информация о субъекте персональных данных)</w:t>
            </w:r>
          </w:p>
        </w:tc>
      </w:tr>
      <w:tr w:rsidR="00C8665F" w:rsidRPr="00DC081B" w:rsidTr="005E03E1">
        <w:tc>
          <w:tcPr>
            <w:tcW w:w="534" w:type="dxa"/>
            <w:gridSpan w:val="2"/>
            <w:tcBorders>
              <w:bottom w:val="single" w:sz="4" w:space="0" w:color="000000"/>
            </w:tcBorders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3118" w:type="dxa"/>
            <w:gridSpan w:val="6"/>
            <w:tcBorders>
              <w:bottom w:val="single" w:sz="4" w:space="0" w:color="000000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9" w:type="dxa"/>
            <w:gridSpan w:val="5"/>
            <w:tcBorders>
              <w:bottom w:val="single" w:sz="4" w:space="0" w:color="000000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bottom w:val="single" w:sz="4" w:space="0" w:color="000000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</w:tr>
      <w:tr w:rsidR="00C8665F" w:rsidRPr="00E53750" w:rsidTr="005E03E1">
        <w:trPr>
          <w:trHeight w:val="141"/>
        </w:trPr>
        <w:tc>
          <w:tcPr>
            <w:tcW w:w="534" w:type="dxa"/>
            <w:gridSpan w:val="2"/>
            <w:tcBorders>
              <w:right w:val="single" w:sz="4" w:space="0" w:color="000000"/>
            </w:tcBorders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3118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C8665F" w:rsidRPr="00E53750" w:rsidRDefault="00C8665F" w:rsidP="005E03E1">
            <w:pPr>
              <w:jc w:val="center"/>
              <w:rPr>
                <w:i/>
                <w:sz w:val="26"/>
                <w:szCs w:val="26"/>
                <w:vertAlign w:val="subscript"/>
              </w:rPr>
            </w:pPr>
            <w:r w:rsidRPr="00E53750">
              <w:rPr>
                <w:i/>
                <w:sz w:val="26"/>
                <w:szCs w:val="26"/>
                <w:vertAlign w:val="subscript"/>
              </w:rPr>
              <w:t>(фамилия)</w:t>
            </w:r>
          </w:p>
        </w:tc>
        <w:tc>
          <w:tcPr>
            <w:tcW w:w="311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C8665F" w:rsidRPr="00E53750" w:rsidRDefault="00C8665F" w:rsidP="005E03E1">
            <w:pPr>
              <w:jc w:val="center"/>
              <w:rPr>
                <w:i/>
                <w:sz w:val="26"/>
                <w:szCs w:val="26"/>
                <w:vertAlign w:val="subscript"/>
              </w:rPr>
            </w:pPr>
            <w:r w:rsidRPr="00E53750">
              <w:rPr>
                <w:i/>
                <w:sz w:val="26"/>
                <w:szCs w:val="26"/>
                <w:vertAlign w:val="subscript"/>
              </w:rPr>
              <w:t>(имя)</w:t>
            </w:r>
          </w:p>
        </w:tc>
        <w:tc>
          <w:tcPr>
            <w:tcW w:w="3118" w:type="dxa"/>
            <w:gridSpan w:val="2"/>
            <w:tcBorders>
              <w:left w:val="single" w:sz="4" w:space="0" w:color="000000"/>
            </w:tcBorders>
          </w:tcPr>
          <w:p w:rsidR="00C8665F" w:rsidRPr="00E53750" w:rsidRDefault="00C8665F" w:rsidP="005E03E1">
            <w:pPr>
              <w:jc w:val="center"/>
              <w:rPr>
                <w:i/>
                <w:sz w:val="26"/>
                <w:szCs w:val="26"/>
                <w:vertAlign w:val="subscript"/>
              </w:rPr>
            </w:pPr>
            <w:r w:rsidRPr="00E53750">
              <w:rPr>
                <w:i/>
                <w:sz w:val="26"/>
                <w:szCs w:val="26"/>
                <w:vertAlign w:val="subscript"/>
              </w:rPr>
              <w:t>(отчество)</w:t>
            </w:r>
          </w:p>
        </w:tc>
      </w:tr>
      <w:tr w:rsidR="00C8665F" w:rsidRPr="00E53750" w:rsidTr="005E03E1">
        <w:tc>
          <w:tcPr>
            <w:tcW w:w="3652" w:type="dxa"/>
            <w:gridSpan w:val="8"/>
          </w:tcPr>
          <w:p w:rsidR="00C8665F" w:rsidRPr="00E53750" w:rsidRDefault="00C8665F" w:rsidP="005E03E1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6237" w:type="dxa"/>
            <w:gridSpan w:val="7"/>
          </w:tcPr>
          <w:p w:rsidR="00C8665F" w:rsidRPr="00E53750" w:rsidRDefault="00C8665F" w:rsidP="005E03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C8665F" w:rsidRPr="00E53750" w:rsidTr="005E03E1">
        <w:trPr>
          <w:trHeight w:val="189"/>
        </w:trPr>
        <w:tc>
          <w:tcPr>
            <w:tcW w:w="3652" w:type="dxa"/>
            <w:gridSpan w:val="8"/>
          </w:tcPr>
          <w:p w:rsidR="00C8665F" w:rsidRPr="00E53750" w:rsidRDefault="00C8665F" w:rsidP="005E03E1">
            <w:pPr>
              <w:rPr>
                <w:i/>
                <w:vertAlign w:val="subscript"/>
              </w:rPr>
            </w:pPr>
            <w:r w:rsidRPr="00E53750">
              <w:rPr>
                <w:i/>
                <w:vertAlign w:val="subscript"/>
              </w:rPr>
              <w:t>(основной документ, удостоверяющий личность)</w:t>
            </w:r>
          </w:p>
        </w:tc>
        <w:tc>
          <w:tcPr>
            <w:tcW w:w="6237" w:type="dxa"/>
            <w:gridSpan w:val="7"/>
          </w:tcPr>
          <w:p w:rsidR="00C8665F" w:rsidRPr="00E53750" w:rsidRDefault="00C8665F" w:rsidP="005E03E1">
            <w:pPr>
              <w:rPr>
                <w:i/>
                <w:vertAlign w:val="subscript"/>
              </w:rPr>
            </w:pPr>
            <w:r w:rsidRPr="00E53750">
              <w:rPr>
                <w:i/>
                <w:vertAlign w:val="subscript"/>
              </w:rPr>
              <w:t>(номер основного документа, удостоверяющего личность)</w:t>
            </w:r>
          </w:p>
        </w:tc>
      </w:tr>
      <w:tr w:rsidR="00C8665F" w:rsidRPr="00E53750" w:rsidTr="005E03E1">
        <w:tc>
          <w:tcPr>
            <w:tcW w:w="3652" w:type="dxa"/>
            <w:gridSpan w:val="8"/>
          </w:tcPr>
          <w:p w:rsidR="00C8665F" w:rsidRPr="00E53750" w:rsidRDefault="00C8665F" w:rsidP="005E03E1">
            <w:pPr>
              <w:jc w:val="both"/>
              <w:rPr>
                <w:i/>
                <w:sz w:val="28"/>
                <w:szCs w:val="28"/>
              </w:rPr>
            </w:pPr>
          </w:p>
        </w:tc>
        <w:tc>
          <w:tcPr>
            <w:tcW w:w="6237" w:type="dxa"/>
            <w:gridSpan w:val="7"/>
          </w:tcPr>
          <w:p w:rsidR="00C8665F" w:rsidRPr="00E53750" w:rsidRDefault="00C8665F" w:rsidP="005E03E1">
            <w:pPr>
              <w:jc w:val="both"/>
              <w:rPr>
                <w:i/>
                <w:sz w:val="28"/>
                <w:szCs w:val="28"/>
              </w:rPr>
            </w:pPr>
          </w:p>
        </w:tc>
      </w:tr>
      <w:tr w:rsidR="00C8665F" w:rsidRPr="00E53750" w:rsidTr="005E03E1">
        <w:tc>
          <w:tcPr>
            <w:tcW w:w="3652" w:type="dxa"/>
            <w:gridSpan w:val="8"/>
          </w:tcPr>
          <w:p w:rsidR="00C8665F" w:rsidRPr="00E53750" w:rsidRDefault="00C8665F" w:rsidP="005E03E1">
            <w:pPr>
              <w:rPr>
                <w:i/>
                <w:vertAlign w:val="subscript"/>
              </w:rPr>
            </w:pPr>
            <w:r w:rsidRPr="00E53750">
              <w:rPr>
                <w:i/>
                <w:vertAlign w:val="subscript"/>
              </w:rPr>
              <w:t>(сведения о дате выдачи указанного документа)</w:t>
            </w:r>
          </w:p>
        </w:tc>
        <w:tc>
          <w:tcPr>
            <w:tcW w:w="6237" w:type="dxa"/>
            <w:gridSpan w:val="7"/>
          </w:tcPr>
          <w:p w:rsidR="00C8665F" w:rsidRPr="00E53750" w:rsidRDefault="00C8665F" w:rsidP="005E03E1">
            <w:pPr>
              <w:rPr>
                <w:i/>
                <w:vertAlign w:val="subscript"/>
              </w:rPr>
            </w:pPr>
            <w:r w:rsidRPr="00E53750">
              <w:rPr>
                <w:i/>
                <w:vertAlign w:val="subscript"/>
              </w:rPr>
              <w:t>(сведения о выдавшем указанный документ органе)</w:t>
            </w:r>
          </w:p>
        </w:tc>
      </w:tr>
      <w:tr w:rsidR="00C8665F" w:rsidRPr="00E53750" w:rsidTr="005E03E1">
        <w:tc>
          <w:tcPr>
            <w:tcW w:w="3652" w:type="dxa"/>
            <w:gridSpan w:val="8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 w:rsidRPr="00DC081B">
              <w:rPr>
                <w:b/>
                <w:sz w:val="24"/>
                <w:szCs w:val="24"/>
              </w:rPr>
              <w:t>зарегистрированный</w:t>
            </w:r>
            <w:proofErr w:type="gramEnd"/>
            <w:r w:rsidRPr="00DC081B">
              <w:rPr>
                <w:b/>
                <w:sz w:val="24"/>
                <w:szCs w:val="24"/>
              </w:rPr>
              <w:t xml:space="preserve"> по адресу:</w:t>
            </w:r>
          </w:p>
        </w:tc>
        <w:tc>
          <w:tcPr>
            <w:tcW w:w="6237" w:type="dxa"/>
            <w:gridSpan w:val="7"/>
          </w:tcPr>
          <w:p w:rsidR="00C8665F" w:rsidRPr="00E53750" w:rsidRDefault="00C8665F" w:rsidP="005E03E1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C8665F" w:rsidRPr="00E53750" w:rsidTr="005E03E1">
        <w:tc>
          <w:tcPr>
            <w:tcW w:w="3652" w:type="dxa"/>
            <w:gridSpan w:val="8"/>
          </w:tcPr>
          <w:p w:rsidR="00C8665F" w:rsidRPr="00DC081B" w:rsidRDefault="00C8665F" w:rsidP="005E03E1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6237" w:type="dxa"/>
            <w:gridSpan w:val="7"/>
          </w:tcPr>
          <w:p w:rsidR="00C8665F" w:rsidRPr="00E53750" w:rsidRDefault="00C8665F" w:rsidP="005E03E1">
            <w:pPr>
              <w:jc w:val="center"/>
              <w:rPr>
                <w:i/>
                <w:sz w:val="26"/>
                <w:szCs w:val="26"/>
                <w:vertAlign w:val="subscript"/>
              </w:rPr>
            </w:pPr>
            <w:r w:rsidRPr="00E53750">
              <w:rPr>
                <w:i/>
                <w:sz w:val="26"/>
                <w:szCs w:val="26"/>
                <w:vertAlign w:val="subscript"/>
              </w:rPr>
              <w:t>(адрес)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 xml:space="preserve">принимаю решение о предоставлении своих персональных данных </w:t>
            </w:r>
            <w:r w:rsidRPr="00DC081B">
              <w:rPr>
                <w:b/>
                <w:sz w:val="24"/>
                <w:szCs w:val="24"/>
              </w:rPr>
              <w:br/>
              <w:t>в составе: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Фамилия, Имя, Отчество;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Дата рождения;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Место рождения;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Адрес регистрации и фактического проживания;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 xml:space="preserve">Контактная информация (телефоны: домашний, рабочий, сотовый; </w:t>
            </w:r>
            <w:r w:rsidRPr="00DC081B">
              <w:rPr>
                <w:sz w:val="24"/>
                <w:szCs w:val="24"/>
                <w:lang w:val="en-US"/>
              </w:rPr>
              <w:t>e</w:t>
            </w:r>
            <w:r w:rsidRPr="00DC081B">
              <w:rPr>
                <w:sz w:val="24"/>
                <w:szCs w:val="24"/>
              </w:rPr>
              <w:t>-</w:t>
            </w:r>
            <w:r w:rsidRPr="00DC081B">
              <w:rPr>
                <w:sz w:val="24"/>
                <w:szCs w:val="24"/>
                <w:lang w:val="en-US"/>
              </w:rPr>
              <w:t>mail</w:t>
            </w:r>
            <w:r w:rsidRPr="00DC081B">
              <w:rPr>
                <w:sz w:val="24"/>
                <w:szCs w:val="24"/>
              </w:rPr>
              <w:t>);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Семейное положение;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 супруге (Фамилия, Имя, Отчество, дата и место рождения, место работы и замещаемая должность);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Фамилия, Имя, Отчество детей, дата рождения;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Национальность;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 владении языками;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 навыках работы с компьютером;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pacing w:val="-10"/>
                <w:sz w:val="24"/>
                <w:szCs w:val="24"/>
              </w:rPr>
              <w:t xml:space="preserve">Сведения о </w:t>
            </w:r>
            <w:r w:rsidRPr="00DC081B">
              <w:rPr>
                <w:sz w:val="24"/>
                <w:szCs w:val="24"/>
              </w:rPr>
              <w:t>службе в вооруженных силах, органах безопасности и правопорядка;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об участии в конкурсах;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об образовании (дополнительном образовании);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об участии в проектной деятельности;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Классный чин, квалификационный разряд, дипломатический ранг, воинское звание, специальное звание;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 судимости;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 допуске к государственной тайне (при наличии);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 государственных и ведомственных наградах, знаках отличия, иных видов поощрений;</w:t>
            </w:r>
          </w:p>
        </w:tc>
      </w:tr>
      <w:tr w:rsidR="00C8665F" w:rsidRPr="00DC081B" w:rsidTr="005E03E1">
        <w:tc>
          <w:tcPr>
            <w:tcW w:w="9889" w:type="dxa"/>
            <w:gridSpan w:val="15"/>
          </w:tcPr>
          <w:p w:rsidR="00C8665F" w:rsidRPr="00DC081B" w:rsidRDefault="00C8665F" w:rsidP="00DC081B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 xml:space="preserve">Сведения об общем времени проживания в </w:t>
            </w:r>
            <w:proofErr w:type="spellStart"/>
            <w:r w:rsidR="00DC081B" w:rsidRPr="00DC081B">
              <w:rPr>
                <w:bCs/>
                <w:sz w:val="24"/>
                <w:szCs w:val="24"/>
              </w:rPr>
              <w:t>Колышлейском</w:t>
            </w:r>
            <w:proofErr w:type="spellEnd"/>
            <w:r w:rsidR="00DC081B" w:rsidRPr="00DC081B">
              <w:rPr>
                <w:bCs/>
                <w:sz w:val="24"/>
                <w:szCs w:val="24"/>
              </w:rPr>
              <w:t xml:space="preserve"> районе Пензенской области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8665F" w:rsidRPr="00E53750" w:rsidRDefault="00C8665F" w:rsidP="005E03E1">
            <w:pPr>
              <w:jc w:val="both"/>
              <w:rPr>
                <w:i/>
              </w:rPr>
            </w:pPr>
            <w:r w:rsidRPr="00E53750">
              <w:rPr>
                <w:i/>
              </w:rPr>
              <w:t>(перечень персональных данных, на обработку которых дается согласие субъекта персональных данных)</w:t>
            </w:r>
          </w:p>
        </w:tc>
      </w:tr>
      <w:tr w:rsidR="00C8665F" w:rsidRPr="00E53750" w:rsidTr="005E03E1">
        <w:tc>
          <w:tcPr>
            <w:tcW w:w="9889" w:type="dxa"/>
            <w:gridSpan w:val="15"/>
            <w:shd w:val="pct20" w:color="auto" w:fill="auto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(в случае обработки биометрических персональных данных)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фотография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и даю согласие на их обработку, включающую: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1. сбор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lastRenderedPageBreak/>
              <w:t>2. запись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3. систематизацию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4. накопление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5. хранение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6. уточнение (обновление)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7. уточнение (изменение)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8. извлечение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9. использование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10. передачу (предоставление)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11. передачу (доступ)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12. удаление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13. уничтожение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14. передачу (распространение)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персональных данных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E53750" w:rsidRDefault="00C8665F" w:rsidP="005E03E1">
            <w:pPr>
              <w:jc w:val="both"/>
              <w:rPr>
                <w:i/>
              </w:rPr>
            </w:pPr>
            <w:r w:rsidRPr="00E53750">
              <w:rPr>
                <w:i/>
              </w:rPr>
              <w:t>(перечень действий с персональными данными, на совершение которых дается согласие)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способами, определяемыми</w:t>
            </w:r>
            <w:r w:rsidRPr="00DC081B">
              <w:rPr>
                <w:sz w:val="24"/>
                <w:szCs w:val="24"/>
              </w:rPr>
              <w:t xml:space="preserve"> 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E53750" w:rsidRDefault="00C8665F" w:rsidP="005E03E1">
            <w:pPr>
              <w:jc w:val="both"/>
              <w:rPr>
                <w:i/>
              </w:rPr>
            </w:pPr>
            <w:r w:rsidRPr="00E53750">
              <w:rPr>
                <w:i/>
              </w:rPr>
              <w:t>(общее описание используемых оператором способов обработки персональных данных)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8665F" w:rsidRPr="00DC081B" w:rsidRDefault="00C8665F" w:rsidP="00DC081B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 xml:space="preserve">своей волей и в своем интересе администрации </w:t>
            </w:r>
            <w:proofErr w:type="spellStart"/>
            <w:r w:rsidR="00DC081B" w:rsidRPr="00DC081B">
              <w:rPr>
                <w:b/>
                <w:bCs/>
                <w:sz w:val="24"/>
                <w:szCs w:val="24"/>
              </w:rPr>
              <w:t>Колышлейского</w:t>
            </w:r>
            <w:proofErr w:type="spellEnd"/>
            <w:r w:rsidR="00DC081B" w:rsidRPr="00DC081B">
              <w:rPr>
                <w:b/>
                <w:bCs/>
                <w:sz w:val="24"/>
                <w:szCs w:val="24"/>
              </w:rPr>
              <w:t xml:space="preserve"> района Пензенской области</w:t>
            </w:r>
            <w:r w:rsidRPr="00DC081B">
              <w:rPr>
                <w:b/>
                <w:sz w:val="24"/>
                <w:szCs w:val="24"/>
              </w:rPr>
              <w:t xml:space="preserve">, расположенной по адресу: </w:t>
            </w:r>
            <w:r w:rsidR="00DC081B" w:rsidRPr="00DC081B">
              <w:rPr>
                <w:b/>
                <w:sz w:val="24"/>
                <w:szCs w:val="24"/>
              </w:rPr>
              <w:t xml:space="preserve">442830, Пензенская область, </w:t>
            </w:r>
            <w:proofErr w:type="spellStart"/>
            <w:r w:rsidR="00DC081B" w:rsidRPr="00DC081B">
              <w:rPr>
                <w:b/>
                <w:sz w:val="24"/>
                <w:szCs w:val="24"/>
              </w:rPr>
              <w:t>р.п</w:t>
            </w:r>
            <w:proofErr w:type="gramStart"/>
            <w:r w:rsidR="00DC081B" w:rsidRPr="00DC081B">
              <w:rPr>
                <w:b/>
                <w:sz w:val="24"/>
                <w:szCs w:val="24"/>
              </w:rPr>
              <w:t>.К</w:t>
            </w:r>
            <w:proofErr w:type="gramEnd"/>
            <w:r w:rsidR="00DC081B" w:rsidRPr="00DC081B">
              <w:rPr>
                <w:b/>
                <w:sz w:val="24"/>
                <w:szCs w:val="24"/>
              </w:rPr>
              <w:t>олышлей</w:t>
            </w:r>
            <w:proofErr w:type="spellEnd"/>
            <w:r w:rsidR="00DC081B" w:rsidRPr="00DC081B">
              <w:rPr>
                <w:b/>
                <w:sz w:val="24"/>
                <w:szCs w:val="24"/>
              </w:rPr>
              <w:t>, ул.Московская, д.2</w:t>
            </w:r>
            <w:r w:rsidR="00DC081B">
              <w:rPr>
                <w:b/>
                <w:sz w:val="24"/>
                <w:szCs w:val="24"/>
              </w:rPr>
              <w:t>0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 xml:space="preserve">с целью: </w:t>
            </w:r>
            <w:r w:rsidRPr="00DC081B">
              <w:rPr>
                <w:sz w:val="24"/>
                <w:szCs w:val="24"/>
              </w:rPr>
              <w:t xml:space="preserve">формирования, использования и подготовки резерва управленческих кадров </w:t>
            </w:r>
            <w:proofErr w:type="spellStart"/>
            <w:r w:rsidR="00DC081B" w:rsidRPr="00DC081B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="00DC081B" w:rsidRPr="00DC081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8665F" w:rsidRPr="00E53750" w:rsidRDefault="00C8665F" w:rsidP="005E03E1">
            <w:pPr>
              <w:rPr>
                <w:i/>
              </w:rPr>
            </w:pPr>
            <w:r w:rsidRPr="00E53750">
              <w:rPr>
                <w:i/>
              </w:rPr>
              <w:t>(цель или цели обработки персональных данных)</w:t>
            </w:r>
          </w:p>
        </w:tc>
      </w:tr>
      <w:tr w:rsidR="00C8665F" w:rsidRPr="00E53750" w:rsidTr="005E03E1">
        <w:tc>
          <w:tcPr>
            <w:tcW w:w="1384" w:type="dxa"/>
            <w:gridSpan w:val="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на срок:</w:t>
            </w:r>
          </w:p>
        </w:tc>
        <w:tc>
          <w:tcPr>
            <w:tcW w:w="8505" w:type="dxa"/>
            <w:gridSpan w:val="10"/>
          </w:tcPr>
          <w:p w:rsidR="00C8665F" w:rsidRPr="00DC081B" w:rsidRDefault="00C8665F" w:rsidP="00DC081B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 xml:space="preserve">проведения конкурсного отбора в резерв управленческих кадров </w:t>
            </w:r>
            <w:proofErr w:type="spellStart"/>
            <w:r w:rsidR="00DC081B" w:rsidRPr="00DC081B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="00DC081B" w:rsidRPr="00DC081B">
              <w:rPr>
                <w:bCs/>
                <w:sz w:val="24"/>
                <w:szCs w:val="24"/>
              </w:rPr>
              <w:t xml:space="preserve"> района Пензенской области </w:t>
            </w:r>
            <w:r w:rsidRPr="00DC081B">
              <w:rPr>
                <w:sz w:val="24"/>
                <w:szCs w:val="24"/>
              </w:rPr>
              <w:t xml:space="preserve">и нахождения меня в резерве управленческих кадров </w:t>
            </w:r>
            <w:proofErr w:type="spellStart"/>
            <w:r w:rsidR="00DC081B" w:rsidRPr="00DC081B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="00DC081B" w:rsidRPr="00DC081B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8665F" w:rsidRPr="00E53750" w:rsidTr="005E03E1">
        <w:tc>
          <w:tcPr>
            <w:tcW w:w="1384" w:type="dxa"/>
            <w:gridSpan w:val="5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8505" w:type="dxa"/>
            <w:gridSpan w:val="10"/>
          </w:tcPr>
          <w:p w:rsidR="00C8665F" w:rsidRPr="00DC081B" w:rsidRDefault="00C8665F" w:rsidP="005E03E1">
            <w:pPr>
              <w:rPr>
                <w:i/>
                <w:sz w:val="24"/>
                <w:szCs w:val="24"/>
                <w:vertAlign w:val="subscript"/>
              </w:rPr>
            </w:pPr>
            <w:r w:rsidRPr="00DC081B">
              <w:rPr>
                <w:i/>
                <w:sz w:val="24"/>
                <w:szCs w:val="24"/>
                <w:vertAlign w:val="subscript"/>
              </w:rPr>
              <w:t>(срок, в течение которого действует согласие)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Порядок отзыва согласия: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bottom w:val="nil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Отзыв согласия подается в письменном виде лицом, указанным в согласии на обработку персональных данных, лично. Отзыв должен содержать: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-номер основного документа, удостоверяющего личность субъекта персональных данных;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-сведения о дате выдачи указанного документа и выдавшем его органе;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-собственноручную подпись субъекта персональных данных;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top w:val="nil"/>
              <w:bottom w:val="nil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-сведения о согласии на обработку персональных данных (дата и адрес, по которому давалось согласие).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top w:val="nil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 xml:space="preserve">При подаче лицом, осуществляющим прием такого отзыва, производится удостоверение личности подающего такой отзыв. Отзыв согласия осуществляется по адресу: </w:t>
            </w:r>
            <w:r w:rsidR="00DC081B" w:rsidRPr="00DC081B">
              <w:rPr>
                <w:sz w:val="24"/>
                <w:szCs w:val="24"/>
              </w:rPr>
              <w:t xml:space="preserve">442830, Пензенская область, </w:t>
            </w:r>
            <w:proofErr w:type="spellStart"/>
            <w:r w:rsidR="00DC081B" w:rsidRPr="00DC081B">
              <w:rPr>
                <w:sz w:val="24"/>
                <w:szCs w:val="24"/>
              </w:rPr>
              <w:t>р.п</w:t>
            </w:r>
            <w:proofErr w:type="gramStart"/>
            <w:r w:rsidR="00DC081B" w:rsidRPr="00DC081B">
              <w:rPr>
                <w:sz w:val="24"/>
                <w:szCs w:val="24"/>
              </w:rPr>
              <w:t>.К</w:t>
            </w:r>
            <w:proofErr w:type="gramEnd"/>
            <w:r w:rsidR="00DC081B" w:rsidRPr="00DC081B">
              <w:rPr>
                <w:sz w:val="24"/>
                <w:szCs w:val="24"/>
              </w:rPr>
              <w:t>олышлей</w:t>
            </w:r>
            <w:proofErr w:type="spellEnd"/>
            <w:r w:rsidR="00DC081B" w:rsidRPr="00DC081B">
              <w:rPr>
                <w:sz w:val="24"/>
                <w:szCs w:val="24"/>
              </w:rPr>
              <w:t>, ул.Московская, д.20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Порядок защиты субъектом персональных данных своих прав и законных интересов: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 xml:space="preserve">осуществляется в соответствии с требованиями Федерального закона № 152 –ФЗ </w:t>
            </w:r>
            <w:r w:rsidRPr="00DC081B">
              <w:rPr>
                <w:sz w:val="24"/>
                <w:szCs w:val="24"/>
              </w:rPr>
              <w:br/>
              <w:t>от 27.07.2006 «О персональных данных»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Порядок защиты субъектом персональных данных своих прав и законных интересов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E53750" w:rsidRDefault="00C8665F" w:rsidP="005E03E1">
            <w:pPr>
              <w:jc w:val="both"/>
              <w:rPr>
                <w:sz w:val="28"/>
                <w:szCs w:val="28"/>
              </w:rPr>
            </w:pP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8665F" w:rsidRPr="00E53750" w:rsidRDefault="00C8665F" w:rsidP="005E03E1">
            <w:pPr>
              <w:jc w:val="both"/>
              <w:rPr>
                <w:i/>
                <w:sz w:val="28"/>
                <w:szCs w:val="28"/>
              </w:rPr>
            </w:pPr>
            <w:r w:rsidRPr="00E53750">
              <w:rPr>
                <w:i/>
              </w:rPr>
              <w:t>(«я возражаю против решения исключительно автоматизированной обработки моих персональных данных» - заполняется собственноручно в случае  такого возражения</w:t>
            </w:r>
            <w:r w:rsidRPr="00E53750">
              <w:rPr>
                <w:i/>
                <w:sz w:val="28"/>
                <w:szCs w:val="28"/>
              </w:rPr>
              <w:t>)</w:t>
            </w:r>
          </w:p>
        </w:tc>
      </w:tr>
      <w:tr w:rsidR="00C8665F" w:rsidRPr="00E53750" w:rsidTr="005E03E1">
        <w:tc>
          <w:tcPr>
            <w:tcW w:w="9889" w:type="dxa"/>
            <w:gridSpan w:val="15"/>
            <w:shd w:val="pct20" w:color="auto" w:fill="auto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(в случае передачи персональных данных третьим лицам)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Наименование оператора (адрес оператора), которому будут передаваться персональные данные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lastRenderedPageBreak/>
              <w:t xml:space="preserve">Администрация </w:t>
            </w:r>
            <w:proofErr w:type="spellStart"/>
            <w:r w:rsidR="00DC081B" w:rsidRPr="00DC081B">
              <w:rPr>
                <w:sz w:val="24"/>
                <w:szCs w:val="24"/>
              </w:rPr>
              <w:t>Колышлейского</w:t>
            </w:r>
            <w:proofErr w:type="spellEnd"/>
            <w:r w:rsidR="00DC081B" w:rsidRPr="00DC081B">
              <w:rPr>
                <w:sz w:val="24"/>
                <w:szCs w:val="24"/>
              </w:rPr>
              <w:t xml:space="preserve"> района Пензенской области, адрес: 442830, Пензенская область, </w:t>
            </w:r>
            <w:proofErr w:type="spellStart"/>
            <w:r w:rsidR="00DC081B" w:rsidRPr="00DC081B">
              <w:rPr>
                <w:sz w:val="24"/>
                <w:szCs w:val="24"/>
              </w:rPr>
              <w:t>р.п</w:t>
            </w:r>
            <w:proofErr w:type="gramStart"/>
            <w:r w:rsidR="00DC081B" w:rsidRPr="00DC081B">
              <w:rPr>
                <w:sz w:val="24"/>
                <w:szCs w:val="24"/>
              </w:rPr>
              <w:t>.К</w:t>
            </w:r>
            <w:proofErr w:type="gramEnd"/>
            <w:r w:rsidR="00DC081B" w:rsidRPr="00DC081B">
              <w:rPr>
                <w:sz w:val="24"/>
                <w:szCs w:val="24"/>
              </w:rPr>
              <w:t>олышлей</w:t>
            </w:r>
            <w:proofErr w:type="spellEnd"/>
            <w:r w:rsidR="00DC081B" w:rsidRPr="00DC081B">
              <w:rPr>
                <w:sz w:val="24"/>
                <w:szCs w:val="24"/>
              </w:rPr>
              <w:t>, ул.Московская, д.20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Перечень персональных данных, на передачу которых дается согласие субъекта персональных данных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Фамилия, Имя, Отчество;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Дата рождения;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Место рождения;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Место проживания;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 xml:space="preserve">Контактная информация (телефоны: домашний, рабочий, сотовый; </w:t>
            </w:r>
            <w:r w:rsidRPr="00DC081B">
              <w:rPr>
                <w:sz w:val="24"/>
                <w:szCs w:val="24"/>
                <w:lang w:val="en-US"/>
              </w:rPr>
              <w:t>e</w:t>
            </w:r>
            <w:r w:rsidRPr="00DC081B">
              <w:rPr>
                <w:sz w:val="24"/>
                <w:szCs w:val="24"/>
              </w:rPr>
              <w:t>-</w:t>
            </w:r>
            <w:r w:rsidRPr="00DC081B">
              <w:rPr>
                <w:sz w:val="24"/>
                <w:szCs w:val="24"/>
                <w:lang w:val="en-US"/>
              </w:rPr>
              <w:t>mail</w:t>
            </w:r>
            <w:r w:rsidRPr="00DC081B">
              <w:rPr>
                <w:sz w:val="24"/>
                <w:szCs w:val="24"/>
              </w:rPr>
              <w:t>);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об образовании (дополнительном образовании);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 службе в вооруженных силах, органах безопасности и правопорядка;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 трудовой деятельности (включая работу на выборных должностях, участие в работе коллегиальных, совещательных органов, членство в общественных организациях);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об участии в проектной деятельности;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Дата включения в резерв и основание включения;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 xml:space="preserve">Сведения о </w:t>
            </w:r>
            <w:proofErr w:type="spellStart"/>
            <w:r w:rsidRPr="00DC081B">
              <w:rPr>
                <w:sz w:val="24"/>
                <w:szCs w:val="24"/>
              </w:rPr>
              <w:t>рекомендателе</w:t>
            </w:r>
            <w:proofErr w:type="spellEnd"/>
            <w:r w:rsidRPr="00DC081B">
              <w:rPr>
                <w:sz w:val="24"/>
                <w:szCs w:val="24"/>
              </w:rPr>
              <w:t>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 персональном кураторе;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spacing w:line="233" w:lineRule="auto"/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об уровне резерва.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Срок, в течение которого действует согласие на передачу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 xml:space="preserve">на срок нахождения меня в резерве управленческих кадров </w:t>
            </w:r>
            <w:proofErr w:type="spellStart"/>
            <w:r w:rsidR="00DC081B" w:rsidRPr="00DC081B">
              <w:rPr>
                <w:sz w:val="24"/>
                <w:szCs w:val="24"/>
              </w:rPr>
              <w:t>Колышлейского</w:t>
            </w:r>
            <w:proofErr w:type="spellEnd"/>
            <w:r w:rsidR="00DC081B" w:rsidRPr="00DC081B">
              <w:rPr>
                <w:sz w:val="24"/>
                <w:szCs w:val="24"/>
              </w:rPr>
              <w:t xml:space="preserve"> района Пензенской области</w:t>
            </w:r>
          </w:p>
        </w:tc>
      </w:tr>
      <w:tr w:rsidR="00C8665F" w:rsidRPr="00E53750" w:rsidTr="005E03E1">
        <w:tc>
          <w:tcPr>
            <w:tcW w:w="9889" w:type="dxa"/>
            <w:gridSpan w:val="15"/>
            <w:tcBorders>
              <w:bottom w:val="single" w:sz="4" w:space="0" w:color="000000"/>
            </w:tcBorders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Я подтверждаю, что предоставленные мною персональные данные являются полными, актуальными и достоверными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Я обязуюсь своевременно извещать об изменении предоставленных персональных данных</w:t>
            </w:r>
          </w:p>
        </w:tc>
      </w:tr>
      <w:tr w:rsidR="00C8665F" w:rsidRPr="00E53750" w:rsidTr="005E03E1">
        <w:tc>
          <w:tcPr>
            <w:tcW w:w="392" w:type="dxa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«</w:t>
            </w:r>
          </w:p>
        </w:tc>
        <w:tc>
          <w:tcPr>
            <w:tcW w:w="425" w:type="dxa"/>
            <w:gridSpan w:val="2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8665F" w:rsidRPr="00DC081B" w:rsidRDefault="00C8665F" w:rsidP="005E03E1">
            <w:pPr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20</w:t>
            </w:r>
          </w:p>
        </w:tc>
        <w:tc>
          <w:tcPr>
            <w:tcW w:w="426" w:type="dxa"/>
            <w:gridSpan w:val="3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proofErr w:type="gramStart"/>
            <w:r w:rsidRPr="00DC081B">
              <w:rPr>
                <w:sz w:val="24"/>
                <w:szCs w:val="24"/>
              </w:rPr>
              <w:t>г</w:t>
            </w:r>
            <w:proofErr w:type="gramEnd"/>
            <w:r w:rsidRPr="00DC081B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  <w:gridSpan w:val="2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</w:tr>
      <w:tr w:rsidR="00C8665F" w:rsidRPr="00E53750" w:rsidTr="005E03E1">
        <w:tc>
          <w:tcPr>
            <w:tcW w:w="392" w:type="dxa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425" w:type="dxa"/>
            <w:gridSpan w:val="2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425" w:type="dxa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1701" w:type="dxa"/>
            <w:gridSpan w:val="2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567" w:type="dxa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426" w:type="dxa"/>
            <w:gridSpan w:val="3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425" w:type="dxa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2410" w:type="dxa"/>
            <w:gridSpan w:val="2"/>
          </w:tcPr>
          <w:p w:rsidR="00C8665F" w:rsidRPr="00E53750" w:rsidRDefault="00C8665F" w:rsidP="005E03E1">
            <w:pPr>
              <w:jc w:val="both"/>
              <w:rPr>
                <w:i/>
                <w:vertAlign w:val="subscript"/>
              </w:rPr>
            </w:pPr>
            <w:r w:rsidRPr="00E53750">
              <w:rPr>
                <w:i/>
                <w:vertAlign w:val="subscript"/>
              </w:rPr>
              <w:t>(личная подпись)</w:t>
            </w:r>
          </w:p>
        </w:tc>
        <w:tc>
          <w:tcPr>
            <w:tcW w:w="3118" w:type="dxa"/>
            <w:gridSpan w:val="2"/>
          </w:tcPr>
          <w:p w:rsidR="00C8665F" w:rsidRPr="00E53750" w:rsidRDefault="00C8665F" w:rsidP="005E03E1">
            <w:pPr>
              <w:jc w:val="center"/>
              <w:rPr>
                <w:i/>
                <w:vertAlign w:val="subscript"/>
              </w:rPr>
            </w:pPr>
            <w:r w:rsidRPr="00E53750">
              <w:rPr>
                <w:i/>
                <w:vertAlign w:val="subscript"/>
              </w:rPr>
              <w:t>(инициалы, фамилия)</w:t>
            </w: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E53750" w:rsidRDefault="00C8665F" w:rsidP="005E03E1">
            <w:pPr>
              <w:jc w:val="both"/>
              <w:rPr>
                <w:sz w:val="28"/>
                <w:szCs w:val="28"/>
              </w:rPr>
            </w:pPr>
          </w:p>
        </w:tc>
      </w:tr>
      <w:tr w:rsidR="00C8665F" w:rsidRPr="00E53750" w:rsidTr="005E03E1">
        <w:tc>
          <w:tcPr>
            <w:tcW w:w="9889" w:type="dxa"/>
            <w:gridSpan w:val="15"/>
          </w:tcPr>
          <w:p w:rsidR="00C8665F" w:rsidRPr="00DC081B" w:rsidRDefault="00C8665F" w:rsidP="005E03E1">
            <w:pPr>
              <w:jc w:val="both"/>
              <w:rPr>
                <w:b/>
                <w:sz w:val="24"/>
                <w:szCs w:val="24"/>
              </w:rPr>
            </w:pPr>
            <w:r w:rsidRPr="00DC081B">
              <w:rPr>
                <w:b/>
                <w:sz w:val="24"/>
                <w:szCs w:val="24"/>
              </w:rPr>
              <w:t>Предоставленные данные соответствуют предъявленным документам, удостоверяющим личность</w:t>
            </w:r>
          </w:p>
        </w:tc>
      </w:tr>
      <w:tr w:rsidR="00C8665F" w:rsidRPr="00E53750" w:rsidTr="005E03E1">
        <w:tc>
          <w:tcPr>
            <w:tcW w:w="392" w:type="dxa"/>
          </w:tcPr>
          <w:p w:rsidR="00C8665F" w:rsidRPr="00E53750" w:rsidRDefault="00C8665F" w:rsidP="005E03E1">
            <w:pPr>
              <w:jc w:val="both"/>
              <w:rPr>
                <w:sz w:val="28"/>
                <w:szCs w:val="28"/>
              </w:rPr>
            </w:pPr>
            <w:r w:rsidRPr="00E53750">
              <w:rPr>
                <w:sz w:val="28"/>
                <w:szCs w:val="28"/>
              </w:rPr>
              <w:t>«</w:t>
            </w:r>
          </w:p>
        </w:tc>
        <w:tc>
          <w:tcPr>
            <w:tcW w:w="425" w:type="dxa"/>
            <w:gridSpan w:val="2"/>
          </w:tcPr>
          <w:p w:rsidR="00C8665F" w:rsidRPr="00E53750" w:rsidRDefault="00C8665F" w:rsidP="005E03E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C8665F" w:rsidRPr="00E53750" w:rsidRDefault="00C8665F" w:rsidP="005E03E1">
            <w:pPr>
              <w:rPr>
                <w:sz w:val="28"/>
                <w:szCs w:val="28"/>
              </w:rPr>
            </w:pPr>
            <w:r w:rsidRPr="00E53750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gridSpan w:val="2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r w:rsidRPr="00DC081B">
              <w:rPr>
                <w:sz w:val="24"/>
                <w:szCs w:val="24"/>
              </w:rPr>
              <w:t>20</w:t>
            </w:r>
          </w:p>
        </w:tc>
        <w:tc>
          <w:tcPr>
            <w:tcW w:w="284" w:type="dxa"/>
            <w:gridSpan w:val="2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  <w:proofErr w:type="gramStart"/>
            <w:r w:rsidRPr="00DC081B">
              <w:rPr>
                <w:sz w:val="24"/>
                <w:szCs w:val="24"/>
              </w:rPr>
              <w:t>г</w:t>
            </w:r>
            <w:proofErr w:type="gramEnd"/>
            <w:r w:rsidRPr="00DC081B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C8665F" w:rsidRPr="00DC081B" w:rsidRDefault="00C8665F" w:rsidP="005E03E1">
            <w:pPr>
              <w:jc w:val="both"/>
              <w:rPr>
                <w:sz w:val="24"/>
                <w:szCs w:val="24"/>
              </w:rPr>
            </w:pPr>
          </w:p>
        </w:tc>
      </w:tr>
      <w:tr w:rsidR="00C8665F" w:rsidRPr="00E53750" w:rsidTr="005E03E1">
        <w:tc>
          <w:tcPr>
            <w:tcW w:w="392" w:type="dxa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425" w:type="dxa"/>
            <w:gridSpan w:val="2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425" w:type="dxa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1701" w:type="dxa"/>
            <w:gridSpan w:val="2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567" w:type="dxa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284" w:type="dxa"/>
            <w:gridSpan w:val="2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567" w:type="dxa"/>
            <w:gridSpan w:val="2"/>
          </w:tcPr>
          <w:p w:rsidR="00C8665F" w:rsidRPr="00E53750" w:rsidRDefault="00C8665F" w:rsidP="005E03E1">
            <w:pPr>
              <w:jc w:val="both"/>
            </w:pPr>
          </w:p>
        </w:tc>
        <w:tc>
          <w:tcPr>
            <w:tcW w:w="1417" w:type="dxa"/>
          </w:tcPr>
          <w:p w:rsidR="00C8665F" w:rsidRPr="00E53750" w:rsidRDefault="00C8665F" w:rsidP="005E03E1">
            <w:pPr>
              <w:jc w:val="both"/>
              <w:rPr>
                <w:i/>
                <w:vertAlign w:val="subscript"/>
              </w:rPr>
            </w:pPr>
            <w:r w:rsidRPr="00E53750">
              <w:rPr>
                <w:i/>
                <w:vertAlign w:val="subscript"/>
              </w:rPr>
              <w:t>(должность)</w:t>
            </w:r>
          </w:p>
        </w:tc>
        <w:tc>
          <w:tcPr>
            <w:tcW w:w="1701" w:type="dxa"/>
            <w:gridSpan w:val="2"/>
          </w:tcPr>
          <w:p w:rsidR="00C8665F" w:rsidRPr="00E53750" w:rsidRDefault="00C8665F" w:rsidP="005E03E1">
            <w:pPr>
              <w:jc w:val="both"/>
              <w:rPr>
                <w:i/>
                <w:vertAlign w:val="subscript"/>
              </w:rPr>
            </w:pPr>
            <w:r w:rsidRPr="00E53750">
              <w:rPr>
                <w:i/>
                <w:vertAlign w:val="subscript"/>
              </w:rPr>
              <w:t>(личная подпись)</w:t>
            </w:r>
          </w:p>
        </w:tc>
        <w:tc>
          <w:tcPr>
            <w:tcW w:w="2410" w:type="dxa"/>
          </w:tcPr>
          <w:p w:rsidR="00C8665F" w:rsidRPr="00E53750" w:rsidRDefault="00C8665F" w:rsidP="005E03E1">
            <w:pPr>
              <w:jc w:val="both"/>
              <w:rPr>
                <w:i/>
                <w:vertAlign w:val="subscript"/>
              </w:rPr>
            </w:pPr>
            <w:r w:rsidRPr="00E53750">
              <w:rPr>
                <w:i/>
                <w:vertAlign w:val="subscript"/>
              </w:rPr>
              <w:t>(инициалы, фамилия</w:t>
            </w:r>
            <w:r w:rsidRPr="00E53750">
              <w:rPr>
                <w:sz w:val="26"/>
                <w:szCs w:val="26"/>
              </w:rPr>
              <w:t xml:space="preserve">)           </w:t>
            </w:r>
          </w:p>
        </w:tc>
      </w:tr>
    </w:tbl>
    <w:p w:rsidR="00C33CA3" w:rsidRDefault="00C33CA3" w:rsidP="00C8665F">
      <w:pPr>
        <w:autoSpaceDE w:val="0"/>
        <w:autoSpaceDN w:val="0"/>
        <w:adjustRightInd w:val="0"/>
        <w:jc w:val="right"/>
        <w:outlineLvl w:val="0"/>
        <w:rPr>
          <w:b/>
          <w:sz w:val="28"/>
          <w:szCs w:val="28"/>
        </w:rPr>
      </w:pPr>
    </w:p>
    <w:p w:rsidR="00F2331E" w:rsidRDefault="00C33CA3">
      <w:pPr>
        <w:widowControl/>
        <w:rPr>
          <w:b/>
          <w:sz w:val="28"/>
          <w:szCs w:val="28"/>
        </w:rPr>
        <w:sectPr w:rsidR="00F2331E" w:rsidSect="006B5E64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</w:sectPr>
      </w:pPr>
      <w:r>
        <w:rPr>
          <w:b/>
          <w:sz w:val="28"/>
          <w:szCs w:val="28"/>
        </w:rPr>
        <w:br w:type="page"/>
      </w:r>
    </w:p>
    <w:tbl>
      <w:tblPr>
        <w:tblpPr w:leftFromText="180" w:rightFromText="180" w:horzAnchor="margin" w:tblpXSpec="right" w:tblpY="-450"/>
        <w:tblW w:w="0" w:type="auto"/>
        <w:tblLook w:val="04A0"/>
      </w:tblPr>
      <w:tblGrid>
        <w:gridCol w:w="6511"/>
      </w:tblGrid>
      <w:tr w:rsidR="00F2331E" w:rsidRPr="00A6479D" w:rsidTr="005E03E1">
        <w:tc>
          <w:tcPr>
            <w:tcW w:w="6511" w:type="dxa"/>
            <w:shd w:val="clear" w:color="auto" w:fill="auto"/>
          </w:tcPr>
          <w:p w:rsidR="00F2331E" w:rsidRPr="00234515" w:rsidRDefault="00F2331E" w:rsidP="00F2331E">
            <w:pPr>
              <w:jc w:val="center"/>
              <w:rPr>
                <w:sz w:val="24"/>
                <w:szCs w:val="24"/>
              </w:rPr>
            </w:pPr>
            <w:r w:rsidRPr="00234515">
              <w:rPr>
                <w:sz w:val="24"/>
                <w:szCs w:val="24"/>
              </w:rPr>
              <w:lastRenderedPageBreak/>
              <w:t>Приложение №6</w:t>
            </w:r>
          </w:p>
          <w:p w:rsidR="00665D18" w:rsidRPr="00234515" w:rsidRDefault="00F2331E" w:rsidP="00F2331E">
            <w:pPr>
              <w:jc w:val="center"/>
              <w:rPr>
                <w:bCs/>
                <w:sz w:val="24"/>
                <w:szCs w:val="24"/>
              </w:rPr>
            </w:pPr>
            <w:r w:rsidRPr="00234515">
              <w:rPr>
                <w:sz w:val="24"/>
                <w:szCs w:val="24"/>
              </w:rPr>
              <w:t>к Порядку формирования и использования резерва управленческих кадров</w:t>
            </w:r>
            <w:r w:rsidRPr="002345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</w:t>
            </w:r>
            <w:r w:rsidRPr="00234515">
              <w:rPr>
                <w:sz w:val="24"/>
                <w:szCs w:val="24"/>
              </w:rPr>
              <w:t xml:space="preserve">, утвержденному  постановлением администрации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 </w:t>
            </w:r>
            <w:r w:rsidR="00665D18" w:rsidRPr="00234515">
              <w:rPr>
                <w:bCs/>
                <w:sz w:val="24"/>
                <w:szCs w:val="24"/>
              </w:rPr>
              <w:t xml:space="preserve"> </w:t>
            </w:r>
          </w:p>
          <w:p w:rsidR="00F2331E" w:rsidRPr="00A6479D" w:rsidRDefault="00665D18" w:rsidP="00F2331E">
            <w:pPr>
              <w:jc w:val="center"/>
              <w:rPr>
                <w:sz w:val="28"/>
                <w:szCs w:val="28"/>
              </w:rPr>
            </w:pPr>
            <w:r w:rsidRPr="00234515">
              <w:rPr>
                <w:bCs/>
                <w:sz w:val="24"/>
                <w:szCs w:val="24"/>
              </w:rPr>
              <w:t>от 30.05.2022 № 146-п</w:t>
            </w:r>
          </w:p>
        </w:tc>
      </w:tr>
    </w:tbl>
    <w:p w:rsidR="00F2331E" w:rsidRPr="00A6479D" w:rsidRDefault="00F2331E" w:rsidP="00F2331E">
      <w:pPr>
        <w:rPr>
          <w:sz w:val="28"/>
          <w:szCs w:val="28"/>
        </w:rPr>
      </w:pPr>
    </w:p>
    <w:p w:rsidR="00F2331E" w:rsidRPr="00A6479D" w:rsidRDefault="00F2331E" w:rsidP="00F2331E">
      <w:pPr>
        <w:rPr>
          <w:sz w:val="28"/>
          <w:szCs w:val="28"/>
        </w:rPr>
      </w:pPr>
    </w:p>
    <w:p w:rsidR="00F2331E" w:rsidRPr="00A6479D" w:rsidRDefault="00F2331E" w:rsidP="00F2331E">
      <w:pPr>
        <w:rPr>
          <w:sz w:val="28"/>
          <w:szCs w:val="28"/>
        </w:rPr>
      </w:pPr>
    </w:p>
    <w:p w:rsidR="00F2331E" w:rsidRPr="00A6479D" w:rsidRDefault="00F2331E" w:rsidP="00F2331E">
      <w:pPr>
        <w:rPr>
          <w:sz w:val="28"/>
          <w:szCs w:val="28"/>
        </w:rPr>
      </w:pPr>
    </w:p>
    <w:p w:rsidR="00F2331E" w:rsidRPr="00A6479D" w:rsidRDefault="00F2331E" w:rsidP="00F2331E">
      <w:pPr>
        <w:rPr>
          <w:sz w:val="28"/>
          <w:szCs w:val="28"/>
        </w:rPr>
      </w:pPr>
    </w:p>
    <w:p w:rsidR="00F2331E" w:rsidRPr="00A6479D" w:rsidRDefault="00F2331E" w:rsidP="00F2331E">
      <w:pPr>
        <w:rPr>
          <w:sz w:val="28"/>
          <w:szCs w:val="28"/>
        </w:rPr>
      </w:pPr>
    </w:p>
    <w:p w:rsidR="00F2331E" w:rsidRPr="00F2331E" w:rsidRDefault="00F2331E" w:rsidP="00F2331E">
      <w:pPr>
        <w:autoSpaceDE w:val="0"/>
        <w:autoSpaceDN w:val="0"/>
        <w:jc w:val="center"/>
        <w:rPr>
          <w:b/>
          <w:sz w:val="28"/>
          <w:szCs w:val="28"/>
        </w:rPr>
      </w:pPr>
      <w:r w:rsidRPr="00A6479D">
        <w:rPr>
          <w:b/>
          <w:sz w:val="28"/>
          <w:szCs w:val="28"/>
        </w:rPr>
        <w:t xml:space="preserve">ЕДИНАЯ ФОРМА УЧЕТА РЕЗЕРВА УПРАВЛЕНЧЕСКИХ КАДРОВ </w:t>
      </w:r>
      <w:r w:rsidRPr="00F2331E">
        <w:rPr>
          <w:b/>
          <w:sz w:val="28"/>
          <w:szCs w:val="28"/>
        </w:rPr>
        <w:t>КОЛЫШЛЕЙСКОГО РАЙОНА ПЕНЗЕНСКОЙ ОБЛАСТИ</w:t>
      </w:r>
    </w:p>
    <w:p w:rsidR="00F2331E" w:rsidRPr="00A6479D" w:rsidRDefault="00F2331E" w:rsidP="00F2331E">
      <w:pPr>
        <w:autoSpaceDE w:val="0"/>
        <w:autoSpaceDN w:val="0"/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81"/>
        <w:gridCol w:w="1029"/>
        <w:gridCol w:w="1027"/>
        <w:gridCol w:w="1178"/>
        <w:gridCol w:w="1135"/>
        <w:gridCol w:w="907"/>
        <w:gridCol w:w="1278"/>
        <w:gridCol w:w="975"/>
        <w:gridCol w:w="1285"/>
        <w:gridCol w:w="1451"/>
        <w:gridCol w:w="916"/>
        <w:gridCol w:w="1113"/>
        <w:gridCol w:w="726"/>
        <w:gridCol w:w="1295"/>
      </w:tblGrid>
      <w:tr w:rsidR="00F2331E" w:rsidRPr="00A6479D" w:rsidTr="005E03E1">
        <w:tc>
          <w:tcPr>
            <w:tcW w:w="0" w:type="auto"/>
          </w:tcPr>
          <w:p w:rsidR="00F2331E" w:rsidRPr="002700BE" w:rsidRDefault="00F2331E" w:rsidP="005E03E1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spacing w:val="-8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2700BE">
              <w:rPr>
                <w:spacing w:val="-8"/>
                <w:sz w:val="18"/>
                <w:szCs w:val="18"/>
              </w:rPr>
              <w:t>п</w:t>
            </w:r>
            <w:proofErr w:type="spellEnd"/>
            <w:proofErr w:type="gramEnd"/>
            <w:r w:rsidRPr="002700BE">
              <w:rPr>
                <w:spacing w:val="-8"/>
                <w:sz w:val="18"/>
                <w:szCs w:val="18"/>
              </w:rPr>
              <w:t>/</w:t>
            </w:r>
            <w:proofErr w:type="spellStart"/>
            <w:r w:rsidRPr="002700BE">
              <w:rPr>
                <w:spacing w:val="-8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Фамилия имя отчество; дата и место рождения; семейное положение;</w:t>
            </w:r>
            <w:r w:rsidRPr="002700BE">
              <w:rPr>
                <w:color w:val="000000"/>
                <w:spacing w:val="-8"/>
                <w:sz w:val="18"/>
                <w:szCs w:val="18"/>
              </w:rPr>
              <w:br/>
              <w:t>общее время проживания в Пензенской области, лет</w:t>
            </w: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Образование</w:t>
            </w:r>
          </w:p>
          <w:p w:rsidR="00F2331E" w:rsidRPr="002700BE" w:rsidRDefault="00F2331E" w:rsidP="005E03E1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proofErr w:type="spellStart"/>
            <w:proofErr w:type="gramStart"/>
            <w:r w:rsidRPr="002700BE">
              <w:rPr>
                <w:color w:val="000000"/>
                <w:spacing w:val="-8"/>
                <w:sz w:val="18"/>
                <w:szCs w:val="18"/>
              </w:rPr>
              <w:t>Дополни</w:t>
            </w:r>
            <w:r>
              <w:rPr>
                <w:color w:val="000000"/>
                <w:spacing w:val="-8"/>
                <w:sz w:val="18"/>
                <w:szCs w:val="18"/>
              </w:rPr>
              <w:t>-</w:t>
            </w:r>
            <w:r w:rsidRPr="002700BE">
              <w:rPr>
                <w:color w:val="000000"/>
                <w:spacing w:val="-8"/>
                <w:sz w:val="18"/>
                <w:szCs w:val="18"/>
              </w:rPr>
              <w:t>тельное</w:t>
            </w:r>
            <w:proofErr w:type="spellEnd"/>
            <w:proofErr w:type="gramEnd"/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 образование, курсы, повышения квалификации</w:t>
            </w:r>
          </w:p>
          <w:p w:rsidR="00F2331E" w:rsidRPr="002700BE" w:rsidRDefault="00F2331E" w:rsidP="005E03E1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spacing w:val="-8"/>
                <w:sz w:val="18"/>
                <w:szCs w:val="18"/>
              </w:rPr>
              <w:t>Служба в вооружённых силах, органах безопасности и правопорядка</w:t>
            </w: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Место работы, должность</w:t>
            </w:r>
          </w:p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на дату включения</w:t>
            </w:r>
          </w:p>
          <w:p w:rsidR="00F2331E" w:rsidRPr="002700BE" w:rsidRDefault="00F2331E" w:rsidP="005E03E1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в резерв/на отчётную дату</w:t>
            </w:r>
          </w:p>
        </w:tc>
        <w:tc>
          <w:tcPr>
            <w:tcW w:w="0" w:type="auto"/>
          </w:tcPr>
          <w:p w:rsidR="00F2331E" w:rsidRPr="002700BE" w:rsidRDefault="00F2331E" w:rsidP="005E03E1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Опыт </w:t>
            </w:r>
            <w:r>
              <w:rPr>
                <w:color w:val="000000"/>
                <w:spacing w:val="-8"/>
                <w:sz w:val="18"/>
                <w:szCs w:val="18"/>
              </w:rPr>
              <w:t>управленческой</w:t>
            </w:r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 работы (в том числе в бизнесе), лет</w:t>
            </w: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Работа на выборных должностях</w:t>
            </w:r>
          </w:p>
          <w:p w:rsidR="00F2331E" w:rsidRPr="002700BE" w:rsidRDefault="00F2331E" w:rsidP="005E03E1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Участие</w:t>
            </w:r>
          </w:p>
          <w:p w:rsidR="00F2331E" w:rsidRPr="002700BE" w:rsidRDefault="00F2331E" w:rsidP="005E03E1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в работе коллегиальных, совещательных органов, членство в общественных организациях</w:t>
            </w: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Проектная деятельность (руководящая, координирующая)</w:t>
            </w:r>
          </w:p>
          <w:p w:rsidR="00F2331E" w:rsidRPr="002700BE" w:rsidRDefault="00F2331E" w:rsidP="005E03E1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Дата включения в резерв, основание</w:t>
            </w:r>
          </w:p>
          <w:p w:rsidR="00F2331E" w:rsidRPr="002700BE" w:rsidRDefault="00F2331E" w:rsidP="005E03E1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Кем </w:t>
            </w:r>
            <w:proofErr w:type="gramStart"/>
            <w:r w:rsidRPr="002700BE">
              <w:rPr>
                <w:color w:val="000000"/>
                <w:spacing w:val="-8"/>
                <w:sz w:val="18"/>
                <w:szCs w:val="18"/>
              </w:rPr>
              <w:t>рекомендован</w:t>
            </w:r>
            <w:proofErr w:type="gramEnd"/>
            <w:r w:rsidRPr="002700BE">
              <w:rPr>
                <w:color w:val="000000"/>
                <w:spacing w:val="-8"/>
                <w:sz w:val="18"/>
                <w:szCs w:val="18"/>
              </w:rPr>
              <w:t xml:space="preserve"> </w:t>
            </w:r>
          </w:p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в резерв</w:t>
            </w: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Уровень резерва</w:t>
            </w: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color w:val="000000"/>
                <w:spacing w:val="-8"/>
                <w:sz w:val="18"/>
                <w:szCs w:val="18"/>
              </w:rPr>
              <w:t>Дополнительная информация</w:t>
            </w:r>
          </w:p>
        </w:tc>
      </w:tr>
      <w:tr w:rsidR="00F2331E" w:rsidRPr="00A6479D" w:rsidTr="005E03E1">
        <w:tc>
          <w:tcPr>
            <w:tcW w:w="0" w:type="auto"/>
            <w:gridSpan w:val="14"/>
          </w:tcPr>
          <w:p w:rsidR="00F2331E" w:rsidRPr="002700BE" w:rsidRDefault="00F2331E" w:rsidP="005E03E1">
            <w:pPr>
              <w:jc w:val="center"/>
              <w:rPr>
                <w:b/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b/>
                <w:color w:val="000000"/>
                <w:spacing w:val="-8"/>
                <w:sz w:val="18"/>
                <w:szCs w:val="18"/>
              </w:rPr>
              <w:t xml:space="preserve">Резерв управленческих кадров на должности </w:t>
            </w:r>
            <w:r>
              <w:rPr>
                <w:b/>
                <w:color w:val="000000"/>
                <w:spacing w:val="-8"/>
                <w:sz w:val="18"/>
                <w:szCs w:val="18"/>
              </w:rPr>
              <w:t>… (</w:t>
            </w:r>
            <w:r w:rsidRPr="00113E65">
              <w:rPr>
                <w:i/>
                <w:color w:val="000000"/>
                <w:spacing w:val="-8"/>
                <w:sz w:val="18"/>
                <w:szCs w:val="18"/>
              </w:rPr>
              <w:t>наименование целевой должности</w:t>
            </w:r>
            <w:r>
              <w:rPr>
                <w:b/>
                <w:color w:val="000000"/>
                <w:spacing w:val="-8"/>
                <w:sz w:val="18"/>
                <w:szCs w:val="18"/>
              </w:rPr>
              <w:t>)</w:t>
            </w:r>
          </w:p>
        </w:tc>
      </w:tr>
      <w:tr w:rsidR="00F2331E" w:rsidRPr="00A6479D" w:rsidTr="005E03E1">
        <w:tc>
          <w:tcPr>
            <w:tcW w:w="0" w:type="auto"/>
            <w:gridSpan w:val="14"/>
          </w:tcPr>
          <w:p w:rsidR="00F2331E" w:rsidRPr="002700BE" w:rsidRDefault="00F2331E" w:rsidP="005E03E1">
            <w:pPr>
              <w:jc w:val="center"/>
              <w:rPr>
                <w:b/>
                <w:color w:val="000000"/>
                <w:spacing w:val="-8"/>
                <w:sz w:val="18"/>
                <w:szCs w:val="18"/>
              </w:rPr>
            </w:pPr>
            <w:r w:rsidRPr="002700BE">
              <w:rPr>
                <w:b/>
                <w:color w:val="000000"/>
                <w:spacing w:val="-8"/>
                <w:sz w:val="18"/>
                <w:szCs w:val="18"/>
              </w:rPr>
              <w:t>Образование и наука … …</w:t>
            </w:r>
          </w:p>
        </w:tc>
      </w:tr>
      <w:tr w:rsidR="00F2331E" w:rsidRPr="00A6479D" w:rsidTr="005E03E1">
        <w:tc>
          <w:tcPr>
            <w:tcW w:w="0" w:type="auto"/>
          </w:tcPr>
          <w:p w:rsidR="00F2331E" w:rsidRPr="002700BE" w:rsidRDefault="00F2331E" w:rsidP="005E03E1">
            <w:pPr>
              <w:autoSpaceDE w:val="0"/>
              <w:autoSpaceDN w:val="0"/>
              <w:jc w:val="center"/>
              <w:rPr>
                <w:spacing w:val="-8"/>
                <w:sz w:val="18"/>
                <w:szCs w:val="18"/>
              </w:rPr>
            </w:pPr>
            <w:r>
              <w:rPr>
                <w:spacing w:val="-8"/>
                <w:sz w:val="18"/>
                <w:szCs w:val="18"/>
              </w:rPr>
              <w:t>1</w:t>
            </w:r>
            <w:r w:rsidRPr="002700BE">
              <w:rPr>
                <w:spacing w:val="-8"/>
                <w:sz w:val="18"/>
                <w:szCs w:val="18"/>
              </w:rPr>
              <w:t>…</w:t>
            </w: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  <w:tc>
          <w:tcPr>
            <w:tcW w:w="0" w:type="auto"/>
          </w:tcPr>
          <w:p w:rsidR="00F2331E" w:rsidRPr="002700BE" w:rsidRDefault="00F2331E" w:rsidP="005E03E1">
            <w:pPr>
              <w:jc w:val="center"/>
              <w:rPr>
                <w:color w:val="000000"/>
                <w:spacing w:val="-8"/>
                <w:sz w:val="18"/>
                <w:szCs w:val="18"/>
              </w:rPr>
            </w:pPr>
          </w:p>
        </w:tc>
      </w:tr>
    </w:tbl>
    <w:p w:rsidR="00C33CA3" w:rsidRDefault="00C33CA3">
      <w:pPr>
        <w:widowControl/>
        <w:rPr>
          <w:b/>
          <w:sz w:val="28"/>
          <w:szCs w:val="28"/>
        </w:rPr>
      </w:pPr>
    </w:p>
    <w:p w:rsidR="00F2331E" w:rsidRDefault="00F2331E">
      <w:pPr>
        <w:widowControl/>
        <w:rPr>
          <w:b/>
          <w:sz w:val="28"/>
          <w:szCs w:val="28"/>
        </w:rPr>
        <w:sectPr w:rsidR="00F2331E" w:rsidSect="00F2331E">
          <w:endnotePr>
            <w:numFmt w:val="decimal"/>
          </w:endnotePr>
          <w:pgSz w:w="16840" w:h="11907" w:orient="landscape"/>
          <w:pgMar w:top="1418" w:right="1134" w:bottom="851" w:left="1134" w:header="720" w:footer="720" w:gutter="0"/>
          <w:pgNumType w:start="1"/>
          <w:cols w:space="720"/>
          <w:titlePg/>
        </w:sectPr>
      </w:pPr>
      <w:r>
        <w:rPr>
          <w:b/>
          <w:sz w:val="28"/>
          <w:szCs w:val="28"/>
        </w:rPr>
        <w:br w:type="page"/>
      </w:r>
    </w:p>
    <w:tbl>
      <w:tblPr>
        <w:tblW w:w="5760" w:type="dxa"/>
        <w:tblInd w:w="4428" w:type="dxa"/>
        <w:tblLook w:val="04A0"/>
      </w:tblPr>
      <w:tblGrid>
        <w:gridCol w:w="5760"/>
      </w:tblGrid>
      <w:tr w:rsidR="00F2331E" w:rsidRPr="00E53750" w:rsidTr="005E03E1">
        <w:tc>
          <w:tcPr>
            <w:tcW w:w="5760" w:type="dxa"/>
            <w:shd w:val="clear" w:color="auto" w:fill="auto"/>
          </w:tcPr>
          <w:p w:rsidR="00F2331E" w:rsidRPr="00234515" w:rsidRDefault="00F2331E" w:rsidP="00F2331E">
            <w:pPr>
              <w:jc w:val="center"/>
              <w:rPr>
                <w:sz w:val="24"/>
                <w:szCs w:val="24"/>
              </w:rPr>
            </w:pPr>
            <w:r w:rsidRPr="00234515">
              <w:rPr>
                <w:sz w:val="24"/>
                <w:szCs w:val="24"/>
              </w:rPr>
              <w:lastRenderedPageBreak/>
              <w:t>Приложение №7</w:t>
            </w:r>
          </w:p>
          <w:p w:rsidR="00F2331E" w:rsidRPr="00E53750" w:rsidRDefault="00F2331E" w:rsidP="00F2331E">
            <w:pPr>
              <w:jc w:val="center"/>
              <w:rPr>
                <w:sz w:val="28"/>
                <w:szCs w:val="28"/>
              </w:rPr>
            </w:pPr>
            <w:r w:rsidRPr="00234515">
              <w:rPr>
                <w:sz w:val="24"/>
                <w:szCs w:val="24"/>
              </w:rPr>
              <w:t>к Порядку формирования и использования резерва управленческих кадров</w:t>
            </w:r>
            <w:r w:rsidRPr="002345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</w:t>
            </w:r>
            <w:r w:rsidRPr="00234515">
              <w:rPr>
                <w:sz w:val="24"/>
                <w:szCs w:val="24"/>
              </w:rPr>
              <w:t xml:space="preserve">, утвержденному  постановлением администрации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 </w:t>
            </w:r>
            <w:r w:rsidR="00665D18" w:rsidRPr="00234515">
              <w:rPr>
                <w:bCs/>
                <w:sz w:val="24"/>
                <w:szCs w:val="24"/>
              </w:rPr>
              <w:t>от 30.05.2022 № 146-п</w:t>
            </w:r>
          </w:p>
        </w:tc>
      </w:tr>
    </w:tbl>
    <w:p w:rsidR="00F2331E" w:rsidRPr="00C71F4B" w:rsidRDefault="00F2331E" w:rsidP="00F2331E">
      <w:pPr>
        <w:ind w:left="4680"/>
        <w:jc w:val="center"/>
        <w:rPr>
          <w:color w:val="FF0000"/>
          <w:sz w:val="28"/>
          <w:szCs w:val="28"/>
        </w:rPr>
      </w:pPr>
    </w:p>
    <w:p w:rsidR="00F2331E" w:rsidRPr="00E53750" w:rsidRDefault="00F2331E" w:rsidP="00F2331E">
      <w:pPr>
        <w:ind w:left="4680"/>
        <w:jc w:val="center"/>
        <w:rPr>
          <w:sz w:val="26"/>
          <w:szCs w:val="26"/>
        </w:rPr>
      </w:pPr>
      <w:r w:rsidRPr="00E53750">
        <w:rPr>
          <w:sz w:val="26"/>
          <w:szCs w:val="26"/>
        </w:rPr>
        <w:t>В Комиссию по формированию и подготовке резерва управленческих кадров</w:t>
      </w:r>
    </w:p>
    <w:p w:rsidR="00F2331E" w:rsidRPr="00E53750" w:rsidRDefault="00F2331E" w:rsidP="00F2331E">
      <w:pPr>
        <w:ind w:left="4680"/>
        <w:jc w:val="center"/>
        <w:rPr>
          <w:sz w:val="26"/>
          <w:szCs w:val="26"/>
        </w:rPr>
      </w:pPr>
      <w:r w:rsidRPr="00E53750">
        <w:rPr>
          <w:sz w:val="26"/>
          <w:szCs w:val="26"/>
        </w:rPr>
        <w:t>от _______________________</w:t>
      </w:r>
    </w:p>
    <w:p w:rsidR="00F2331E" w:rsidRPr="00E53750" w:rsidRDefault="00F2331E" w:rsidP="00F2331E">
      <w:pPr>
        <w:ind w:left="4680"/>
        <w:jc w:val="center"/>
        <w:rPr>
          <w:sz w:val="16"/>
          <w:szCs w:val="16"/>
        </w:rPr>
      </w:pPr>
      <w:r w:rsidRPr="00E53750">
        <w:rPr>
          <w:sz w:val="16"/>
          <w:szCs w:val="16"/>
        </w:rPr>
        <w:t>(ФИО, замещаемая должность)</w:t>
      </w:r>
    </w:p>
    <w:p w:rsidR="00F2331E" w:rsidRPr="00E53750" w:rsidRDefault="00F2331E" w:rsidP="00F2331E">
      <w:pPr>
        <w:rPr>
          <w:sz w:val="28"/>
          <w:szCs w:val="28"/>
        </w:rPr>
      </w:pPr>
    </w:p>
    <w:p w:rsidR="00F2331E" w:rsidRPr="00E53750" w:rsidRDefault="00F2331E" w:rsidP="00F2331E">
      <w:pPr>
        <w:tabs>
          <w:tab w:val="left" w:pos="4346"/>
        </w:tabs>
        <w:jc w:val="center"/>
        <w:rPr>
          <w:sz w:val="26"/>
          <w:szCs w:val="26"/>
        </w:rPr>
      </w:pPr>
      <w:r w:rsidRPr="00E53750">
        <w:rPr>
          <w:sz w:val="26"/>
          <w:szCs w:val="26"/>
        </w:rPr>
        <w:t>заявление.</w:t>
      </w:r>
    </w:p>
    <w:p w:rsidR="00F2331E" w:rsidRPr="00E53750" w:rsidRDefault="00F2331E" w:rsidP="00F2331E">
      <w:pPr>
        <w:tabs>
          <w:tab w:val="left" w:pos="4346"/>
        </w:tabs>
        <w:rPr>
          <w:sz w:val="26"/>
          <w:szCs w:val="26"/>
        </w:rPr>
      </w:pPr>
    </w:p>
    <w:p w:rsidR="00F2331E" w:rsidRPr="00E53750" w:rsidRDefault="00F2331E" w:rsidP="00F2331E">
      <w:pPr>
        <w:tabs>
          <w:tab w:val="left" w:pos="4346"/>
        </w:tabs>
        <w:ind w:firstLine="600"/>
        <w:jc w:val="both"/>
        <w:rPr>
          <w:sz w:val="26"/>
          <w:szCs w:val="26"/>
        </w:rPr>
      </w:pPr>
      <w:r w:rsidRPr="00E53750">
        <w:rPr>
          <w:sz w:val="26"/>
          <w:szCs w:val="26"/>
        </w:rPr>
        <w:t xml:space="preserve">Прошу включить меня в резерв управленческих кадров </w:t>
      </w:r>
      <w:proofErr w:type="spellStart"/>
      <w:r w:rsidRPr="00F2331E">
        <w:rPr>
          <w:bCs/>
          <w:sz w:val="26"/>
          <w:szCs w:val="26"/>
        </w:rPr>
        <w:t>Колышлейского</w:t>
      </w:r>
      <w:proofErr w:type="spellEnd"/>
      <w:r w:rsidRPr="00F2331E">
        <w:rPr>
          <w:bCs/>
          <w:sz w:val="26"/>
          <w:szCs w:val="26"/>
        </w:rPr>
        <w:t xml:space="preserve"> района Пензенской области</w:t>
      </w:r>
      <w:r w:rsidRPr="00F2331E">
        <w:rPr>
          <w:sz w:val="26"/>
          <w:szCs w:val="26"/>
        </w:rPr>
        <w:t xml:space="preserve"> по</w:t>
      </w:r>
      <w:r w:rsidRPr="00E53750">
        <w:rPr>
          <w:sz w:val="26"/>
          <w:szCs w:val="26"/>
        </w:rPr>
        <w:t xml:space="preserve"> целевой должности</w:t>
      </w:r>
      <w:r>
        <w:rPr>
          <w:sz w:val="26"/>
          <w:szCs w:val="26"/>
        </w:rPr>
        <w:t xml:space="preserve"> </w:t>
      </w:r>
      <w:r w:rsidRPr="00E53750">
        <w:rPr>
          <w:sz w:val="26"/>
          <w:szCs w:val="26"/>
        </w:rPr>
        <w:t>____________________</w:t>
      </w:r>
      <w:r>
        <w:rPr>
          <w:sz w:val="26"/>
          <w:szCs w:val="26"/>
        </w:rPr>
        <w:t>_______________________________________</w:t>
      </w:r>
      <w:r w:rsidRPr="00E53750">
        <w:rPr>
          <w:sz w:val="26"/>
          <w:szCs w:val="26"/>
        </w:rPr>
        <w:t>____________.</w:t>
      </w:r>
    </w:p>
    <w:p w:rsidR="00F2331E" w:rsidRPr="00E53750" w:rsidRDefault="00F2331E" w:rsidP="00F2331E">
      <w:pPr>
        <w:tabs>
          <w:tab w:val="left" w:pos="4346"/>
        </w:tabs>
        <w:ind w:firstLine="600"/>
        <w:jc w:val="both"/>
        <w:rPr>
          <w:sz w:val="16"/>
          <w:szCs w:val="16"/>
        </w:rPr>
      </w:pPr>
      <w:r w:rsidRPr="00E53750">
        <w:rPr>
          <w:b/>
          <w:sz w:val="16"/>
          <w:szCs w:val="16"/>
        </w:rPr>
        <w:t xml:space="preserve">                                                                                                                            </w:t>
      </w:r>
      <w:r w:rsidRPr="00E53750">
        <w:rPr>
          <w:sz w:val="16"/>
          <w:szCs w:val="16"/>
        </w:rPr>
        <w:t>(указывается наименование целевой должности)</w:t>
      </w:r>
    </w:p>
    <w:p w:rsidR="00F2331E" w:rsidRPr="00E53750" w:rsidRDefault="00F2331E" w:rsidP="00F2331E">
      <w:pPr>
        <w:autoSpaceDE w:val="0"/>
        <w:autoSpaceDN w:val="0"/>
        <w:jc w:val="right"/>
        <w:rPr>
          <w:sz w:val="28"/>
          <w:szCs w:val="28"/>
        </w:rPr>
      </w:pPr>
      <w:r w:rsidRPr="00E53750">
        <w:rPr>
          <w:sz w:val="28"/>
          <w:szCs w:val="28"/>
        </w:rPr>
        <w:t>____________________</w:t>
      </w:r>
    </w:p>
    <w:p w:rsidR="00F2331E" w:rsidRPr="00E53750" w:rsidRDefault="00F2331E" w:rsidP="00F2331E">
      <w:pPr>
        <w:autoSpaceDE w:val="0"/>
        <w:autoSpaceDN w:val="0"/>
        <w:jc w:val="right"/>
        <w:rPr>
          <w:sz w:val="16"/>
          <w:szCs w:val="16"/>
          <w:vertAlign w:val="subscript"/>
        </w:rPr>
      </w:pPr>
      <w:r w:rsidRPr="00E53750">
        <w:rPr>
          <w:sz w:val="16"/>
          <w:szCs w:val="16"/>
          <w:vertAlign w:val="subscript"/>
        </w:rPr>
        <w:t xml:space="preserve"> (подпись, ФИО)</w:t>
      </w:r>
    </w:p>
    <w:p w:rsidR="00F2331E" w:rsidRPr="00E53750" w:rsidRDefault="00F2331E" w:rsidP="00F2331E">
      <w:pPr>
        <w:autoSpaceDE w:val="0"/>
        <w:autoSpaceDN w:val="0"/>
        <w:jc w:val="right"/>
        <w:rPr>
          <w:sz w:val="28"/>
          <w:szCs w:val="28"/>
        </w:rPr>
      </w:pPr>
      <w:r w:rsidRPr="00E53750">
        <w:rPr>
          <w:sz w:val="28"/>
          <w:szCs w:val="28"/>
        </w:rPr>
        <w:t>_____________________</w:t>
      </w:r>
    </w:p>
    <w:p w:rsidR="00F2331E" w:rsidRPr="00E53750" w:rsidRDefault="00F2331E" w:rsidP="00F2331E">
      <w:pPr>
        <w:autoSpaceDE w:val="0"/>
        <w:autoSpaceDN w:val="0"/>
        <w:jc w:val="right"/>
        <w:rPr>
          <w:sz w:val="26"/>
          <w:szCs w:val="26"/>
        </w:rPr>
      </w:pPr>
      <w:r w:rsidRPr="00E53750">
        <w:rPr>
          <w:sz w:val="16"/>
          <w:szCs w:val="16"/>
          <w:vertAlign w:val="subscript"/>
        </w:rPr>
        <w:t xml:space="preserve"> (дата)</w:t>
      </w:r>
      <w:r w:rsidRPr="00E53750">
        <w:rPr>
          <w:sz w:val="26"/>
          <w:szCs w:val="26"/>
        </w:rPr>
        <w:t>.</w:t>
      </w:r>
    </w:p>
    <w:p w:rsidR="00F2331E" w:rsidRPr="00E53750" w:rsidRDefault="00F2331E" w:rsidP="00F2331E">
      <w:pPr>
        <w:autoSpaceDE w:val="0"/>
        <w:autoSpaceDN w:val="0"/>
        <w:jc w:val="right"/>
        <w:rPr>
          <w:sz w:val="26"/>
          <w:szCs w:val="26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p w:rsidR="00F2331E" w:rsidRDefault="00F2331E" w:rsidP="00F2331E">
      <w:pPr>
        <w:tabs>
          <w:tab w:val="left" w:pos="1114"/>
        </w:tabs>
        <w:rPr>
          <w:sz w:val="28"/>
          <w:szCs w:val="28"/>
        </w:rPr>
      </w:pPr>
    </w:p>
    <w:tbl>
      <w:tblPr>
        <w:tblW w:w="0" w:type="auto"/>
        <w:jc w:val="right"/>
        <w:tblInd w:w="-852" w:type="dxa"/>
        <w:tblLook w:val="04A0"/>
      </w:tblPr>
      <w:tblGrid>
        <w:gridCol w:w="5211"/>
      </w:tblGrid>
      <w:tr w:rsidR="00F2331E" w:rsidRPr="0043777C" w:rsidTr="005E03E1">
        <w:trPr>
          <w:jc w:val="right"/>
        </w:trPr>
        <w:tc>
          <w:tcPr>
            <w:tcW w:w="5211" w:type="dxa"/>
          </w:tcPr>
          <w:p w:rsidR="00F2331E" w:rsidRPr="00234515" w:rsidRDefault="00F2331E" w:rsidP="00F2331E">
            <w:pPr>
              <w:jc w:val="center"/>
              <w:rPr>
                <w:sz w:val="24"/>
                <w:szCs w:val="24"/>
              </w:rPr>
            </w:pPr>
            <w:r w:rsidRPr="00234515">
              <w:rPr>
                <w:sz w:val="24"/>
                <w:szCs w:val="24"/>
              </w:rPr>
              <w:lastRenderedPageBreak/>
              <w:t>Приложение №8</w:t>
            </w:r>
          </w:p>
          <w:p w:rsidR="00665D18" w:rsidRPr="00234515" w:rsidRDefault="00F2331E" w:rsidP="00F2331E">
            <w:pPr>
              <w:tabs>
                <w:tab w:val="left" w:pos="1114"/>
              </w:tabs>
              <w:jc w:val="center"/>
              <w:rPr>
                <w:bCs/>
                <w:sz w:val="24"/>
                <w:szCs w:val="24"/>
              </w:rPr>
            </w:pPr>
            <w:r w:rsidRPr="00234515">
              <w:rPr>
                <w:sz w:val="24"/>
                <w:szCs w:val="24"/>
              </w:rPr>
              <w:t>к Порядку формирования и использования резерва управленческих кадров</w:t>
            </w:r>
            <w:r w:rsidRPr="00234515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</w:t>
            </w:r>
            <w:r w:rsidRPr="00234515">
              <w:rPr>
                <w:sz w:val="24"/>
                <w:szCs w:val="24"/>
              </w:rPr>
              <w:t xml:space="preserve">, утвержденному  постановлением администрации </w:t>
            </w: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 </w:t>
            </w:r>
          </w:p>
          <w:p w:rsidR="00F2331E" w:rsidRPr="0043777C" w:rsidRDefault="00665D18" w:rsidP="00F2331E">
            <w:pPr>
              <w:tabs>
                <w:tab w:val="left" w:pos="1114"/>
              </w:tabs>
              <w:jc w:val="center"/>
              <w:rPr>
                <w:iCs/>
                <w:color w:val="FF0000"/>
                <w:sz w:val="26"/>
                <w:szCs w:val="26"/>
              </w:rPr>
            </w:pPr>
            <w:r w:rsidRPr="00234515">
              <w:rPr>
                <w:bCs/>
                <w:sz w:val="24"/>
                <w:szCs w:val="24"/>
              </w:rPr>
              <w:t>от 30.05.2022 № 146-п</w:t>
            </w:r>
          </w:p>
        </w:tc>
      </w:tr>
    </w:tbl>
    <w:p w:rsidR="00F2331E" w:rsidRDefault="00F2331E" w:rsidP="00F2331E">
      <w:pPr>
        <w:rPr>
          <w:iCs/>
          <w:sz w:val="26"/>
          <w:szCs w:val="26"/>
        </w:rPr>
      </w:pPr>
    </w:p>
    <w:p w:rsidR="00F2331E" w:rsidRPr="00F2331E" w:rsidRDefault="00F2331E" w:rsidP="00F2331E">
      <w:pPr>
        <w:jc w:val="center"/>
        <w:rPr>
          <w:b/>
          <w:sz w:val="24"/>
          <w:szCs w:val="24"/>
        </w:rPr>
      </w:pPr>
      <w:r w:rsidRPr="00F2331E">
        <w:rPr>
          <w:b/>
          <w:sz w:val="24"/>
          <w:szCs w:val="24"/>
        </w:rPr>
        <w:t>Согласие на обработку персональных данных, разрешенных субъектом персональных данных для распространения</w:t>
      </w:r>
    </w:p>
    <w:p w:rsidR="00F2331E" w:rsidRPr="00F2331E" w:rsidRDefault="00F2331E" w:rsidP="00F2331E">
      <w:pPr>
        <w:jc w:val="both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052"/>
        <w:gridCol w:w="529"/>
        <w:gridCol w:w="1837"/>
        <w:gridCol w:w="552"/>
        <w:gridCol w:w="2484"/>
        <w:gridCol w:w="924"/>
        <w:gridCol w:w="1712"/>
        <w:gridCol w:w="264"/>
      </w:tblGrid>
      <w:tr w:rsidR="00F2331E" w:rsidRPr="00F2331E" w:rsidTr="005E03E1">
        <w:trPr>
          <w:trHeight w:val="454"/>
        </w:trPr>
        <w:tc>
          <w:tcPr>
            <w:tcW w:w="562" w:type="pct"/>
            <w:shd w:val="clear" w:color="auto" w:fill="auto"/>
            <w:vAlign w:val="bottom"/>
          </w:tcPr>
          <w:p w:rsidR="00F2331E" w:rsidRPr="00F2331E" w:rsidRDefault="00F2331E" w:rsidP="005E03E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331E">
              <w:rPr>
                <w:rFonts w:eastAsia="Calibri"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4297" w:type="pct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bottom"/>
          </w:tcPr>
          <w:p w:rsidR="00F2331E" w:rsidRPr="00F2331E" w:rsidRDefault="00F2331E" w:rsidP="005E03E1">
            <w:pPr>
              <w:ind w:firstLine="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40" w:type="pct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F2331E" w:rsidRPr="00F2331E" w:rsidRDefault="00F2331E" w:rsidP="005E03E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F2331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</w:tc>
      </w:tr>
      <w:tr w:rsidR="00F2331E" w:rsidRPr="00F2331E" w:rsidTr="005E03E1">
        <w:tc>
          <w:tcPr>
            <w:tcW w:w="562" w:type="pct"/>
            <w:shd w:val="clear" w:color="auto" w:fill="auto"/>
          </w:tcPr>
          <w:p w:rsidR="00F2331E" w:rsidRPr="00F2331E" w:rsidRDefault="00F2331E" w:rsidP="005E03E1">
            <w:pPr>
              <w:ind w:firstLine="709"/>
              <w:jc w:val="both"/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4297" w:type="pct"/>
            <w:gridSpan w:val="6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bottom"/>
          </w:tcPr>
          <w:p w:rsidR="00F2331E" w:rsidRPr="00F2331E" w:rsidRDefault="00F2331E" w:rsidP="005E03E1">
            <w:pPr>
              <w:ind w:firstLine="709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F2331E">
              <w:rPr>
                <w:rFonts w:eastAsia="Calibri"/>
                <w:sz w:val="18"/>
                <w:szCs w:val="22"/>
                <w:lang w:eastAsia="en-US"/>
              </w:rPr>
              <w:t>(фамилия, имя, отчество)</w:t>
            </w:r>
          </w:p>
        </w:tc>
        <w:tc>
          <w:tcPr>
            <w:tcW w:w="140" w:type="pct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F2331E" w:rsidRPr="00F2331E" w:rsidRDefault="00F2331E" w:rsidP="005E03E1">
            <w:pPr>
              <w:ind w:firstLine="709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F2331E" w:rsidRPr="00F2331E" w:rsidTr="005E03E1">
        <w:trPr>
          <w:trHeight w:val="454"/>
        </w:trPr>
        <w:tc>
          <w:tcPr>
            <w:tcW w:w="845" w:type="pct"/>
            <w:gridSpan w:val="2"/>
            <w:shd w:val="clear" w:color="auto" w:fill="auto"/>
            <w:vAlign w:val="bottom"/>
          </w:tcPr>
          <w:p w:rsidR="00F2331E" w:rsidRPr="00F2331E" w:rsidRDefault="00F2331E" w:rsidP="005E03E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331E">
              <w:rPr>
                <w:rFonts w:eastAsia="Calibri"/>
                <w:sz w:val="24"/>
                <w:szCs w:val="24"/>
                <w:lang w:eastAsia="en-US"/>
              </w:rPr>
              <w:t>паспорт серия</w:t>
            </w:r>
          </w:p>
        </w:tc>
        <w:tc>
          <w:tcPr>
            <w:tcW w:w="982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bottom"/>
          </w:tcPr>
          <w:p w:rsidR="00F2331E" w:rsidRPr="00F2331E" w:rsidRDefault="00F2331E" w:rsidP="005E03E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95" w:type="pct"/>
            <w:shd w:val="clear" w:color="auto" w:fill="auto"/>
            <w:vAlign w:val="bottom"/>
          </w:tcPr>
          <w:p w:rsidR="00F2331E" w:rsidRPr="00F2331E" w:rsidRDefault="00F2331E" w:rsidP="005E03E1">
            <w:pPr>
              <w:ind w:firstLine="709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F2331E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1328" w:type="pct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bottom"/>
          </w:tcPr>
          <w:p w:rsidR="00F2331E" w:rsidRPr="00F2331E" w:rsidRDefault="00F2331E" w:rsidP="005E03E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494" w:type="pct"/>
            <w:shd w:val="clear" w:color="auto" w:fill="auto"/>
            <w:vAlign w:val="bottom"/>
          </w:tcPr>
          <w:p w:rsidR="00F2331E" w:rsidRPr="00F2331E" w:rsidRDefault="00F2331E" w:rsidP="005E03E1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F2331E">
              <w:rPr>
                <w:rFonts w:eastAsia="Calibri"/>
                <w:sz w:val="24"/>
                <w:szCs w:val="24"/>
                <w:lang w:eastAsia="en-US"/>
              </w:rPr>
              <w:t>, выдан</w:t>
            </w:r>
          </w:p>
        </w:tc>
        <w:tc>
          <w:tcPr>
            <w:tcW w:w="1056" w:type="pct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bottom"/>
          </w:tcPr>
          <w:p w:rsidR="00F2331E" w:rsidRPr="00F2331E" w:rsidRDefault="00F2331E" w:rsidP="005E03E1">
            <w:pPr>
              <w:ind w:firstLine="709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F2331E" w:rsidRPr="00F2331E" w:rsidTr="005E03E1">
        <w:trPr>
          <w:trHeight w:val="20"/>
        </w:trPr>
        <w:tc>
          <w:tcPr>
            <w:tcW w:w="845" w:type="pct"/>
            <w:gridSpan w:val="2"/>
            <w:shd w:val="clear" w:color="auto" w:fill="auto"/>
          </w:tcPr>
          <w:p w:rsidR="00F2331E" w:rsidRPr="00F2331E" w:rsidRDefault="00F2331E" w:rsidP="005E03E1">
            <w:pPr>
              <w:ind w:firstLine="709"/>
              <w:jc w:val="both"/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982" w:type="pct"/>
            <w:shd w:val="clear" w:color="auto" w:fill="auto"/>
          </w:tcPr>
          <w:p w:rsidR="00F2331E" w:rsidRPr="00F2331E" w:rsidRDefault="00F2331E" w:rsidP="005E03E1">
            <w:pPr>
              <w:ind w:firstLine="709"/>
              <w:jc w:val="both"/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295" w:type="pct"/>
            <w:shd w:val="clear" w:color="auto" w:fill="auto"/>
          </w:tcPr>
          <w:p w:rsidR="00F2331E" w:rsidRPr="00F2331E" w:rsidRDefault="00F2331E" w:rsidP="005E03E1">
            <w:pPr>
              <w:ind w:firstLine="709"/>
              <w:jc w:val="both"/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1328" w:type="pct"/>
            <w:shd w:val="clear" w:color="auto" w:fill="auto"/>
          </w:tcPr>
          <w:p w:rsidR="00F2331E" w:rsidRPr="00F2331E" w:rsidRDefault="00F2331E" w:rsidP="005E03E1">
            <w:pPr>
              <w:ind w:firstLine="709"/>
              <w:jc w:val="both"/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494" w:type="pct"/>
            <w:shd w:val="clear" w:color="auto" w:fill="auto"/>
          </w:tcPr>
          <w:p w:rsidR="00F2331E" w:rsidRPr="00F2331E" w:rsidRDefault="00F2331E" w:rsidP="005E03E1">
            <w:pPr>
              <w:ind w:firstLine="709"/>
              <w:jc w:val="both"/>
              <w:rPr>
                <w:rFonts w:eastAsia="Calibri"/>
                <w:sz w:val="18"/>
                <w:szCs w:val="22"/>
                <w:lang w:eastAsia="en-US"/>
              </w:rPr>
            </w:pPr>
          </w:p>
        </w:tc>
        <w:tc>
          <w:tcPr>
            <w:tcW w:w="1056" w:type="pct"/>
            <w:gridSpan w:val="2"/>
            <w:shd w:val="clear" w:color="auto" w:fill="auto"/>
          </w:tcPr>
          <w:p w:rsidR="00F2331E" w:rsidRPr="00F2331E" w:rsidRDefault="00F2331E" w:rsidP="005E03E1">
            <w:pPr>
              <w:ind w:firstLine="709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F2331E">
              <w:rPr>
                <w:rFonts w:eastAsia="Calibri"/>
                <w:sz w:val="18"/>
                <w:szCs w:val="22"/>
                <w:lang w:eastAsia="en-US"/>
              </w:rPr>
              <w:t>(дата)</w:t>
            </w:r>
          </w:p>
        </w:tc>
      </w:tr>
      <w:tr w:rsidR="00F2331E" w:rsidRPr="00F2331E" w:rsidTr="005E03E1">
        <w:trPr>
          <w:trHeight w:val="454"/>
        </w:trPr>
        <w:tc>
          <w:tcPr>
            <w:tcW w:w="5000" w:type="pct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331E" w:rsidRPr="00F2331E" w:rsidRDefault="00F2331E" w:rsidP="005E03E1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2331E" w:rsidRPr="00F2331E" w:rsidTr="005E03E1">
        <w:tc>
          <w:tcPr>
            <w:tcW w:w="5000" w:type="pct"/>
            <w:gridSpan w:val="8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F2331E" w:rsidRPr="00F2331E" w:rsidRDefault="00F2331E" w:rsidP="005E03E1">
            <w:pPr>
              <w:ind w:firstLine="709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F2331E">
              <w:rPr>
                <w:rFonts w:eastAsia="Calibri"/>
                <w:sz w:val="18"/>
                <w:szCs w:val="22"/>
                <w:lang w:eastAsia="en-US"/>
              </w:rPr>
              <w:t>(кем выдан паспорт)</w:t>
            </w:r>
          </w:p>
        </w:tc>
      </w:tr>
      <w:tr w:rsidR="00F2331E" w:rsidRPr="00F2331E" w:rsidTr="005E03E1">
        <w:trPr>
          <w:trHeight w:val="397"/>
        </w:trPr>
        <w:tc>
          <w:tcPr>
            <w:tcW w:w="5000" w:type="pct"/>
            <w:gridSpan w:val="8"/>
            <w:tcBorders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  <w:vAlign w:val="center"/>
          </w:tcPr>
          <w:p w:rsidR="00F2331E" w:rsidRPr="00F2331E" w:rsidRDefault="00F2331E" w:rsidP="005E03E1">
            <w:pPr>
              <w:ind w:firstLine="709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</w:p>
        </w:tc>
      </w:tr>
      <w:tr w:rsidR="00F2331E" w:rsidRPr="00F2331E" w:rsidTr="005E03E1">
        <w:trPr>
          <w:trHeight w:val="397"/>
        </w:trPr>
        <w:tc>
          <w:tcPr>
            <w:tcW w:w="5000" w:type="pct"/>
            <w:gridSpan w:val="8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shd w:val="clear" w:color="auto" w:fill="auto"/>
          </w:tcPr>
          <w:p w:rsidR="00F2331E" w:rsidRPr="00F2331E" w:rsidRDefault="00F2331E" w:rsidP="005E03E1">
            <w:pPr>
              <w:ind w:firstLine="709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F2331E" w:rsidRPr="00F2331E" w:rsidTr="005E03E1">
        <w:tc>
          <w:tcPr>
            <w:tcW w:w="5000" w:type="pct"/>
            <w:gridSpan w:val="8"/>
            <w:tcBorders>
              <w:top w:val="single" w:sz="4" w:space="0" w:color="auto"/>
              <w:left w:val="none" w:sz="4" w:space="0" w:color="000000"/>
              <w:right w:val="none" w:sz="4" w:space="0" w:color="000000"/>
            </w:tcBorders>
            <w:shd w:val="clear" w:color="auto" w:fill="auto"/>
            <w:vAlign w:val="center"/>
          </w:tcPr>
          <w:p w:rsidR="00F2331E" w:rsidRPr="00F2331E" w:rsidRDefault="00F2331E" w:rsidP="005E03E1">
            <w:pPr>
              <w:ind w:firstLine="709"/>
              <w:jc w:val="center"/>
              <w:rPr>
                <w:rFonts w:eastAsia="Calibri"/>
                <w:sz w:val="18"/>
                <w:szCs w:val="22"/>
                <w:lang w:eastAsia="en-US"/>
              </w:rPr>
            </w:pPr>
            <w:r w:rsidRPr="00F2331E">
              <w:rPr>
                <w:rFonts w:eastAsia="Calibri"/>
                <w:sz w:val="18"/>
                <w:szCs w:val="22"/>
                <w:lang w:eastAsia="en-US"/>
              </w:rPr>
              <w:t xml:space="preserve">(контактная информация: номер телефона, адрес электронной почты или почтовый адрес </w:t>
            </w:r>
            <w:r w:rsidRPr="00F2331E">
              <w:rPr>
                <w:rFonts w:eastAsia="Calibri"/>
                <w:sz w:val="18"/>
                <w:szCs w:val="22"/>
                <w:lang w:eastAsia="en-US"/>
              </w:rPr>
              <w:br/>
              <w:t>субъекта персональных данных)</w:t>
            </w:r>
          </w:p>
        </w:tc>
      </w:tr>
    </w:tbl>
    <w:p w:rsidR="00F2331E" w:rsidRPr="00F2331E" w:rsidRDefault="00F2331E" w:rsidP="00F2331E">
      <w:pPr>
        <w:spacing w:before="120"/>
        <w:jc w:val="both"/>
        <w:rPr>
          <w:sz w:val="24"/>
          <w:szCs w:val="24"/>
        </w:rPr>
      </w:pPr>
      <w:r w:rsidRPr="00F2331E">
        <w:rPr>
          <w:sz w:val="24"/>
          <w:szCs w:val="24"/>
        </w:rPr>
        <w:t xml:space="preserve">как участник конкурса по формированию Резерва управленческих кадров в </w:t>
      </w:r>
      <w:proofErr w:type="spellStart"/>
      <w:r w:rsidRPr="00F2331E">
        <w:rPr>
          <w:bCs/>
          <w:sz w:val="24"/>
          <w:szCs w:val="24"/>
        </w:rPr>
        <w:t>Колышлейского</w:t>
      </w:r>
      <w:proofErr w:type="spellEnd"/>
      <w:r w:rsidRPr="00F2331E">
        <w:rPr>
          <w:bCs/>
          <w:sz w:val="24"/>
          <w:szCs w:val="24"/>
        </w:rPr>
        <w:t xml:space="preserve"> района Пензенской области</w:t>
      </w:r>
      <w:r w:rsidRPr="00F2331E">
        <w:rPr>
          <w:i/>
          <w:sz w:val="24"/>
          <w:szCs w:val="24"/>
        </w:rPr>
        <w:t xml:space="preserve"> </w:t>
      </w:r>
      <w:r w:rsidRPr="00F2331E">
        <w:rPr>
          <w:sz w:val="24"/>
          <w:szCs w:val="24"/>
        </w:rPr>
        <w:t xml:space="preserve">(далее – Конкурс), во исполнение требований Федерального закона от 27.07.2006 № 152-ФЗ «О персональных данных» (с изменениями и дополнениями), свободно, своей волей и в своем интересе даю свое согласие администрации </w:t>
      </w:r>
      <w:proofErr w:type="spellStart"/>
      <w:r w:rsidRPr="00F2331E">
        <w:rPr>
          <w:bCs/>
          <w:sz w:val="24"/>
          <w:szCs w:val="24"/>
        </w:rPr>
        <w:t>Колышлейского</w:t>
      </w:r>
      <w:proofErr w:type="spellEnd"/>
      <w:r w:rsidRPr="00F2331E">
        <w:rPr>
          <w:bCs/>
          <w:sz w:val="24"/>
          <w:szCs w:val="24"/>
        </w:rPr>
        <w:t xml:space="preserve"> района Пензенской области</w:t>
      </w:r>
      <w:r w:rsidRPr="00F2331E">
        <w:rPr>
          <w:sz w:val="24"/>
          <w:szCs w:val="24"/>
        </w:rPr>
        <w:t xml:space="preserve">, расположенной по адресу: 442830, Пензенская область, </w:t>
      </w:r>
      <w:proofErr w:type="spellStart"/>
      <w:r w:rsidRPr="00F2331E">
        <w:rPr>
          <w:sz w:val="24"/>
          <w:szCs w:val="24"/>
        </w:rPr>
        <w:t>р.п</w:t>
      </w:r>
      <w:proofErr w:type="gramStart"/>
      <w:r w:rsidRPr="00F2331E">
        <w:rPr>
          <w:sz w:val="24"/>
          <w:szCs w:val="24"/>
        </w:rPr>
        <w:t>.К</w:t>
      </w:r>
      <w:proofErr w:type="gramEnd"/>
      <w:r w:rsidRPr="00F2331E">
        <w:rPr>
          <w:sz w:val="24"/>
          <w:szCs w:val="24"/>
        </w:rPr>
        <w:t>олышлей</w:t>
      </w:r>
      <w:proofErr w:type="spellEnd"/>
      <w:r w:rsidRPr="00F2331E">
        <w:rPr>
          <w:sz w:val="24"/>
          <w:szCs w:val="24"/>
        </w:rPr>
        <w:t xml:space="preserve">, ул.Московская, д.20 </w:t>
      </w:r>
      <w:r w:rsidRPr="00F2331E">
        <w:rPr>
          <w:spacing w:val="-4"/>
          <w:sz w:val="24"/>
          <w:szCs w:val="24"/>
        </w:rPr>
        <w:t>(далее - Оператор), на обработку (распространение) своих персональных данных</w:t>
      </w:r>
      <w:r w:rsidRPr="00F2331E">
        <w:rPr>
          <w:sz w:val="24"/>
          <w:szCs w:val="24"/>
        </w:rPr>
        <w:t xml:space="preserve"> (раскрытие персональных данных неопределенному кругу лиц) в указанных ниже целях, порядке и объеме: </w:t>
      </w:r>
    </w:p>
    <w:p w:rsidR="00F2331E" w:rsidRPr="00F2331E" w:rsidRDefault="00F2331E" w:rsidP="00F2331E">
      <w:pPr>
        <w:spacing w:line="180" w:lineRule="exact"/>
        <w:jc w:val="both"/>
        <w:rPr>
          <w:sz w:val="28"/>
          <w:szCs w:val="28"/>
        </w:rPr>
      </w:pPr>
      <w:proofErr w:type="gramStart"/>
      <w:r w:rsidRPr="00F2331E">
        <w:rPr>
          <w:sz w:val="18"/>
          <w:szCs w:val="28"/>
        </w:rPr>
        <w:t>(перечень персональных данных, разрешенных субъектом персональных данных для распространения - необходимо выбрать (отметить) персональные данные, разрешенные субъектом персональных данных для распространения.</w:t>
      </w:r>
      <w:proofErr w:type="gramEnd"/>
      <w:r w:rsidRPr="00F2331E">
        <w:rPr>
          <w:sz w:val="18"/>
          <w:szCs w:val="28"/>
        </w:rPr>
        <w:t xml:space="preserve"> </w:t>
      </w:r>
      <w:proofErr w:type="gramStart"/>
      <w:r w:rsidRPr="00F2331E">
        <w:rPr>
          <w:sz w:val="18"/>
          <w:szCs w:val="28"/>
        </w:rPr>
        <w:t>Фотография не используется оператором в целях идентификации субъекта персональных данных)</w:t>
      </w:r>
      <w:proofErr w:type="gramEnd"/>
    </w:p>
    <w:p w:rsidR="00F2331E" w:rsidRPr="00F2331E" w:rsidRDefault="00F2331E" w:rsidP="00F2331E">
      <w:pPr>
        <w:numPr>
          <w:ilvl w:val="0"/>
          <w:numId w:val="2"/>
        </w:numPr>
        <w:spacing w:before="120"/>
        <w:ind w:left="357" w:hanging="357"/>
        <w:jc w:val="both"/>
        <w:rPr>
          <w:sz w:val="24"/>
          <w:szCs w:val="24"/>
        </w:rPr>
      </w:pPr>
      <w:r w:rsidRPr="00F2331E">
        <w:rPr>
          <w:sz w:val="24"/>
          <w:szCs w:val="24"/>
        </w:rPr>
        <w:t>фамилия, имя, отчество;</w:t>
      </w:r>
    </w:p>
    <w:p w:rsidR="00F2331E" w:rsidRPr="00F2331E" w:rsidRDefault="00F2331E" w:rsidP="00F2331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F2331E">
        <w:rPr>
          <w:sz w:val="24"/>
          <w:szCs w:val="24"/>
        </w:rPr>
        <w:t>число, месяц, год рождения, место рождения;</w:t>
      </w:r>
    </w:p>
    <w:p w:rsidR="00F2331E" w:rsidRPr="00F2331E" w:rsidRDefault="00F2331E" w:rsidP="00F2331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F2331E">
        <w:rPr>
          <w:sz w:val="24"/>
          <w:szCs w:val="24"/>
        </w:rPr>
        <w:t>сведения о гражданстве (подданстве);</w:t>
      </w:r>
    </w:p>
    <w:p w:rsidR="00F2331E" w:rsidRPr="00F2331E" w:rsidRDefault="00F2331E" w:rsidP="00F2331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F2331E">
        <w:rPr>
          <w:sz w:val="24"/>
          <w:szCs w:val="24"/>
        </w:rPr>
        <w:t>текущее проживание: федеральный округ, регион и населенный пункт Российской Федерации или иной страны;</w:t>
      </w:r>
    </w:p>
    <w:p w:rsidR="00F2331E" w:rsidRPr="00F2331E" w:rsidRDefault="00F2331E" w:rsidP="00F2331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F2331E">
        <w:rPr>
          <w:sz w:val="24"/>
          <w:szCs w:val="24"/>
        </w:rPr>
        <w:t xml:space="preserve">сфера деятельности участника Конкурса, его текущая должность, отрасль, работодатель по </w:t>
      </w:r>
      <w:proofErr w:type="gramStart"/>
      <w:r w:rsidRPr="00F2331E">
        <w:rPr>
          <w:sz w:val="24"/>
          <w:szCs w:val="24"/>
        </w:rPr>
        <w:t>текущему</w:t>
      </w:r>
      <w:proofErr w:type="gramEnd"/>
      <w:r w:rsidRPr="00F2331E">
        <w:rPr>
          <w:sz w:val="24"/>
          <w:szCs w:val="24"/>
        </w:rPr>
        <w:t xml:space="preserve"> и предыдущим местам работы и/или службы;</w:t>
      </w:r>
    </w:p>
    <w:p w:rsidR="00F2331E" w:rsidRPr="00F2331E" w:rsidRDefault="00F2331E" w:rsidP="00F2331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F2331E">
        <w:rPr>
          <w:sz w:val="24"/>
          <w:szCs w:val="24"/>
        </w:rPr>
        <w:t>сведения о деятельности, информация об опыте участника Конкурса, его мотивации к участию и степени развития его знаний, навыков и способностей;</w:t>
      </w:r>
    </w:p>
    <w:p w:rsidR="00F2331E" w:rsidRPr="00F2331E" w:rsidRDefault="00F2331E" w:rsidP="00F2331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F2331E">
        <w:rPr>
          <w:sz w:val="24"/>
          <w:szCs w:val="24"/>
        </w:rPr>
        <w:t>сведения об образовании;</w:t>
      </w:r>
    </w:p>
    <w:p w:rsidR="00F2331E" w:rsidRPr="00F2331E" w:rsidRDefault="00F2331E" w:rsidP="00F2331E">
      <w:pPr>
        <w:numPr>
          <w:ilvl w:val="0"/>
          <w:numId w:val="2"/>
        </w:numPr>
        <w:spacing w:before="100" w:beforeAutospacing="1" w:after="100" w:afterAutospacing="1"/>
        <w:jc w:val="both"/>
        <w:rPr>
          <w:sz w:val="24"/>
          <w:szCs w:val="24"/>
        </w:rPr>
      </w:pPr>
      <w:r w:rsidRPr="00F2331E">
        <w:rPr>
          <w:sz w:val="24"/>
          <w:szCs w:val="24"/>
        </w:rPr>
        <w:t>фотография участника;</w:t>
      </w:r>
    </w:p>
    <w:p w:rsidR="00F2331E" w:rsidRPr="00F2331E" w:rsidRDefault="00F2331E" w:rsidP="00F2331E">
      <w:pPr>
        <w:numPr>
          <w:ilvl w:val="0"/>
          <w:numId w:val="2"/>
        </w:numPr>
        <w:spacing w:after="120"/>
        <w:ind w:left="357" w:hanging="357"/>
        <w:jc w:val="both"/>
        <w:rPr>
          <w:sz w:val="24"/>
          <w:szCs w:val="24"/>
        </w:rPr>
      </w:pPr>
      <w:r w:rsidRPr="00F2331E">
        <w:rPr>
          <w:sz w:val="24"/>
          <w:szCs w:val="24"/>
        </w:rPr>
        <w:t>сведения, касающиеся участия в Конкурсе.</w:t>
      </w:r>
    </w:p>
    <w:p w:rsidR="00F2331E" w:rsidRPr="00F2331E" w:rsidRDefault="00F2331E" w:rsidP="00F2331E">
      <w:pPr>
        <w:keepNext/>
        <w:shd w:val="clear" w:color="FFFFFF" w:fill="FFFFFF"/>
        <w:jc w:val="both"/>
        <w:rPr>
          <w:b/>
          <w:sz w:val="24"/>
          <w:szCs w:val="24"/>
          <w:u w:val="single"/>
        </w:rPr>
      </w:pPr>
      <w:r w:rsidRPr="00F2331E">
        <w:rPr>
          <w:b/>
          <w:sz w:val="24"/>
          <w:szCs w:val="24"/>
          <w:u w:val="single"/>
        </w:rPr>
        <w:lastRenderedPageBreak/>
        <w:t>Оператор, осуществляющий обработку персональных данных:</w:t>
      </w:r>
    </w:p>
    <w:p w:rsidR="00F2331E" w:rsidRPr="00F2331E" w:rsidRDefault="00F2331E" w:rsidP="00F2331E">
      <w:pPr>
        <w:keepNext/>
        <w:keepLines/>
        <w:spacing w:before="120"/>
        <w:jc w:val="both"/>
        <w:rPr>
          <w:rFonts w:eastAsia="Calibri"/>
          <w:i/>
          <w:sz w:val="24"/>
          <w:szCs w:val="24"/>
          <w:lang w:eastAsia="en-US"/>
        </w:rPr>
      </w:pPr>
      <w:r w:rsidRPr="00F2331E">
        <w:rPr>
          <w:rFonts w:eastAsia="Calibri"/>
          <w:sz w:val="24"/>
          <w:szCs w:val="24"/>
          <w:lang w:eastAsia="en-US"/>
        </w:rPr>
        <w:t xml:space="preserve">Полное наименование Оператора: администрация </w:t>
      </w:r>
      <w:proofErr w:type="spellStart"/>
      <w:r w:rsidRPr="00F2331E">
        <w:rPr>
          <w:bCs/>
          <w:sz w:val="24"/>
          <w:szCs w:val="24"/>
        </w:rPr>
        <w:t>Колышлейского</w:t>
      </w:r>
      <w:proofErr w:type="spellEnd"/>
      <w:r w:rsidRPr="00F2331E">
        <w:rPr>
          <w:bCs/>
          <w:sz w:val="24"/>
          <w:szCs w:val="24"/>
        </w:rPr>
        <w:t xml:space="preserve"> района Пензенской области</w:t>
      </w:r>
      <w:r w:rsidRPr="00F2331E">
        <w:rPr>
          <w:rFonts w:eastAsia="Calibri"/>
          <w:i/>
          <w:sz w:val="24"/>
          <w:szCs w:val="24"/>
          <w:lang w:eastAsia="en-US"/>
        </w:rPr>
        <w:t>.</w:t>
      </w:r>
    </w:p>
    <w:p w:rsidR="00F2331E" w:rsidRPr="00F2331E" w:rsidRDefault="00F2331E" w:rsidP="00F2331E">
      <w:pPr>
        <w:keepNext/>
        <w:keepLines/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2331E">
        <w:rPr>
          <w:rFonts w:eastAsia="Calibri"/>
          <w:sz w:val="24"/>
          <w:szCs w:val="24"/>
          <w:lang w:eastAsia="en-US"/>
        </w:rPr>
        <w:t xml:space="preserve">Сокращенное наименование: </w:t>
      </w:r>
      <w:proofErr w:type="spellStart"/>
      <w:r w:rsidRPr="00F2331E">
        <w:rPr>
          <w:bCs/>
          <w:sz w:val="24"/>
          <w:szCs w:val="24"/>
        </w:rPr>
        <w:t>Колышлейского</w:t>
      </w:r>
      <w:proofErr w:type="spellEnd"/>
      <w:r w:rsidRPr="00F2331E">
        <w:rPr>
          <w:bCs/>
          <w:sz w:val="24"/>
          <w:szCs w:val="24"/>
        </w:rPr>
        <w:t xml:space="preserve"> района Пензенской области</w:t>
      </w:r>
      <w:r w:rsidRPr="00F2331E">
        <w:rPr>
          <w:rFonts w:eastAsia="Calibri"/>
          <w:sz w:val="24"/>
          <w:szCs w:val="24"/>
          <w:lang w:eastAsia="en-US"/>
        </w:rPr>
        <w:t>.</w:t>
      </w:r>
    </w:p>
    <w:p w:rsidR="00F2331E" w:rsidRPr="00CF4C2D" w:rsidRDefault="00F2331E" w:rsidP="00F2331E">
      <w:pPr>
        <w:keepNext/>
        <w:keepLines/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CF4C2D">
        <w:rPr>
          <w:rFonts w:eastAsia="Calibri"/>
          <w:sz w:val="24"/>
          <w:szCs w:val="24"/>
          <w:lang w:eastAsia="en-US"/>
        </w:rPr>
        <w:t xml:space="preserve">ИНН </w:t>
      </w:r>
      <w:r w:rsidR="00215D7A" w:rsidRPr="00CF4C2D">
        <w:rPr>
          <w:rFonts w:eastAsia="Calibri"/>
          <w:sz w:val="24"/>
          <w:szCs w:val="24"/>
          <w:lang w:eastAsia="en-US"/>
        </w:rPr>
        <w:t>5817004139</w:t>
      </w:r>
      <w:r w:rsidRPr="00CF4C2D">
        <w:rPr>
          <w:rFonts w:eastAsia="Calibri"/>
          <w:sz w:val="24"/>
          <w:szCs w:val="24"/>
          <w:lang w:eastAsia="en-US"/>
        </w:rPr>
        <w:t xml:space="preserve">, КПП </w:t>
      </w:r>
      <w:r w:rsidR="00215D7A" w:rsidRPr="00CF4C2D">
        <w:rPr>
          <w:rFonts w:eastAsia="Calibri"/>
          <w:sz w:val="24"/>
          <w:szCs w:val="24"/>
          <w:lang w:eastAsia="en-US"/>
        </w:rPr>
        <w:t>581701001</w:t>
      </w:r>
      <w:r w:rsidRPr="00CF4C2D">
        <w:rPr>
          <w:rFonts w:eastAsia="Calibri"/>
          <w:sz w:val="24"/>
          <w:szCs w:val="24"/>
          <w:lang w:eastAsia="en-US"/>
        </w:rPr>
        <w:t xml:space="preserve">, ОКПО </w:t>
      </w:r>
      <w:r w:rsidR="001939E5" w:rsidRPr="00CF4C2D">
        <w:rPr>
          <w:sz w:val="24"/>
          <w:szCs w:val="24"/>
          <w:shd w:val="clear" w:color="auto" w:fill="FFFFFF"/>
        </w:rPr>
        <w:t>13715700</w:t>
      </w:r>
      <w:r w:rsidRPr="00CF4C2D">
        <w:rPr>
          <w:rFonts w:eastAsia="Calibri"/>
          <w:sz w:val="24"/>
          <w:szCs w:val="24"/>
          <w:lang w:eastAsia="en-US"/>
        </w:rPr>
        <w:t xml:space="preserve">, ОКАТО </w:t>
      </w:r>
      <w:hyperlink r:id="rId9" w:history="1">
        <w:r w:rsidR="001939E5" w:rsidRPr="00CF4C2D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t>56233551</w:t>
        </w:r>
      </w:hyperlink>
      <w:r w:rsidRPr="00CF4C2D">
        <w:rPr>
          <w:rFonts w:eastAsia="Calibri"/>
          <w:sz w:val="24"/>
          <w:szCs w:val="24"/>
          <w:lang w:eastAsia="en-US"/>
        </w:rPr>
        <w:t xml:space="preserve">, ОКОГУ </w:t>
      </w:r>
      <w:r w:rsidR="00CF4C2D" w:rsidRPr="00CF4C2D">
        <w:rPr>
          <w:rFonts w:eastAsia="Calibri"/>
          <w:sz w:val="24"/>
          <w:szCs w:val="24"/>
          <w:lang w:eastAsia="en-US"/>
        </w:rPr>
        <w:t>3300100</w:t>
      </w:r>
      <w:r w:rsidRPr="00CF4C2D">
        <w:rPr>
          <w:rFonts w:eastAsia="Calibri"/>
          <w:sz w:val="24"/>
          <w:szCs w:val="24"/>
          <w:lang w:eastAsia="en-US"/>
        </w:rPr>
        <w:t xml:space="preserve">, ОГРН </w:t>
      </w:r>
      <w:r w:rsidR="00CF4C2D" w:rsidRPr="00CF4C2D">
        <w:rPr>
          <w:rFonts w:eastAsia="Calibri"/>
          <w:sz w:val="24"/>
          <w:szCs w:val="24"/>
          <w:lang w:eastAsia="en-US"/>
        </w:rPr>
        <w:t>1035801200643</w:t>
      </w:r>
      <w:r w:rsidRPr="00CF4C2D">
        <w:rPr>
          <w:rFonts w:eastAsia="Calibri"/>
          <w:sz w:val="24"/>
          <w:szCs w:val="24"/>
          <w:lang w:eastAsia="en-US"/>
        </w:rPr>
        <w:t xml:space="preserve">, ОКТМО </w:t>
      </w:r>
      <w:r w:rsidR="00215D7A" w:rsidRPr="00CF4C2D">
        <w:rPr>
          <w:rFonts w:eastAsia="Calibri"/>
          <w:sz w:val="24"/>
          <w:szCs w:val="24"/>
          <w:lang w:eastAsia="en-US"/>
        </w:rPr>
        <w:t>56633000</w:t>
      </w:r>
      <w:r w:rsidRPr="00CF4C2D">
        <w:rPr>
          <w:rFonts w:eastAsia="Calibri"/>
          <w:sz w:val="24"/>
          <w:szCs w:val="24"/>
          <w:lang w:eastAsia="en-US"/>
        </w:rPr>
        <w:t xml:space="preserve">, ОКВЭД </w:t>
      </w:r>
      <w:hyperlink r:id="rId10" w:history="1">
        <w:r w:rsidR="00CF4C2D" w:rsidRPr="00CF4C2D">
          <w:rPr>
            <w:rStyle w:val="a7"/>
            <w:color w:val="auto"/>
            <w:sz w:val="24"/>
            <w:szCs w:val="24"/>
            <w:u w:val="none"/>
            <w:shd w:val="clear" w:color="auto" w:fill="FFFFFF"/>
          </w:rPr>
          <w:t>84.11.3</w:t>
        </w:r>
      </w:hyperlink>
      <w:r w:rsidRPr="00CF4C2D">
        <w:rPr>
          <w:rFonts w:eastAsia="Calibri"/>
          <w:sz w:val="24"/>
          <w:szCs w:val="24"/>
          <w:lang w:eastAsia="en-US"/>
        </w:rPr>
        <w:t>.</w:t>
      </w:r>
    </w:p>
    <w:p w:rsidR="00F2331E" w:rsidRPr="00F2331E" w:rsidRDefault="00F2331E" w:rsidP="00F2331E">
      <w:pPr>
        <w:keepNext/>
        <w:keepLines/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2331E">
        <w:rPr>
          <w:rFonts w:eastAsia="Calibri"/>
          <w:sz w:val="24"/>
          <w:szCs w:val="24"/>
          <w:lang w:eastAsia="en-US"/>
        </w:rPr>
        <w:t xml:space="preserve">Почтовый адрес: </w:t>
      </w:r>
      <w:r w:rsidRPr="00F2331E">
        <w:rPr>
          <w:sz w:val="24"/>
          <w:szCs w:val="24"/>
        </w:rPr>
        <w:t xml:space="preserve">442830, Пензенская область, </w:t>
      </w:r>
      <w:proofErr w:type="spellStart"/>
      <w:r w:rsidRPr="00F2331E">
        <w:rPr>
          <w:sz w:val="24"/>
          <w:szCs w:val="24"/>
        </w:rPr>
        <w:t>р.п</w:t>
      </w:r>
      <w:proofErr w:type="gramStart"/>
      <w:r w:rsidRPr="00F2331E">
        <w:rPr>
          <w:sz w:val="24"/>
          <w:szCs w:val="24"/>
        </w:rPr>
        <w:t>.К</w:t>
      </w:r>
      <w:proofErr w:type="gramEnd"/>
      <w:r w:rsidRPr="00F2331E">
        <w:rPr>
          <w:sz w:val="24"/>
          <w:szCs w:val="24"/>
        </w:rPr>
        <w:t>олышлей</w:t>
      </w:r>
      <w:proofErr w:type="spellEnd"/>
      <w:r w:rsidRPr="00F2331E">
        <w:rPr>
          <w:sz w:val="24"/>
          <w:szCs w:val="24"/>
        </w:rPr>
        <w:t>, ул.Московская, д.20.</w:t>
      </w:r>
    </w:p>
    <w:p w:rsidR="00F2331E" w:rsidRPr="00F2331E" w:rsidRDefault="00F2331E" w:rsidP="00F2331E">
      <w:pPr>
        <w:keepLines/>
        <w:spacing w:before="120"/>
        <w:jc w:val="both"/>
        <w:rPr>
          <w:rFonts w:eastAsia="Calibri"/>
          <w:sz w:val="24"/>
          <w:szCs w:val="24"/>
          <w:lang w:eastAsia="en-US"/>
        </w:rPr>
      </w:pPr>
      <w:r w:rsidRPr="00F2331E">
        <w:rPr>
          <w:rFonts w:eastAsia="Calibri"/>
          <w:sz w:val="24"/>
          <w:szCs w:val="24"/>
          <w:lang w:eastAsia="en-US"/>
        </w:rPr>
        <w:t>Телефон: 8(841-46)2-10-33.</w:t>
      </w:r>
    </w:p>
    <w:p w:rsidR="00F2331E" w:rsidRPr="00F2331E" w:rsidRDefault="00F2331E" w:rsidP="00F2331E">
      <w:pPr>
        <w:keepNext/>
        <w:keepLines/>
        <w:spacing w:before="120"/>
        <w:jc w:val="both"/>
        <w:rPr>
          <w:b/>
          <w:sz w:val="24"/>
          <w:szCs w:val="24"/>
          <w:u w:val="single"/>
        </w:rPr>
      </w:pPr>
      <w:r w:rsidRPr="00F2331E">
        <w:rPr>
          <w:b/>
          <w:sz w:val="24"/>
          <w:szCs w:val="24"/>
          <w:u w:val="single"/>
        </w:rPr>
        <w:t>Цели обработки персональных данных:</w:t>
      </w:r>
    </w:p>
    <w:p w:rsidR="00F2331E" w:rsidRPr="00F2331E" w:rsidRDefault="00F2331E" w:rsidP="00F2331E">
      <w:pPr>
        <w:keepNext/>
        <w:spacing w:after="120"/>
        <w:jc w:val="both"/>
        <w:rPr>
          <w:b/>
          <w:sz w:val="24"/>
          <w:szCs w:val="24"/>
        </w:rPr>
      </w:pPr>
      <w:r w:rsidRPr="00F2331E">
        <w:rPr>
          <w:b/>
          <w:sz w:val="24"/>
          <w:szCs w:val="24"/>
        </w:rPr>
        <w:t xml:space="preserve">проведение конкурса по формированию Резерва управленческих кадров </w:t>
      </w:r>
      <w:r w:rsidRPr="00F2331E">
        <w:rPr>
          <w:sz w:val="24"/>
          <w:szCs w:val="24"/>
        </w:rPr>
        <w:t xml:space="preserve">в </w:t>
      </w:r>
      <w:proofErr w:type="spellStart"/>
      <w:r w:rsidRPr="00F2331E">
        <w:rPr>
          <w:bCs/>
          <w:sz w:val="24"/>
          <w:szCs w:val="24"/>
        </w:rPr>
        <w:t>Колышлейском</w:t>
      </w:r>
      <w:proofErr w:type="spellEnd"/>
      <w:r w:rsidRPr="00F2331E">
        <w:rPr>
          <w:bCs/>
          <w:sz w:val="24"/>
          <w:szCs w:val="24"/>
        </w:rPr>
        <w:t xml:space="preserve"> районе Пензенской области</w:t>
      </w:r>
    </w:p>
    <w:p w:rsidR="00F2331E" w:rsidRPr="00F2331E" w:rsidRDefault="00F2331E" w:rsidP="00F2331E">
      <w:pPr>
        <w:spacing w:after="120"/>
        <w:jc w:val="both"/>
        <w:rPr>
          <w:sz w:val="24"/>
          <w:szCs w:val="24"/>
        </w:rPr>
      </w:pPr>
      <w:r w:rsidRPr="00F2331E">
        <w:rPr>
          <w:sz w:val="24"/>
          <w:szCs w:val="24"/>
        </w:rPr>
        <w:t xml:space="preserve">в соответствии с условиями Конкурса, указанными в Порядке формирования и использования резерва управленческих кадров в </w:t>
      </w:r>
      <w:proofErr w:type="spellStart"/>
      <w:r w:rsidRPr="00F2331E">
        <w:rPr>
          <w:bCs/>
          <w:sz w:val="24"/>
          <w:szCs w:val="24"/>
        </w:rPr>
        <w:t>Колышлейского</w:t>
      </w:r>
      <w:proofErr w:type="spellEnd"/>
      <w:r w:rsidRPr="00F2331E">
        <w:rPr>
          <w:bCs/>
          <w:sz w:val="24"/>
          <w:szCs w:val="24"/>
        </w:rPr>
        <w:t xml:space="preserve"> района Пензенской области</w:t>
      </w:r>
      <w:r w:rsidRPr="00F2331E">
        <w:rPr>
          <w:sz w:val="24"/>
          <w:szCs w:val="24"/>
        </w:rPr>
        <w:t>, доступном в сети Интернет по адресу</w:t>
      </w:r>
      <w:r w:rsidRPr="00A00A49">
        <w:rPr>
          <w:sz w:val="24"/>
          <w:szCs w:val="24"/>
        </w:rPr>
        <w:t xml:space="preserve">: </w:t>
      </w:r>
      <w:r w:rsidR="00A00A49" w:rsidRPr="00A00A49">
        <w:rPr>
          <w:sz w:val="24"/>
          <w:szCs w:val="24"/>
        </w:rPr>
        <w:t>https://kolyshley.pnzreg.ru/</w:t>
      </w:r>
      <w:r w:rsidRPr="00A00A49">
        <w:rPr>
          <w:sz w:val="24"/>
          <w:szCs w:val="24"/>
        </w:rPr>
        <w:t>,</w:t>
      </w:r>
      <w:r w:rsidRPr="00B37342">
        <w:rPr>
          <w:color w:val="FF0000"/>
          <w:sz w:val="28"/>
        </w:rPr>
        <w:t xml:space="preserve"> </w:t>
      </w:r>
      <w:r w:rsidRPr="00F2331E">
        <w:rPr>
          <w:sz w:val="24"/>
          <w:szCs w:val="24"/>
        </w:rPr>
        <w:t>дополнительно включая</w:t>
      </w:r>
      <w:r w:rsidRPr="00F2331E">
        <w:rPr>
          <w:b/>
          <w:sz w:val="24"/>
          <w:szCs w:val="24"/>
        </w:rPr>
        <w:t xml:space="preserve"> уведомление участников Конкурса о новостях, результатах Конкурса, информирование об иных мероприятиях Оператора.</w:t>
      </w:r>
    </w:p>
    <w:p w:rsidR="00F2331E" w:rsidRPr="00F2331E" w:rsidRDefault="00F2331E" w:rsidP="00F2331E">
      <w:pPr>
        <w:shd w:val="clear" w:color="FFFFFF" w:fill="FFFFFF"/>
        <w:jc w:val="both"/>
        <w:rPr>
          <w:sz w:val="24"/>
          <w:szCs w:val="24"/>
        </w:rPr>
      </w:pPr>
      <w:r w:rsidRPr="00F2331E">
        <w:rPr>
          <w:sz w:val="24"/>
          <w:szCs w:val="24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F2331E">
        <w:rPr>
          <w:sz w:val="24"/>
          <w:szCs w:val="24"/>
        </w:rPr>
        <w:t>устанавливает условия</w:t>
      </w:r>
      <w:proofErr w:type="gramEnd"/>
      <w:r w:rsidRPr="00F2331E">
        <w:rPr>
          <w:sz w:val="24"/>
          <w:szCs w:val="24"/>
        </w:rPr>
        <w:t xml:space="preserve"> и запреты, а также перечень устанавливаемых условий и запретов: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4"/>
      </w:tblGrid>
      <w:tr w:rsidR="00F2331E" w:rsidRPr="00F2331E" w:rsidTr="005E03E1">
        <w:tc>
          <w:tcPr>
            <w:tcW w:w="500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F2331E" w:rsidRPr="00F2331E" w:rsidRDefault="00F2331E" w:rsidP="005E03E1">
            <w:pPr>
              <w:ind w:firstLine="709"/>
              <w:jc w:val="both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</w:p>
        </w:tc>
      </w:tr>
      <w:tr w:rsidR="00F2331E" w:rsidRPr="00F2331E" w:rsidTr="005E03E1">
        <w:tc>
          <w:tcPr>
            <w:tcW w:w="5000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F2331E" w:rsidRPr="00F2331E" w:rsidRDefault="00F2331E" w:rsidP="005E03E1">
            <w:pPr>
              <w:ind w:firstLine="709"/>
              <w:jc w:val="both"/>
              <w:rPr>
                <w:rFonts w:ascii="Calibri" w:eastAsia="Calibri" w:hAnsi="Calibri" w:cs="Calibri"/>
                <w:sz w:val="24"/>
                <w:szCs w:val="24"/>
                <w:lang w:eastAsia="en-US"/>
              </w:rPr>
            </w:pPr>
          </w:p>
        </w:tc>
      </w:tr>
    </w:tbl>
    <w:p w:rsidR="00F2331E" w:rsidRPr="00F2331E" w:rsidRDefault="00F2331E" w:rsidP="00F2331E">
      <w:pPr>
        <w:spacing w:after="120" w:line="180" w:lineRule="exact"/>
        <w:jc w:val="both"/>
      </w:pPr>
      <w:proofErr w:type="gramStart"/>
      <w:r w:rsidRPr="00F2331E">
        <w:t>(Указанное поле заполняется по желанию субъекта персональных данных без ограничений со стороны оператора, осуществляющего обработку персональных данных.</w:t>
      </w:r>
      <w:proofErr w:type="gramEnd"/>
      <w:r w:rsidRPr="00F2331E">
        <w:t xml:space="preserve"> </w:t>
      </w:r>
      <w:proofErr w:type="gramStart"/>
      <w:r w:rsidRPr="00F2331E">
        <w:t>Условия и запреты предполагают запрет осуществления оператором действий по передаче (кроме предоставления доступа) персональных данных неограниченному кругу лиц, а также запрет на обработку или условия обработки (кроме получения доступа) персональных данных неограниченным кругом лиц.)</w:t>
      </w:r>
      <w:proofErr w:type="gramEnd"/>
    </w:p>
    <w:p w:rsidR="00F2331E" w:rsidRPr="00F2331E" w:rsidRDefault="00F2331E" w:rsidP="00F2331E">
      <w:pPr>
        <w:shd w:val="clear" w:color="FFFFFF" w:fill="FFFFFF"/>
        <w:ind w:firstLine="706"/>
        <w:jc w:val="both"/>
        <w:rPr>
          <w:sz w:val="24"/>
          <w:szCs w:val="24"/>
        </w:rPr>
      </w:pPr>
      <w:r w:rsidRPr="00F2331E">
        <w:rPr>
          <w:sz w:val="24"/>
          <w:szCs w:val="24"/>
        </w:rPr>
        <w:t xml:space="preserve">Настоящее согласие действует до достижения указанных в тексте данного согласия целей. </w:t>
      </w:r>
    </w:p>
    <w:p w:rsidR="00F2331E" w:rsidRPr="00F2331E" w:rsidRDefault="00F2331E" w:rsidP="00F2331E">
      <w:pPr>
        <w:shd w:val="clear" w:color="FFFFFF" w:fill="FFFFFF"/>
        <w:ind w:firstLine="706"/>
        <w:jc w:val="both"/>
        <w:rPr>
          <w:sz w:val="24"/>
          <w:szCs w:val="24"/>
        </w:rPr>
      </w:pPr>
      <w:r w:rsidRPr="00F2331E">
        <w:rPr>
          <w:sz w:val="24"/>
          <w:szCs w:val="24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p w:rsidR="00F2331E" w:rsidRPr="00A00A49" w:rsidRDefault="00F2331E" w:rsidP="00F2331E">
      <w:pPr>
        <w:shd w:val="clear" w:color="FFFFFF" w:fill="FFFFFF"/>
        <w:ind w:firstLine="706"/>
        <w:jc w:val="both"/>
        <w:rPr>
          <w:sz w:val="24"/>
          <w:szCs w:val="24"/>
        </w:rPr>
      </w:pPr>
      <w:r w:rsidRPr="00A00A49">
        <w:rPr>
          <w:sz w:val="24"/>
          <w:szCs w:val="24"/>
        </w:rPr>
        <w:t xml:space="preserve">- официальный интернет-сайт Оператора: </w:t>
      </w:r>
      <w:r w:rsidR="00A00A49" w:rsidRPr="00A00A49">
        <w:rPr>
          <w:sz w:val="24"/>
          <w:szCs w:val="24"/>
        </w:rPr>
        <w:t>https://kolyshley.pnzreg.ru/</w:t>
      </w:r>
      <w:r w:rsidRPr="00A00A49">
        <w:rPr>
          <w:sz w:val="24"/>
          <w:szCs w:val="24"/>
        </w:rPr>
        <w:t>.</w:t>
      </w:r>
    </w:p>
    <w:p w:rsidR="00F2331E" w:rsidRPr="00F2331E" w:rsidRDefault="00F2331E" w:rsidP="00F2331E">
      <w:pPr>
        <w:spacing w:before="120"/>
        <w:jc w:val="both"/>
        <w:rPr>
          <w:rFonts w:eastAsia="Calibri"/>
          <w:b/>
          <w:sz w:val="24"/>
          <w:szCs w:val="24"/>
        </w:rPr>
      </w:pPr>
      <w:r w:rsidRPr="00F2331E">
        <w:rPr>
          <w:rFonts w:eastAsia="Calibri"/>
          <w:b/>
          <w:sz w:val="24"/>
          <w:szCs w:val="24"/>
        </w:rPr>
        <w:t>Перечень лиц, которым Оператором Конкурса могут быть переданы указанные выше персональные данные,</w:t>
      </w:r>
      <w:r w:rsidRPr="00F2331E">
        <w:rPr>
          <w:rFonts w:eastAsia="Calibri"/>
          <w:sz w:val="24"/>
          <w:szCs w:val="24"/>
        </w:rPr>
        <w:t xml:space="preserve"> </w:t>
      </w:r>
      <w:r w:rsidRPr="00F2331E">
        <w:rPr>
          <w:rFonts w:eastAsia="Calibri"/>
          <w:b/>
          <w:sz w:val="24"/>
          <w:szCs w:val="24"/>
        </w:rPr>
        <w:t>а также результаты прохождения первого (заочного) и второго (очного) этапов Конкурса:</w:t>
      </w:r>
    </w:p>
    <w:p w:rsidR="00F2331E" w:rsidRPr="00F2331E" w:rsidRDefault="00F2331E" w:rsidP="00F2331E">
      <w:pPr>
        <w:ind w:firstLine="708"/>
        <w:jc w:val="both"/>
        <w:rPr>
          <w:rFonts w:eastAsia="Calibri"/>
          <w:sz w:val="24"/>
          <w:szCs w:val="24"/>
        </w:rPr>
      </w:pPr>
      <w:r w:rsidRPr="00F2331E">
        <w:rPr>
          <w:rFonts w:eastAsia="Calibri"/>
          <w:sz w:val="24"/>
          <w:szCs w:val="24"/>
        </w:rPr>
        <w:t>- в целях проведения Конкурса - лицам, привлеченным Оператором к проведению Конкурса и оценке;</w:t>
      </w:r>
    </w:p>
    <w:p w:rsidR="00F2331E" w:rsidRPr="00F2331E" w:rsidRDefault="00F2331E" w:rsidP="00F2331E">
      <w:pPr>
        <w:ind w:firstLine="360"/>
        <w:jc w:val="both"/>
        <w:rPr>
          <w:sz w:val="24"/>
          <w:szCs w:val="24"/>
        </w:rPr>
      </w:pPr>
      <w:r w:rsidRPr="00F2331E">
        <w:rPr>
          <w:rFonts w:eastAsia="Calibri"/>
          <w:sz w:val="24"/>
          <w:szCs w:val="24"/>
        </w:rPr>
        <w:t>- в целях содействия моему профессиональному развитию - представителям органов государственной власти и местного самоуправления, а также представителям федеральных и региональных органов власти и другим потенциальным работодателям для возможного приглашения меня к собеседованию на предмет трудоустройства.</w:t>
      </w:r>
    </w:p>
    <w:p w:rsidR="00F2331E" w:rsidRPr="00F2331E" w:rsidRDefault="00F2331E" w:rsidP="00F2331E">
      <w:pPr>
        <w:jc w:val="both"/>
        <w:rPr>
          <w:rFonts w:eastAsia="Calibri"/>
          <w:sz w:val="24"/>
          <w:szCs w:val="24"/>
        </w:rPr>
      </w:pPr>
    </w:p>
    <w:p w:rsidR="00F2331E" w:rsidRPr="00F2331E" w:rsidRDefault="00F2331E" w:rsidP="00F2331E">
      <w:pPr>
        <w:ind w:firstLine="360"/>
        <w:jc w:val="both"/>
        <w:rPr>
          <w:rFonts w:eastAsia="Calibri"/>
          <w:sz w:val="24"/>
          <w:szCs w:val="24"/>
        </w:rPr>
      </w:pPr>
      <w:r w:rsidRPr="00F2331E">
        <w:rPr>
          <w:rFonts w:eastAsia="Calibri"/>
          <w:sz w:val="24"/>
          <w:szCs w:val="24"/>
        </w:rPr>
        <w:t>Настоящее согласие может быть отозвано (полностью либо в части обработки персональных данных с определенной целью) путем направления Оператору заявления в письменном виде по адресу местонахождения Оператора.</w:t>
      </w:r>
    </w:p>
    <w:p w:rsidR="00F2331E" w:rsidRPr="00F2331E" w:rsidRDefault="00F2331E" w:rsidP="00F2331E">
      <w:pPr>
        <w:ind w:firstLine="360"/>
        <w:jc w:val="both"/>
        <w:rPr>
          <w:rFonts w:eastAsia="Calibri"/>
          <w:sz w:val="24"/>
          <w:szCs w:val="24"/>
        </w:rPr>
      </w:pPr>
      <w:r w:rsidRPr="00F2331E">
        <w:rPr>
          <w:rFonts w:eastAsia="Calibri"/>
          <w:sz w:val="24"/>
          <w:szCs w:val="24"/>
        </w:rPr>
        <w:t>В случае отзыва согласия Оператор прекращает обработку персональных данных полностью либо в целях, указанных в заявлении, за исключением обработки персональных данных, которую Оператор вправе осуществлять без согласия субъекта персональных данных в соответствии с законодательством Российской Федерации.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/>
      </w:tblPr>
      <w:tblGrid>
        <w:gridCol w:w="139"/>
        <w:gridCol w:w="395"/>
        <w:gridCol w:w="262"/>
        <w:gridCol w:w="1957"/>
        <w:gridCol w:w="543"/>
        <w:gridCol w:w="526"/>
        <w:gridCol w:w="2239"/>
        <w:gridCol w:w="264"/>
        <w:gridCol w:w="3029"/>
      </w:tblGrid>
      <w:tr w:rsidR="00F2331E" w:rsidRPr="00F2331E" w:rsidTr="009F4605">
        <w:trPr>
          <w:trHeight w:val="567"/>
        </w:trPr>
        <w:tc>
          <w:tcPr>
            <w:tcW w:w="74" w:type="pct"/>
            <w:shd w:val="clear" w:color="auto" w:fill="auto"/>
            <w:vAlign w:val="bottom"/>
          </w:tcPr>
          <w:p w:rsidR="00F2331E" w:rsidRPr="00F2331E" w:rsidRDefault="00F2331E" w:rsidP="005E03E1">
            <w:pPr>
              <w:ind w:firstLine="709"/>
              <w:jc w:val="both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 w:rsidRPr="00F2331E">
              <w:rPr>
                <w:rFonts w:ascii="Calibri" w:hAnsi="Calibri" w:cs="Calibri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11" w:type="pct"/>
            <w:shd w:val="clear" w:color="auto" w:fill="auto"/>
            <w:vAlign w:val="bottom"/>
          </w:tcPr>
          <w:p w:rsidR="00F2331E" w:rsidRPr="00F2331E" w:rsidRDefault="00F2331E" w:rsidP="005E03E1">
            <w:pPr>
              <w:ind w:firstLine="709"/>
              <w:jc w:val="both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40" w:type="pct"/>
            <w:shd w:val="clear" w:color="auto" w:fill="auto"/>
            <w:vAlign w:val="bottom"/>
          </w:tcPr>
          <w:p w:rsidR="00F2331E" w:rsidRPr="00F2331E" w:rsidRDefault="00F2331E" w:rsidP="005E03E1">
            <w:pPr>
              <w:ind w:firstLine="709"/>
              <w:jc w:val="both"/>
              <w:rPr>
                <w:rFonts w:ascii="Calibri" w:hAnsi="Calibri" w:cs="Calibri"/>
                <w:sz w:val="28"/>
                <w:szCs w:val="28"/>
                <w:lang w:eastAsia="en-US"/>
              </w:rPr>
            </w:pPr>
            <w:r w:rsidRPr="00F2331E">
              <w:rPr>
                <w:rFonts w:ascii="Calibri" w:hAnsi="Calibri" w:cs="Calibri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1046" w:type="pct"/>
            <w:shd w:val="clear" w:color="auto" w:fill="auto"/>
            <w:vAlign w:val="bottom"/>
          </w:tcPr>
          <w:p w:rsidR="00F2331E" w:rsidRPr="00F2331E" w:rsidRDefault="00F2331E" w:rsidP="005E03E1">
            <w:pPr>
              <w:jc w:val="both"/>
              <w:rPr>
                <w:lang w:eastAsia="en-US"/>
              </w:rPr>
            </w:pPr>
            <w:r w:rsidRPr="00F2331E">
              <w:rPr>
                <w:lang w:eastAsia="en-US"/>
              </w:rPr>
              <w:t>«__»_______</w:t>
            </w:r>
          </w:p>
        </w:tc>
        <w:tc>
          <w:tcPr>
            <w:tcW w:w="290" w:type="pct"/>
            <w:shd w:val="clear" w:color="auto" w:fill="auto"/>
            <w:vAlign w:val="bottom"/>
          </w:tcPr>
          <w:p w:rsidR="00F2331E" w:rsidRPr="00F2331E" w:rsidRDefault="00F2331E" w:rsidP="005E03E1">
            <w:pPr>
              <w:ind w:firstLine="709"/>
              <w:jc w:val="right"/>
              <w:rPr>
                <w:lang w:eastAsia="en-US"/>
              </w:rPr>
            </w:pPr>
            <w:r w:rsidRPr="00F2331E">
              <w:rPr>
                <w:lang w:eastAsia="en-US"/>
              </w:rPr>
              <w:t xml:space="preserve"> </w:t>
            </w:r>
            <w:proofErr w:type="gramStart"/>
            <w:r w:rsidRPr="00F2331E">
              <w:rPr>
                <w:lang w:eastAsia="en-US"/>
              </w:rPr>
              <w:t>г</w:t>
            </w:r>
            <w:proofErr w:type="gramEnd"/>
            <w:r w:rsidRPr="00F2331E">
              <w:rPr>
                <w:lang w:eastAsia="en-US"/>
              </w:rPr>
              <w:t>.</w:t>
            </w:r>
          </w:p>
        </w:tc>
        <w:tc>
          <w:tcPr>
            <w:tcW w:w="281" w:type="pct"/>
            <w:shd w:val="clear" w:color="auto" w:fill="auto"/>
            <w:vAlign w:val="bottom"/>
          </w:tcPr>
          <w:p w:rsidR="00F2331E" w:rsidRPr="00F2331E" w:rsidRDefault="00F2331E" w:rsidP="005E03E1">
            <w:pPr>
              <w:ind w:firstLine="709"/>
              <w:jc w:val="both"/>
              <w:rPr>
                <w:rFonts w:ascii="Calibri" w:hAnsi="Calibri" w:cs="Calibri"/>
                <w:sz w:val="28"/>
                <w:szCs w:val="28"/>
                <w:lang w:eastAsia="en-US"/>
              </w:rPr>
            </w:pPr>
          </w:p>
        </w:tc>
        <w:tc>
          <w:tcPr>
            <w:tcW w:w="1197" w:type="pct"/>
            <w:shd w:val="clear" w:color="auto" w:fill="auto"/>
            <w:vAlign w:val="bottom"/>
          </w:tcPr>
          <w:p w:rsidR="00F2331E" w:rsidRPr="00F2331E" w:rsidRDefault="00F2331E" w:rsidP="005E03E1">
            <w:pPr>
              <w:rPr>
                <w:lang w:eastAsia="en-US"/>
              </w:rPr>
            </w:pPr>
            <w:r w:rsidRPr="00F2331E">
              <w:rPr>
                <w:lang w:eastAsia="en-US"/>
              </w:rPr>
              <w:t>___________</w:t>
            </w:r>
          </w:p>
        </w:tc>
        <w:tc>
          <w:tcPr>
            <w:tcW w:w="141" w:type="pct"/>
            <w:shd w:val="clear" w:color="auto" w:fill="auto"/>
            <w:vAlign w:val="bottom"/>
          </w:tcPr>
          <w:p w:rsidR="00F2331E" w:rsidRPr="00F2331E" w:rsidRDefault="00F2331E" w:rsidP="005E03E1">
            <w:pPr>
              <w:ind w:firstLine="709"/>
              <w:rPr>
                <w:lang w:eastAsia="en-US"/>
              </w:rPr>
            </w:pPr>
            <w:r w:rsidRPr="00F2331E">
              <w:rPr>
                <w:lang w:eastAsia="en-US"/>
              </w:rPr>
              <w:t>/</w:t>
            </w:r>
          </w:p>
        </w:tc>
        <w:tc>
          <w:tcPr>
            <w:tcW w:w="1619" w:type="pct"/>
            <w:shd w:val="clear" w:color="auto" w:fill="auto"/>
            <w:vAlign w:val="bottom"/>
          </w:tcPr>
          <w:p w:rsidR="00F2331E" w:rsidRPr="00F2331E" w:rsidRDefault="00F2331E" w:rsidP="005E03E1">
            <w:pPr>
              <w:rPr>
                <w:lang w:eastAsia="en-US"/>
              </w:rPr>
            </w:pPr>
            <w:r w:rsidRPr="00F2331E">
              <w:rPr>
                <w:lang w:eastAsia="en-US"/>
              </w:rPr>
              <w:t xml:space="preserve">         _____________</w:t>
            </w:r>
          </w:p>
        </w:tc>
      </w:tr>
      <w:tr w:rsidR="00F2331E" w:rsidRPr="00F2331E" w:rsidTr="009F4605">
        <w:tc>
          <w:tcPr>
            <w:tcW w:w="74" w:type="pct"/>
            <w:shd w:val="clear" w:color="auto" w:fill="auto"/>
          </w:tcPr>
          <w:p w:rsidR="00F2331E" w:rsidRPr="00F2331E" w:rsidRDefault="00F2331E" w:rsidP="005E03E1">
            <w:pPr>
              <w:ind w:firstLine="709"/>
              <w:jc w:val="center"/>
              <w:rPr>
                <w:lang w:eastAsia="en-US"/>
              </w:rPr>
            </w:pPr>
          </w:p>
        </w:tc>
        <w:tc>
          <w:tcPr>
            <w:tcW w:w="211" w:type="pct"/>
            <w:shd w:val="clear" w:color="auto" w:fill="auto"/>
          </w:tcPr>
          <w:p w:rsidR="00F2331E" w:rsidRPr="00F2331E" w:rsidRDefault="00F2331E" w:rsidP="005E03E1">
            <w:pPr>
              <w:ind w:firstLine="709"/>
              <w:jc w:val="center"/>
              <w:rPr>
                <w:lang w:eastAsia="en-US"/>
              </w:rPr>
            </w:pPr>
          </w:p>
        </w:tc>
        <w:tc>
          <w:tcPr>
            <w:tcW w:w="140" w:type="pct"/>
            <w:shd w:val="clear" w:color="auto" w:fill="auto"/>
          </w:tcPr>
          <w:p w:rsidR="00F2331E" w:rsidRPr="00F2331E" w:rsidRDefault="00F2331E" w:rsidP="005E03E1">
            <w:pPr>
              <w:ind w:firstLine="709"/>
              <w:jc w:val="center"/>
              <w:rPr>
                <w:lang w:eastAsia="en-US"/>
              </w:rPr>
            </w:pPr>
          </w:p>
        </w:tc>
        <w:tc>
          <w:tcPr>
            <w:tcW w:w="1046" w:type="pct"/>
            <w:shd w:val="clear" w:color="auto" w:fill="auto"/>
          </w:tcPr>
          <w:p w:rsidR="00F2331E" w:rsidRPr="00F2331E" w:rsidRDefault="00F2331E" w:rsidP="005E03E1">
            <w:pPr>
              <w:ind w:firstLine="709"/>
              <w:jc w:val="center"/>
              <w:rPr>
                <w:lang w:eastAsia="en-US"/>
              </w:rPr>
            </w:pPr>
          </w:p>
        </w:tc>
        <w:tc>
          <w:tcPr>
            <w:tcW w:w="290" w:type="pct"/>
            <w:shd w:val="clear" w:color="auto" w:fill="auto"/>
          </w:tcPr>
          <w:p w:rsidR="00F2331E" w:rsidRPr="00F2331E" w:rsidRDefault="00F2331E" w:rsidP="005E03E1">
            <w:pPr>
              <w:ind w:firstLine="709"/>
              <w:jc w:val="center"/>
              <w:rPr>
                <w:lang w:eastAsia="en-US"/>
              </w:rPr>
            </w:pPr>
          </w:p>
        </w:tc>
        <w:tc>
          <w:tcPr>
            <w:tcW w:w="281" w:type="pct"/>
            <w:shd w:val="clear" w:color="auto" w:fill="auto"/>
          </w:tcPr>
          <w:p w:rsidR="00F2331E" w:rsidRPr="00F2331E" w:rsidRDefault="00F2331E" w:rsidP="005E03E1">
            <w:pPr>
              <w:ind w:firstLine="709"/>
              <w:jc w:val="center"/>
              <w:rPr>
                <w:lang w:eastAsia="en-US"/>
              </w:rPr>
            </w:pPr>
          </w:p>
        </w:tc>
        <w:tc>
          <w:tcPr>
            <w:tcW w:w="1197" w:type="pct"/>
            <w:shd w:val="clear" w:color="auto" w:fill="auto"/>
            <w:vAlign w:val="center"/>
          </w:tcPr>
          <w:p w:rsidR="00F2331E" w:rsidRPr="00F2331E" w:rsidRDefault="00F2331E" w:rsidP="005E03E1">
            <w:pPr>
              <w:rPr>
                <w:lang w:eastAsia="en-US"/>
              </w:rPr>
            </w:pPr>
            <w:r w:rsidRPr="00F2331E">
              <w:rPr>
                <w:lang w:eastAsia="en-US"/>
              </w:rPr>
              <w:t xml:space="preserve">       (подпись)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F2331E" w:rsidRPr="00F2331E" w:rsidRDefault="00F2331E" w:rsidP="005E03E1">
            <w:pPr>
              <w:ind w:firstLine="709"/>
              <w:jc w:val="center"/>
              <w:rPr>
                <w:lang w:eastAsia="en-US"/>
              </w:rPr>
            </w:pPr>
          </w:p>
        </w:tc>
        <w:tc>
          <w:tcPr>
            <w:tcW w:w="1619" w:type="pct"/>
            <w:shd w:val="clear" w:color="auto" w:fill="auto"/>
            <w:vAlign w:val="center"/>
          </w:tcPr>
          <w:p w:rsidR="00F2331E" w:rsidRPr="00F2331E" w:rsidRDefault="00F2331E" w:rsidP="005E03E1">
            <w:pPr>
              <w:jc w:val="center"/>
              <w:rPr>
                <w:lang w:eastAsia="en-US"/>
              </w:rPr>
            </w:pPr>
            <w:r w:rsidRPr="00F2331E">
              <w:rPr>
                <w:lang w:eastAsia="en-US"/>
              </w:rPr>
              <w:t>(расшифровка подписи)    ».</w:t>
            </w:r>
          </w:p>
        </w:tc>
      </w:tr>
    </w:tbl>
    <w:p w:rsidR="00F2331E" w:rsidRDefault="00F2331E" w:rsidP="00F2331E">
      <w:pPr>
        <w:tabs>
          <w:tab w:val="left" w:pos="1114"/>
        </w:tabs>
        <w:rPr>
          <w:sz w:val="28"/>
          <w:szCs w:val="28"/>
        </w:rPr>
        <w:sectPr w:rsidR="00F2331E" w:rsidSect="00C71F4B">
          <w:pgSz w:w="11906" w:h="16838"/>
          <w:pgMar w:top="1134" w:right="851" w:bottom="539" w:left="1701" w:header="709" w:footer="709" w:gutter="0"/>
          <w:cols w:space="708"/>
          <w:docGrid w:linePitch="360"/>
        </w:sectPr>
      </w:pPr>
    </w:p>
    <w:tbl>
      <w:tblPr>
        <w:tblW w:w="0" w:type="auto"/>
        <w:jc w:val="right"/>
        <w:tblLook w:val="04A0"/>
      </w:tblPr>
      <w:tblGrid>
        <w:gridCol w:w="6842"/>
      </w:tblGrid>
      <w:tr w:rsidR="00F2331E" w:rsidRPr="00234515" w:rsidTr="005E03E1">
        <w:trPr>
          <w:jc w:val="right"/>
        </w:trPr>
        <w:tc>
          <w:tcPr>
            <w:tcW w:w="5505" w:type="dxa"/>
            <w:shd w:val="clear" w:color="auto" w:fill="auto"/>
          </w:tcPr>
          <w:p w:rsidR="00F2331E" w:rsidRPr="00234515" w:rsidRDefault="00F2331E" w:rsidP="00FB18D0">
            <w:pPr>
              <w:jc w:val="right"/>
              <w:rPr>
                <w:bCs/>
                <w:sz w:val="24"/>
                <w:szCs w:val="24"/>
              </w:rPr>
            </w:pPr>
            <w:r w:rsidRPr="00234515">
              <w:rPr>
                <w:bCs/>
                <w:sz w:val="24"/>
                <w:szCs w:val="24"/>
              </w:rPr>
              <w:lastRenderedPageBreak/>
              <w:t>Приложение №2</w:t>
            </w:r>
          </w:p>
          <w:p w:rsidR="00FB18D0" w:rsidRPr="00234515" w:rsidRDefault="00FB18D0" w:rsidP="00FB18D0">
            <w:pPr>
              <w:widowControl/>
              <w:jc w:val="right"/>
              <w:rPr>
                <w:bCs/>
                <w:sz w:val="24"/>
                <w:szCs w:val="24"/>
              </w:rPr>
            </w:pPr>
            <w:r w:rsidRPr="00234515">
              <w:rPr>
                <w:bCs/>
                <w:sz w:val="24"/>
                <w:szCs w:val="24"/>
              </w:rPr>
              <w:t>Утвержден</w:t>
            </w:r>
          </w:p>
          <w:p w:rsidR="00FB18D0" w:rsidRPr="00234515" w:rsidRDefault="00FB18D0" w:rsidP="00FB18D0">
            <w:pPr>
              <w:autoSpaceDE w:val="0"/>
              <w:autoSpaceDN w:val="0"/>
              <w:adjustRightInd w:val="0"/>
              <w:ind w:left="4956"/>
              <w:jc w:val="right"/>
              <w:outlineLvl w:val="0"/>
              <w:rPr>
                <w:bCs/>
                <w:sz w:val="24"/>
                <w:szCs w:val="24"/>
              </w:rPr>
            </w:pPr>
            <w:r w:rsidRPr="00234515">
              <w:rPr>
                <w:bCs/>
                <w:sz w:val="24"/>
                <w:szCs w:val="24"/>
              </w:rPr>
              <w:t>постановлением Администрации</w:t>
            </w:r>
          </w:p>
          <w:p w:rsidR="00FB18D0" w:rsidRPr="00234515" w:rsidRDefault="00FB18D0" w:rsidP="00FB18D0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  <w:i/>
                <w:sz w:val="24"/>
                <w:szCs w:val="24"/>
              </w:rPr>
            </w:pPr>
            <w:proofErr w:type="spellStart"/>
            <w:r w:rsidRPr="00234515">
              <w:rPr>
                <w:bCs/>
                <w:sz w:val="24"/>
                <w:szCs w:val="24"/>
              </w:rPr>
              <w:t>Колышлейского</w:t>
            </w:r>
            <w:proofErr w:type="spellEnd"/>
            <w:r w:rsidRPr="00234515">
              <w:rPr>
                <w:bCs/>
                <w:sz w:val="24"/>
                <w:szCs w:val="24"/>
              </w:rPr>
              <w:t xml:space="preserve"> района Пензенской области</w:t>
            </w:r>
          </w:p>
          <w:p w:rsidR="00FB18D0" w:rsidRPr="00234515" w:rsidRDefault="00665D18" w:rsidP="00FB18D0">
            <w:pPr>
              <w:autoSpaceDE w:val="0"/>
              <w:autoSpaceDN w:val="0"/>
              <w:adjustRightInd w:val="0"/>
              <w:jc w:val="right"/>
              <w:outlineLvl w:val="0"/>
              <w:rPr>
                <w:bCs/>
                <w:sz w:val="24"/>
                <w:szCs w:val="24"/>
              </w:rPr>
            </w:pPr>
            <w:r w:rsidRPr="00234515">
              <w:rPr>
                <w:bCs/>
                <w:sz w:val="24"/>
                <w:szCs w:val="24"/>
              </w:rPr>
              <w:t>от 30.05.2022 № 146-п</w:t>
            </w:r>
          </w:p>
          <w:p w:rsidR="00F2331E" w:rsidRPr="00234515" w:rsidRDefault="00F2331E" w:rsidP="005E03E1">
            <w:pPr>
              <w:jc w:val="center"/>
              <w:rPr>
                <w:sz w:val="28"/>
                <w:szCs w:val="28"/>
              </w:rPr>
            </w:pPr>
          </w:p>
        </w:tc>
      </w:tr>
    </w:tbl>
    <w:p w:rsidR="00F2331E" w:rsidRPr="00FB18D0" w:rsidRDefault="00F2331E" w:rsidP="00F2331E">
      <w:pPr>
        <w:jc w:val="center"/>
        <w:rPr>
          <w:b/>
          <w:sz w:val="24"/>
          <w:szCs w:val="24"/>
        </w:rPr>
      </w:pPr>
      <w:r w:rsidRPr="00A6479D">
        <w:rPr>
          <w:sz w:val="28"/>
          <w:szCs w:val="28"/>
        </w:rPr>
        <w:t xml:space="preserve"> </w:t>
      </w:r>
    </w:p>
    <w:p w:rsidR="00F2331E" w:rsidRPr="00FB18D0" w:rsidRDefault="00F2331E" w:rsidP="00F2331E">
      <w:pPr>
        <w:jc w:val="center"/>
        <w:rPr>
          <w:b/>
          <w:sz w:val="24"/>
          <w:szCs w:val="24"/>
        </w:rPr>
      </w:pPr>
      <w:r w:rsidRPr="00FB18D0">
        <w:rPr>
          <w:b/>
          <w:sz w:val="24"/>
          <w:szCs w:val="24"/>
        </w:rPr>
        <w:t>МЕТОДИКА</w:t>
      </w:r>
    </w:p>
    <w:p w:rsidR="00F2331E" w:rsidRPr="00FB18D0" w:rsidRDefault="00F2331E" w:rsidP="00F2331E">
      <w:pPr>
        <w:jc w:val="center"/>
        <w:rPr>
          <w:b/>
          <w:sz w:val="24"/>
          <w:szCs w:val="24"/>
        </w:rPr>
      </w:pPr>
      <w:r w:rsidRPr="00FB18D0">
        <w:rPr>
          <w:b/>
          <w:sz w:val="24"/>
          <w:szCs w:val="24"/>
        </w:rPr>
        <w:t xml:space="preserve">оценки профессиональных и личностных компетенций </w:t>
      </w:r>
    </w:p>
    <w:p w:rsidR="00F2331E" w:rsidRPr="00FB18D0" w:rsidRDefault="00F2331E" w:rsidP="00F2331E">
      <w:pPr>
        <w:jc w:val="center"/>
        <w:rPr>
          <w:b/>
          <w:sz w:val="24"/>
          <w:szCs w:val="24"/>
        </w:rPr>
      </w:pPr>
      <w:r w:rsidRPr="00FB18D0">
        <w:rPr>
          <w:b/>
          <w:sz w:val="24"/>
          <w:szCs w:val="24"/>
        </w:rPr>
        <w:t xml:space="preserve">кандидатов в резерв управленческих кадров </w:t>
      </w:r>
    </w:p>
    <w:p w:rsidR="00F2331E" w:rsidRPr="00FB18D0" w:rsidRDefault="00FB18D0" w:rsidP="00F2331E">
      <w:pPr>
        <w:jc w:val="center"/>
        <w:rPr>
          <w:b/>
          <w:i/>
          <w:sz w:val="24"/>
          <w:szCs w:val="24"/>
        </w:rPr>
      </w:pPr>
      <w:proofErr w:type="spellStart"/>
      <w:r w:rsidRPr="00FB18D0">
        <w:rPr>
          <w:b/>
          <w:bCs/>
          <w:sz w:val="24"/>
          <w:szCs w:val="24"/>
        </w:rPr>
        <w:t>Колышлейского</w:t>
      </w:r>
      <w:proofErr w:type="spellEnd"/>
      <w:r w:rsidRPr="00FB18D0">
        <w:rPr>
          <w:b/>
          <w:bCs/>
          <w:sz w:val="24"/>
          <w:szCs w:val="24"/>
        </w:rPr>
        <w:t xml:space="preserve"> района Пензенской области</w:t>
      </w:r>
    </w:p>
    <w:p w:rsidR="00F2331E" w:rsidRPr="00FB18D0" w:rsidRDefault="00F2331E" w:rsidP="00F2331E">
      <w:pPr>
        <w:jc w:val="center"/>
        <w:rPr>
          <w:b/>
          <w:sz w:val="24"/>
          <w:szCs w:val="24"/>
        </w:rPr>
      </w:pPr>
    </w:p>
    <w:p w:rsidR="00F2331E" w:rsidRPr="00FB18D0" w:rsidRDefault="00F2331E" w:rsidP="00F2331E">
      <w:pPr>
        <w:ind w:firstLine="720"/>
        <w:jc w:val="both"/>
        <w:rPr>
          <w:sz w:val="24"/>
          <w:szCs w:val="24"/>
        </w:rPr>
      </w:pPr>
      <w:r w:rsidRPr="00FB18D0">
        <w:rPr>
          <w:sz w:val="24"/>
          <w:szCs w:val="24"/>
        </w:rPr>
        <w:t xml:space="preserve">1. </w:t>
      </w:r>
      <w:proofErr w:type="gramStart"/>
      <w:r w:rsidRPr="00FB18D0">
        <w:rPr>
          <w:sz w:val="24"/>
          <w:szCs w:val="24"/>
        </w:rPr>
        <w:t xml:space="preserve">Настоящая Методика оценки профессиональных и личностных компетенций кандидатов в резерв управленческих кадров </w:t>
      </w:r>
      <w:proofErr w:type="spellStart"/>
      <w:r w:rsidR="00FB18D0" w:rsidRPr="00FB18D0">
        <w:rPr>
          <w:bCs/>
          <w:sz w:val="24"/>
          <w:szCs w:val="24"/>
        </w:rPr>
        <w:t>Колышлейского</w:t>
      </w:r>
      <w:proofErr w:type="spellEnd"/>
      <w:r w:rsidR="00FB18D0" w:rsidRPr="00FB18D0">
        <w:rPr>
          <w:bCs/>
          <w:sz w:val="24"/>
          <w:szCs w:val="24"/>
        </w:rPr>
        <w:t xml:space="preserve"> района Пензенской области</w:t>
      </w:r>
      <w:r w:rsidRPr="00FB18D0">
        <w:rPr>
          <w:i/>
          <w:sz w:val="24"/>
          <w:szCs w:val="24"/>
        </w:rPr>
        <w:t xml:space="preserve"> </w:t>
      </w:r>
      <w:r w:rsidRPr="00FB18D0">
        <w:rPr>
          <w:sz w:val="24"/>
          <w:szCs w:val="24"/>
        </w:rPr>
        <w:t>(далее - Методика) разработана в соответствии с Общей концепцией формирования и использования резервов управленческих кадров в Российской Федерации, одобренной Комиссией при Президенте Российской Федерации по вопросам государственной службы и резерва управленческих кадров (протокол от 29.11.2017 № 5).</w:t>
      </w:r>
      <w:proofErr w:type="gramEnd"/>
    </w:p>
    <w:p w:rsidR="00F2331E" w:rsidRPr="00FB18D0" w:rsidRDefault="00F2331E" w:rsidP="00F2331E">
      <w:pPr>
        <w:ind w:firstLine="720"/>
        <w:jc w:val="both"/>
        <w:rPr>
          <w:sz w:val="24"/>
          <w:szCs w:val="24"/>
        </w:rPr>
      </w:pPr>
      <w:r w:rsidRPr="00FB18D0">
        <w:rPr>
          <w:sz w:val="24"/>
          <w:szCs w:val="24"/>
        </w:rPr>
        <w:t xml:space="preserve">2. Конкурсный отбор проводится в два этапа на заседаниях Комиссии по формированию и подготовке резерва управленческих кадров (далее – </w:t>
      </w:r>
      <w:bookmarkStart w:id="1" w:name="OLE_LINK1"/>
      <w:bookmarkStart w:id="2" w:name="OLE_LINK2"/>
      <w:r w:rsidRPr="00FB18D0">
        <w:rPr>
          <w:sz w:val="24"/>
          <w:szCs w:val="24"/>
        </w:rPr>
        <w:t>Комиссия</w:t>
      </w:r>
      <w:bookmarkEnd w:id="1"/>
      <w:bookmarkEnd w:id="2"/>
      <w:r w:rsidRPr="00FB18D0">
        <w:rPr>
          <w:sz w:val="24"/>
          <w:szCs w:val="24"/>
        </w:rPr>
        <w:t>) в соответствии с Методикой.</w:t>
      </w:r>
    </w:p>
    <w:p w:rsidR="00F2331E" w:rsidRPr="00FB18D0" w:rsidRDefault="00F2331E" w:rsidP="00F2331E">
      <w:pPr>
        <w:ind w:firstLine="720"/>
        <w:jc w:val="both"/>
        <w:rPr>
          <w:sz w:val="24"/>
          <w:szCs w:val="24"/>
        </w:rPr>
      </w:pPr>
      <w:r w:rsidRPr="00FB18D0">
        <w:rPr>
          <w:sz w:val="24"/>
          <w:szCs w:val="24"/>
        </w:rPr>
        <w:t xml:space="preserve">Не </w:t>
      </w:r>
      <w:proofErr w:type="gramStart"/>
      <w:r w:rsidRPr="00FB18D0">
        <w:rPr>
          <w:sz w:val="24"/>
          <w:szCs w:val="24"/>
        </w:rPr>
        <w:t>позднее</w:t>
      </w:r>
      <w:proofErr w:type="gramEnd"/>
      <w:r w:rsidRPr="00FB18D0">
        <w:rPr>
          <w:sz w:val="24"/>
          <w:szCs w:val="24"/>
        </w:rPr>
        <w:t xml:space="preserve"> чем за 45 календарных дней до дня проведения первого (заочного) этапа конкурса кадровая служба администрации </w:t>
      </w:r>
      <w:proofErr w:type="spellStart"/>
      <w:r w:rsidR="00FB18D0" w:rsidRPr="00FB18D0">
        <w:rPr>
          <w:bCs/>
          <w:sz w:val="24"/>
          <w:szCs w:val="24"/>
        </w:rPr>
        <w:t>Колышлейского</w:t>
      </w:r>
      <w:proofErr w:type="spellEnd"/>
      <w:r w:rsidR="00FB18D0" w:rsidRPr="00FB18D0">
        <w:rPr>
          <w:bCs/>
          <w:sz w:val="24"/>
          <w:szCs w:val="24"/>
        </w:rPr>
        <w:t xml:space="preserve"> района Пензенской области</w:t>
      </w:r>
      <w:r w:rsidRPr="00FB18D0">
        <w:rPr>
          <w:sz w:val="24"/>
          <w:szCs w:val="24"/>
        </w:rPr>
        <w:t xml:space="preserve"> (далее – уполномоченное подразделение) размещает на официальном сайте администрации </w:t>
      </w:r>
      <w:proofErr w:type="spellStart"/>
      <w:r w:rsidR="00FB18D0" w:rsidRPr="00FB18D0">
        <w:rPr>
          <w:bCs/>
          <w:sz w:val="24"/>
          <w:szCs w:val="24"/>
        </w:rPr>
        <w:t>Колышлейского</w:t>
      </w:r>
      <w:proofErr w:type="spellEnd"/>
      <w:r w:rsidR="00FB18D0" w:rsidRPr="00FB18D0">
        <w:rPr>
          <w:bCs/>
          <w:sz w:val="24"/>
          <w:szCs w:val="24"/>
        </w:rPr>
        <w:t xml:space="preserve"> района Пензенской области</w:t>
      </w:r>
      <w:r w:rsidR="00FB18D0" w:rsidRPr="00FB18D0">
        <w:rPr>
          <w:sz w:val="24"/>
          <w:szCs w:val="24"/>
        </w:rPr>
        <w:t xml:space="preserve"> </w:t>
      </w:r>
      <w:r w:rsidRPr="00FB18D0">
        <w:rPr>
          <w:sz w:val="24"/>
          <w:szCs w:val="24"/>
        </w:rPr>
        <w:t>в информационно-телекоммуникационной сети «Интернет» (далее - сеть «Интернет») объявление о приеме документов для участия в конкурсном отборе. Документы принимаются в течение 30 календарных дней со дня опубликования объявления о проведении конкурса.</w:t>
      </w:r>
    </w:p>
    <w:p w:rsidR="00F2331E" w:rsidRPr="00FB18D0" w:rsidRDefault="00F2331E" w:rsidP="00F2331E">
      <w:pPr>
        <w:ind w:firstLine="720"/>
        <w:jc w:val="both"/>
        <w:rPr>
          <w:sz w:val="24"/>
          <w:szCs w:val="24"/>
        </w:rPr>
      </w:pPr>
      <w:r w:rsidRPr="00FB18D0">
        <w:rPr>
          <w:sz w:val="24"/>
          <w:szCs w:val="24"/>
        </w:rPr>
        <w:t xml:space="preserve">3. Первый (заочный) этап проводится не позднее 15 календарных дней со дня завершения приема документов и заключается в оценке профессиональных, личностных и управленческих ресурсов кандидатов в Резерв управленческих кадров (далее – Резерв) на основании представленных кандидатом документов для участия в конкурсном отборе. </w:t>
      </w:r>
    </w:p>
    <w:p w:rsidR="00F2331E" w:rsidRPr="00FB18D0" w:rsidRDefault="00F2331E" w:rsidP="00F2331E">
      <w:pPr>
        <w:ind w:firstLine="720"/>
        <w:jc w:val="both"/>
        <w:rPr>
          <w:sz w:val="24"/>
          <w:szCs w:val="24"/>
        </w:rPr>
      </w:pPr>
      <w:r w:rsidRPr="00FB18D0">
        <w:rPr>
          <w:sz w:val="24"/>
          <w:szCs w:val="24"/>
        </w:rPr>
        <w:t xml:space="preserve">На первом (заочном) этапе оценка профессиональных, личностных и управленческих ресурсов кандидатов проводится Комиссией в соответствии с Системой критериев оценки документов, представленных кандидатами для участия в конкурсном отборе в Резерв, согласно приложению № 1 к Методике. Каждый член Комиссии заносит в конкурсный </w:t>
      </w:r>
      <w:hyperlink r:id="rId11" w:history="1">
        <w:r w:rsidRPr="00FB18D0">
          <w:rPr>
            <w:sz w:val="24"/>
            <w:szCs w:val="24"/>
          </w:rPr>
          <w:t>бюллетень</w:t>
        </w:r>
      </w:hyperlink>
      <w:r w:rsidRPr="00FB18D0">
        <w:rPr>
          <w:sz w:val="24"/>
          <w:szCs w:val="24"/>
        </w:rPr>
        <w:t xml:space="preserve"> первого (заочного) этапа, составляемый по форме согласно приложению № 2 к Единой методике, результат оценки кандидата. На основании указанных конкурсных бюллетеней секретарь Комиссии составляет рейтинговый список кандидатов по итогам первого (заочного) этапа по форме согласно приложению № 3 к Методике. Итоговый балл кандидата для рейтингового списка по итогам первого (заочного) этапа определяется как сумма среднего арифметического итоговых баллов, выставленных кандидату каждым членом конкурсной комиссии.</w:t>
      </w:r>
    </w:p>
    <w:p w:rsidR="00F2331E" w:rsidRPr="007137A9" w:rsidRDefault="00F2331E" w:rsidP="00F2331E">
      <w:pPr>
        <w:ind w:firstLine="720"/>
        <w:jc w:val="both"/>
        <w:rPr>
          <w:sz w:val="24"/>
          <w:szCs w:val="24"/>
        </w:rPr>
      </w:pPr>
      <w:r w:rsidRPr="007137A9">
        <w:rPr>
          <w:sz w:val="24"/>
          <w:szCs w:val="24"/>
        </w:rPr>
        <w:t xml:space="preserve">4. К участию во втором (очном) этапе конкурса допускаются кандидаты, представившие полный пакет документов, установленный пунктом 3.4. Порядка формирования и использования резерва управленческих кадров </w:t>
      </w:r>
      <w:proofErr w:type="spellStart"/>
      <w:r w:rsidR="007137A9" w:rsidRPr="007137A9">
        <w:rPr>
          <w:bCs/>
          <w:sz w:val="24"/>
          <w:szCs w:val="24"/>
        </w:rPr>
        <w:t>Колышлейского</w:t>
      </w:r>
      <w:proofErr w:type="spellEnd"/>
      <w:r w:rsidR="007137A9" w:rsidRPr="007137A9">
        <w:rPr>
          <w:bCs/>
          <w:sz w:val="24"/>
          <w:szCs w:val="24"/>
        </w:rPr>
        <w:t xml:space="preserve"> района Пензенской области</w:t>
      </w:r>
      <w:r w:rsidRPr="007137A9">
        <w:rPr>
          <w:sz w:val="24"/>
          <w:szCs w:val="24"/>
        </w:rPr>
        <w:t xml:space="preserve"> (далее – Порядок),</w:t>
      </w:r>
      <w:r w:rsidRPr="007137A9">
        <w:rPr>
          <w:i/>
          <w:sz w:val="24"/>
          <w:szCs w:val="24"/>
        </w:rPr>
        <w:t xml:space="preserve"> </w:t>
      </w:r>
      <w:r w:rsidRPr="007137A9">
        <w:rPr>
          <w:sz w:val="24"/>
          <w:szCs w:val="24"/>
        </w:rPr>
        <w:t>соответствующие требованиям, установленным пунктом 3.3. Порядка, и набравшие по итогам оценки 12 и более итоговых баллов в рейтинговом списке.</w:t>
      </w:r>
    </w:p>
    <w:p w:rsidR="00F2331E" w:rsidRPr="007137A9" w:rsidRDefault="00F2331E" w:rsidP="00F2331E">
      <w:pPr>
        <w:ind w:firstLine="720"/>
        <w:jc w:val="both"/>
        <w:rPr>
          <w:sz w:val="24"/>
          <w:szCs w:val="24"/>
        </w:rPr>
      </w:pPr>
      <w:r w:rsidRPr="007137A9">
        <w:rPr>
          <w:sz w:val="24"/>
          <w:szCs w:val="24"/>
        </w:rPr>
        <w:t>Результат первого (заочного) этапа конкурса оформляется протоколом Комиссии.</w:t>
      </w:r>
    </w:p>
    <w:p w:rsidR="00F2331E" w:rsidRPr="007137A9" w:rsidRDefault="00F2331E" w:rsidP="00F2331E">
      <w:pPr>
        <w:ind w:firstLine="720"/>
        <w:jc w:val="both"/>
        <w:rPr>
          <w:sz w:val="24"/>
          <w:szCs w:val="24"/>
        </w:rPr>
      </w:pPr>
      <w:r w:rsidRPr="007137A9">
        <w:rPr>
          <w:sz w:val="24"/>
          <w:szCs w:val="24"/>
        </w:rPr>
        <w:t xml:space="preserve">5. В течение 3 календарных дней со дня проведения первого (заочного) этапа </w:t>
      </w:r>
      <w:r w:rsidRPr="007137A9">
        <w:rPr>
          <w:sz w:val="24"/>
          <w:szCs w:val="24"/>
        </w:rPr>
        <w:lastRenderedPageBreak/>
        <w:t>конкурса кандидатам направляется уведомление в письменной форме:</w:t>
      </w:r>
    </w:p>
    <w:p w:rsidR="00F2331E" w:rsidRPr="007137A9" w:rsidRDefault="00F2331E" w:rsidP="00F2331E">
      <w:pPr>
        <w:ind w:firstLine="720"/>
        <w:jc w:val="both"/>
        <w:rPr>
          <w:sz w:val="24"/>
          <w:szCs w:val="24"/>
        </w:rPr>
      </w:pPr>
      <w:proofErr w:type="gramStart"/>
      <w:r w:rsidRPr="007137A9">
        <w:rPr>
          <w:sz w:val="24"/>
          <w:szCs w:val="24"/>
        </w:rPr>
        <w:t>1) допущенным к участию во втором (очном) этапе конкурса – о дате, времени и месте проведения второго (очного) этапа конкурса;</w:t>
      </w:r>
      <w:proofErr w:type="gramEnd"/>
    </w:p>
    <w:p w:rsidR="00F2331E" w:rsidRPr="007137A9" w:rsidRDefault="00F2331E" w:rsidP="00F2331E">
      <w:pPr>
        <w:ind w:firstLine="720"/>
        <w:jc w:val="both"/>
        <w:rPr>
          <w:sz w:val="24"/>
          <w:szCs w:val="24"/>
        </w:rPr>
      </w:pPr>
      <w:proofErr w:type="gramStart"/>
      <w:r w:rsidRPr="007137A9">
        <w:rPr>
          <w:sz w:val="24"/>
          <w:szCs w:val="24"/>
        </w:rPr>
        <w:t>2) не допущенным к участию во втором (очном) этапе конкурса – об отказе в допуске к участию во втором (очном) этапе конкурса с указанием причин отказа в допуске.</w:t>
      </w:r>
      <w:proofErr w:type="gramEnd"/>
    </w:p>
    <w:p w:rsidR="00F2331E" w:rsidRPr="007137A9" w:rsidRDefault="00F2331E" w:rsidP="00F2331E">
      <w:pPr>
        <w:ind w:firstLine="720"/>
        <w:jc w:val="both"/>
        <w:rPr>
          <w:sz w:val="24"/>
          <w:szCs w:val="24"/>
        </w:rPr>
      </w:pPr>
      <w:r w:rsidRPr="007137A9">
        <w:rPr>
          <w:sz w:val="24"/>
          <w:szCs w:val="24"/>
        </w:rPr>
        <w:t xml:space="preserve">6. Второй (очный) этап конкурса проводится по истечении 15 календарных дней </w:t>
      </w:r>
      <w:proofErr w:type="gramStart"/>
      <w:r w:rsidRPr="007137A9">
        <w:rPr>
          <w:sz w:val="24"/>
          <w:szCs w:val="24"/>
        </w:rPr>
        <w:t>с даты подписания</w:t>
      </w:r>
      <w:proofErr w:type="gramEnd"/>
      <w:r w:rsidRPr="007137A9">
        <w:rPr>
          <w:sz w:val="24"/>
          <w:szCs w:val="24"/>
        </w:rPr>
        <w:t xml:space="preserve"> протокола проведения первого (заочного) этапа конкурса.</w:t>
      </w:r>
    </w:p>
    <w:p w:rsidR="00F2331E" w:rsidRPr="007137A9" w:rsidRDefault="00F2331E" w:rsidP="00F2331E">
      <w:pPr>
        <w:ind w:firstLine="720"/>
        <w:jc w:val="both"/>
        <w:rPr>
          <w:sz w:val="24"/>
          <w:szCs w:val="24"/>
        </w:rPr>
      </w:pPr>
      <w:r w:rsidRPr="007137A9">
        <w:rPr>
          <w:sz w:val="24"/>
          <w:szCs w:val="24"/>
        </w:rPr>
        <w:t>Второй (очный) этап конкурса заключается в оценке профессиональных и личностных качеств кандидатов, допущенных к участию во втором (очном) этапе конкурса, с использованием комплексного тестирования, групповых дискуссий и завершается индивидуальным собеседованием.</w:t>
      </w:r>
    </w:p>
    <w:p w:rsidR="00F2331E" w:rsidRPr="007137A9" w:rsidRDefault="00F2331E" w:rsidP="00F2331E">
      <w:pPr>
        <w:ind w:firstLine="720"/>
        <w:jc w:val="both"/>
        <w:rPr>
          <w:sz w:val="24"/>
          <w:szCs w:val="24"/>
        </w:rPr>
      </w:pPr>
      <w:r w:rsidRPr="007137A9">
        <w:rPr>
          <w:sz w:val="24"/>
          <w:szCs w:val="24"/>
        </w:rPr>
        <w:t>7. Оценка профессиональных и личностных качеств кандидатов осуществляется в соответствии с описанием методов и критериями оценки согласно приложению № 4 к Методике.</w:t>
      </w:r>
    </w:p>
    <w:p w:rsidR="00F2331E" w:rsidRPr="007137A9" w:rsidRDefault="00F2331E" w:rsidP="00F2331E">
      <w:pPr>
        <w:ind w:firstLine="720"/>
        <w:jc w:val="both"/>
        <w:rPr>
          <w:sz w:val="24"/>
          <w:szCs w:val="24"/>
        </w:rPr>
      </w:pPr>
      <w:r w:rsidRPr="007137A9">
        <w:rPr>
          <w:sz w:val="24"/>
          <w:szCs w:val="24"/>
        </w:rPr>
        <w:t xml:space="preserve">8. На заседании Комиссии по окончании групповой дискуссии и индивидуального собеседования с кандидатом каждый ее член заносит в конкурсный </w:t>
      </w:r>
      <w:hyperlink r:id="rId12" w:history="1">
        <w:r w:rsidRPr="007137A9">
          <w:rPr>
            <w:sz w:val="24"/>
            <w:szCs w:val="24"/>
          </w:rPr>
          <w:t>бюллетень</w:t>
        </w:r>
      </w:hyperlink>
      <w:r w:rsidRPr="007137A9">
        <w:rPr>
          <w:sz w:val="24"/>
          <w:szCs w:val="24"/>
        </w:rPr>
        <w:t xml:space="preserve"> второго (очного) этапа, составляемый по форме согласно приложению № 5 к Методике, результат оценки кандидата при необходимости с краткой мотивировкой, обосновывающей принятое членом конкурсной комиссии решение.</w:t>
      </w:r>
    </w:p>
    <w:p w:rsidR="00F2331E" w:rsidRPr="007137A9" w:rsidRDefault="00F2331E" w:rsidP="00F2331E">
      <w:pPr>
        <w:ind w:firstLine="720"/>
        <w:jc w:val="both"/>
        <w:rPr>
          <w:sz w:val="24"/>
          <w:szCs w:val="24"/>
        </w:rPr>
      </w:pPr>
      <w:r w:rsidRPr="007137A9">
        <w:rPr>
          <w:sz w:val="24"/>
          <w:szCs w:val="24"/>
        </w:rPr>
        <w:t xml:space="preserve">Итоговый балл кандидата по результатам групповой дискуссии определяется как сумма среднего арифметического баллов, выставленных кандидату каждым членом конкурсной комиссии. </w:t>
      </w:r>
    </w:p>
    <w:p w:rsidR="00F2331E" w:rsidRPr="007137A9" w:rsidRDefault="00F2331E" w:rsidP="00F2331E">
      <w:pPr>
        <w:ind w:firstLine="720"/>
        <w:jc w:val="both"/>
        <w:rPr>
          <w:sz w:val="24"/>
          <w:szCs w:val="24"/>
        </w:rPr>
      </w:pPr>
      <w:r w:rsidRPr="007137A9">
        <w:rPr>
          <w:sz w:val="24"/>
          <w:szCs w:val="24"/>
        </w:rPr>
        <w:t xml:space="preserve">Итоговый балл кандидата по результатам индивидуального собеседования определяется как сумма среднего арифметического баллов, выставленных кандидату каждым членом конкурсной комиссии. </w:t>
      </w:r>
    </w:p>
    <w:p w:rsidR="00F2331E" w:rsidRPr="007137A9" w:rsidRDefault="00F2331E" w:rsidP="00F2331E">
      <w:pPr>
        <w:ind w:firstLine="709"/>
        <w:jc w:val="both"/>
        <w:rPr>
          <w:sz w:val="24"/>
          <w:szCs w:val="24"/>
        </w:rPr>
      </w:pPr>
      <w:r w:rsidRPr="007137A9">
        <w:rPr>
          <w:sz w:val="24"/>
          <w:szCs w:val="24"/>
        </w:rPr>
        <w:t>После проведения двух этапов конкурсного отбора итоговые баллы, выставленные кандидатам по результатам оценки документов, комплексного тестирования, групповой дискуссии и индивидуального собеседования суммируются.</w:t>
      </w:r>
    </w:p>
    <w:p w:rsidR="00F2331E" w:rsidRPr="007137A9" w:rsidRDefault="00F2331E" w:rsidP="00F2331E">
      <w:pPr>
        <w:ind w:firstLine="709"/>
        <w:jc w:val="both"/>
        <w:rPr>
          <w:sz w:val="24"/>
          <w:szCs w:val="24"/>
        </w:rPr>
      </w:pPr>
      <w:r w:rsidRPr="007137A9">
        <w:rPr>
          <w:sz w:val="24"/>
          <w:szCs w:val="24"/>
        </w:rPr>
        <w:t>9. По результатам голосования Комиссия принимает одно из следующих решений:</w:t>
      </w:r>
    </w:p>
    <w:p w:rsidR="00F2331E" w:rsidRPr="007137A9" w:rsidRDefault="00F2331E" w:rsidP="00F2331E">
      <w:pPr>
        <w:ind w:firstLine="709"/>
        <w:jc w:val="both"/>
        <w:rPr>
          <w:sz w:val="24"/>
          <w:szCs w:val="24"/>
        </w:rPr>
      </w:pPr>
      <w:r w:rsidRPr="007137A9">
        <w:rPr>
          <w:sz w:val="24"/>
          <w:szCs w:val="24"/>
        </w:rPr>
        <w:t>1) кандидат рекомендуется для включения в Резерв;</w:t>
      </w:r>
    </w:p>
    <w:p w:rsidR="00F2331E" w:rsidRPr="007137A9" w:rsidRDefault="00F2331E" w:rsidP="00F2331E">
      <w:pPr>
        <w:ind w:firstLine="709"/>
        <w:jc w:val="both"/>
        <w:rPr>
          <w:sz w:val="24"/>
          <w:szCs w:val="24"/>
        </w:rPr>
      </w:pPr>
      <w:r w:rsidRPr="007137A9">
        <w:rPr>
          <w:sz w:val="24"/>
          <w:szCs w:val="24"/>
        </w:rPr>
        <w:t xml:space="preserve">2) кандидат не рекомендуется для включения в Резерв. </w:t>
      </w:r>
    </w:p>
    <w:p w:rsidR="00F2331E" w:rsidRPr="002D54A2" w:rsidRDefault="00F2331E" w:rsidP="00F2331E">
      <w:pPr>
        <w:ind w:firstLine="709"/>
        <w:jc w:val="both"/>
        <w:rPr>
          <w:i/>
        </w:rPr>
      </w:pPr>
      <w:r w:rsidRPr="007137A9">
        <w:rPr>
          <w:sz w:val="24"/>
          <w:szCs w:val="24"/>
        </w:rPr>
        <w:t>9.1. Решение Комиссии о включении в Резерв финалистов и победителей завершенных конкурсов управленцев «Лидеры России», Всероссийского конкурса «Лидеры России. Политика» и победители кадрового проекта «Пензенская область – регион возможностей» принимается без проведения конкурсного отбора и оформляется протоколом Комиссии.</w:t>
      </w:r>
      <w:r w:rsidRPr="002D54A2">
        <w:rPr>
          <w:sz w:val="28"/>
          <w:szCs w:val="28"/>
        </w:rPr>
        <w:t xml:space="preserve"> </w:t>
      </w:r>
    </w:p>
    <w:p w:rsidR="00F2331E" w:rsidRPr="007137A9" w:rsidRDefault="00F2331E" w:rsidP="00F2331E">
      <w:pPr>
        <w:ind w:firstLine="709"/>
        <w:jc w:val="both"/>
        <w:rPr>
          <w:sz w:val="24"/>
          <w:szCs w:val="24"/>
        </w:rPr>
      </w:pPr>
      <w:r w:rsidRPr="007137A9">
        <w:rPr>
          <w:sz w:val="24"/>
          <w:szCs w:val="24"/>
        </w:rPr>
        <w:t xml:space="preserve">10. Результаты второго (очного) этапа конкурса оформляются протоколом Комиссии. Протокол второго (очного) этапа конкурса содержит итоговый рейтинговый список кандидатов с указанием набранных баллов, уровня Резерва либо информации об отказе во включении в резерв по форме согласно приложению № 7 к Методике. </w:t>
      </w:r>
    </w:p>
    <w:p w:rsidR="00F2331E" w:rsidRPr="007137A9" w:rsidRDefault="00F2331E" w:rsidP="00F2331E">
      <w:pPr>
        <w:ind w:firstLine="709"/>
        <w:jc w:val="both"/>
        <w:rPr>
          <w:sz w:val="24"/>
          <w:szCs w:val="24"/>
        </w:rPr>
      </w:pPr>
      <w:r w:rsidRPr="007137A9">
        <w:rPr>
          <w:sz w:val="24"/>
          <w:szCs w:val="24"/>
        </w:rPr>
        <w:t>11. Кандидат не рекомендуется для включения в Резерв, если итоговая оценка кандидата после проведения двух этапов конкурсного отбора составляет менее 50 процентов максимального балла.</w:t>
      </w:r>
    </w:p>
    <w:p w:rsidR="00F2331E" w:rsidRPr="007137A9" w:rsidRDefault="00F2331E" w:rsidP="00F2331E">
      <w:pPr>
        <w:ind w:firstLine="709"/>
        <w:jc w:val="both"/>
        <w:rPr>
          <w:sz w:val="24"/>
          <w:szCs w:val="24"/>
        </w:rPr>
      </w:pPr>
      <w:r w:rsidRPr="007137A9">
        <w:rPr>
          <w:sz w:val="24"/>
          <w:szCs w:val="24"/>
        </w:rPr>
        <w:t>12. Если все кандидаты набрали после проведения двух этапов конкурсного отбора менее 50 процентов максимального балла, Комиссия признает конкурс несостоявшимся.</w:t>
      </w:r>
    </w:p>
    <w:p w:rsidR="00F2331E" w:rsidRPr="007137A9" w:rsidRDefault="00F2331E" w:rsidP="00F2331E">
      <w:pPr>
        <w:jc w:val="both"/>
        <w:rPr>
          <w:sz w:val="24"/>
          <w:szCs w:val="24"/>
        </w:rPr>
      </w:pPr>
    </w:p>
    <w:p w:rsidR="00F2331E" w:rsidRPr="007137A9" w:rsidRDefault="00F2331E" w:rsidP="00F2331E">
      <w:pPr>
        <w:ind w:left="5040"/>
        <w:jc w:val="center"/>
        <w:rPr>
          <w:sz w:val="24"/>
          <w:szCs w:val="24"/>
        </w:rPr>
      </w:pPr>
      <w:r>
        <w:rPr>
          <w:sz w:val="28"/>
          <w:szCs w:val="28"/>
        </w:rPr>
        <w:br w:type="page"/>
      </w:r>
      <w:r w:rsidRPr="007137A9">
        <w:rPr>
          <w:sz w:val="24"/>
          <w:szCs w:val="24"/>
        </w:rPr>
        <w:lastRenderedPageBreak/>
        <w:t>Приложение № 1</w:t>
      </w:r>
    </w:p>
    <w:p w:rsidR="00F2331E" w:rsidRPr="00234515" w:rsidRDefault="00F2331E" w:rsidP="00F2331E">
      <w:pPr>
        <w:ind w:left="5040"/>
        <w:jc w:val="center"/>
        <w:rPr>
          <w:i/>
          <w:sz w:val="28"/>
          <w:szCs w:val="28"/>
        </w:rPr>
      </w:pPr>
      <w:r w:rsidRPr="007137A9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="007137A9" w:rsidRPr="007137A9">
        <w:rPr>
          <w:bCs/>
          <w:sz w:val="24"/>
          <w:szCs w:val="24"/>
        </w:rPr>
        <w:t>Колышлейского</w:t>
      </w:r>
      <w:proofErr w:type="spellEnd"/>
      <w:r w:rsidR="007137A9" w:rsidRPr="007137A9">
        <w:rPr>
          <w:bCs/>
          <w:sz w:val="24"/>
          <w:szCs w:val="24"/>
        </w:rPr>
        <w:t xml:space="preserve"> </w:t>
      </w:r>
      <w:r w:rsidR="007137A9" w:rsidRPr="00234515">
        <w:rPr>
          <w:bCs/>
          <w:sz w:val="24"/>
          <w:szCs w:val="24"/>
        </w:rPr>
        <w:t>района Пензенской области</w:t>
      </w:r>
      <w:r w:rsidRPr="00234515">
        <w:rPr>
          <w:i/>
          <w:sz w:val="24"/>
          <w:szCs w:val="24"/>
        </w:rPr>
        <w:t>,</w:t>
      </w:r>
      <w:r w:rsidRPr="00234515">
        <w:rPr>
          <w:sz w:val="24"/>
          <w:szCs w:val="24"/>
        </w:rPr>
        <w:t xml:space="preserve"> утвержденной  </w:t>
      </w:r>
      <w:r w:rsidR="00665D18" w:rsidRPr="00234515">
        <w:rPr>
          <w:sz w:val="24"/>
          <w:szCs w:val="24"/>
        </w:rPr>
        <w:t>постановлением</w:t>
      </w:r>
      <w:r w:rsidRPr="00234515">
        <w:rPr>
          <w:sz w:val="24"/>
          <w:szCs w:val="24"/>
        </w:rPr>
        <w:t xml:space="preserve"> </w:t>
      </w:r>
      <w:r w:rsidR="00665D18" w:rsidRPr="00234515">
        <w:rPr>
          <w:sz w:val="24"/>
          <w:szCs w:val="24"/>
        </w:rPr>
        <w:t>А</w:t>
      </w:r>
      <w:r w:rsidRPr="00234515">
        <w:rPr>
          <w:sz w:val="24"/>
          <w:szCs w:val="24"/>
        </w:rPr>
        <w:t xml:space="preserve">дминистрации </w:t>
      </w:r>
      <w:proofErr w:type="spellStart"/>
      <w:r w:rsidR="00665D18" w:rsidRPr="00234515">
        <w:rPr>
          <w:sz w:val="24"/>
          <w:szCs w:val="24"/>
        </w:rPr>
        <w:t>Колышлейского</w:t>
      </w:r>
      <w:proofErr w:type="spellEnd"/>
      <w:r w:rsidR="00665D18" w:rsidRPr="00234515">
        <w:rPr>
          <w:sz w:val="24"/>
          <w:szCs w:val="24"/>
        </w:rPr>
        <w:t xml:space="preserve"> района Пензенской области </w:t>
      </w:r>
      <w:r w:rsidR="00665D18" w:rsidRPr="00234515">
        <w:rPr>
          <w:bCs/>
          <w:sz w:val="24"/>
          <w:szCs w:val="24"/>
        </w:rPr>
        <w:t>от 30.05.2022 № 146-п</w:t>
      </w:r>
    </w:p>
    <w:p w:rsidR="00F2331E" w:rsidRDefault="00F2331E" w:rsidP="00F2331E">
      <w:pPr>
        <w:ind w:left="5040"/>
        <w:jc w:val="center"/>
        <w:rPr>
          <w:i/>
          <w:sz w:val="28"/>
          <w:szCs w:val="28"/>
        </w:rPr>
      </w:pPr>
    </w:p>
    <w:p w:rsidR="00F2331E" w:rsidRPr="002D54A2" w:rsidRDefault="00F2331E" w:rsidP="00F2331E">
      <w:pPr>
        <w:jc w:val="center"/>
        <w:rPr>
          <w:b/>
          <w:sz w:val="26"/>
          <w:szCs w:val="26"/>
        </w:rPr>
      </w:pPr>
      <w:r w:rsidRPr="002D54A2">
        <w:rPr>
          <w:b/>
          <w:sz w:val="26"/>
          <w:szCs w:val="26"/>
        </w:rPr>
        <w:t xml:space="preserve">Система критериев оценки документов, </w:t>
      </w:r>
    </w:p>
    <w:p w:rsidR="00F2331E" w:rsidRDefault="00F2331E" w:rsidP="00F2331E">
      <w:pPr>
        <w:jc w:val="center"/>
        <w:rPr>
          <w:b/>
          <w:sz w:val="26"/>
          <w:szCs w:val="26"/>
        </w:rPr>
      </w:pPr>
      <w:proofErr w:type="gramStart"/>
      <w:r w:rsidRPr="002D54A2">
        <w:rPr>
          <w:b/>
          <w:sz w:val="26"/>
          <w:szCs w:val="26"/>
        </w:rPr>
        <w:t>представленных</w:t>
      </w:r>
      <w:proofErr w:type="gramEnd"/>
      <w:r w:rsidRPr="002D54A2">
        <w:rPr>
          <w:b/>
          <w:sz w:val="26"/>
          <w:szCs w:val="26"/>
        </w:rPr>
        <w:t xml:space="preserve"> кандидатами для участия в конкурсном отборе в Резерв</w:t>
      </w:r>
    </w:p>
    <w:p w:rsidR="003C5EF5" w:rsidRDefault="003C5EF5" w:rsidP="003C5EF5">
      <w:pPr>
        <w:jc w:val="center"/>
        <w:rPr>
          <w:sz w:val="26"/>
          <w:szCs w:val="26"/>
        </w:rPr>
      </w:pPr>
      <w:r>
        <w:rPr>
          <w:sz w:val="26"/>
          <w:szCs w:val="26"/>
        </w:rPr>
        <w:t>(</w:t>
      </w:r>
      <w:r w:rsidRPr="00127C85">
        <w:rPr>
          <w:i/>
          <w:sz w:val="26"/>
          <w:szCs w:val="26"/>
        </w:rPr>
        <w:t xml:space="preserve">в ред. </w:t>
      </w:r>
      <w:r>
        <w:rPr>
          <w:i/>
          <w:sz w:val="26"/>
          <w:szCs w:val="26"/>
        </w:rPr>
        <w:t>п</w:t>
      </w:r>
      <w:r w:rsidRPr="00127C85">
        <w:rPr>
          <w:i/>
          <w:sz w:val="26"/>
          <w:szCs w:val="26"/>
        </w:rPr>
        <w:t xml:space="preserve">остановления от </w:t>
      </w:r>
      <w:r>
        <w:rPr>
          <w:i/>
          <w:sz w:val="26"/>
          <w:szCs w:val="26"/>
        </w:rPr>
        <w:t>0</w:t>
      </w:r>
      <w:r w:rsidRPr="00127C85">
        <w:rPr>
          <w:i/>
          <w:sz w:val="26"/>
          <w:szCs w:val="26"/>
        </w:rPr>
        <w:t>8.09.2023 №294-п</w:t>
      </w:r>
      <w:r>
        <w:rPr>
          <w:sz w:val="26"/>
          <w:szCs w:val="26"/>
        </w:rPr>
        <w:t>)</w:t>
      </w:r>
    </w:p>
    <w:p w:rsidR="00F2331E" w:rsidRPr="002D54A2" w:rsidRDefault="00F2331E" w:rsidP="00F2331E">
      <w:pPr>
        <w:jc w:val="right"/>
        <w:rPr>
          <w:sz w:val="26"/>
          <w:szCs w:val="26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"/>
        <w:gridCol w:w="8256"/>
        <w:gridCol w:w="1276"/>
      </w:tblGrid>
      <w:tr w:rsidR="00F2331E" w:rsidRPr="002D54A2" w:rsidTr="005E03E1">
        <w:trPr>
          <w:trHeight w:val="20"/>
        </w:trPr>
        <w:tc>
          <w:tcPr>
            <w:tcW w:w="595" w:type="dxa"/>
            <w:vAlign w:val="center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2D54A2">
              <w:rPr>
                <w:sz w:val="26"/>
                <w:szCs w:val="26"/>
              </w:rPr>
              <w:t>п</w:t>
            </w:r>
            <w:proofErr w:type="spellEnd"/>
            <w:proofErr w:type="gramEnd"/>
            <w:r w:rsidRPr="002D54A2">
              <w:rPr>
                <w:sz w:val="26"/>
                <w:szCs w:val="26"/>
              </w:rPr>
              <w:t>/</w:t>
            </w:r>
            <w:proofErr w:type="spellStart"/>
            <w:r w:rsidRPr="002D54A2">
              <w:rPr>
                <w:sz w:val="26"/>
                <w:szCs w:val="26"/>
              </w:rPr>
              <w:t>п</w:t>
            </w:r>
            <w:proofErr w:type="spellEnd"/>
          </w:p>
        </w:tc>
        <w:tc>
          <w:tcPr>
            <w:tcW w:w="8256" w:type="dxa"/>
            <w:vAlign w:val="center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Наименование критерия</w:t>
            </w:r>
          </w:p>
        </w:tc>
        <w:tc>
          <w:tcPr>
            <w:tcW w:w="1276" w:type="dxa"/>
            <w:vAlign w:val="center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Оценка (баллы)</w:t>
            </w:r>
          </w:p>
        </w:tc>
      </w:tr>
      <w:tr w:rsidR="00F2331E" w:rsidRPr="002D54A2" w:rsidTr="005E03E1">
        <w:trPr>
          <w:trHeight w:val="1269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Наличие стажа управленческой деятельности:</w:t>
            </w:r>
          </w:p>
          <w:p w:rsidR="00127C85" w:rsidRDefault="00127C85" w:rsidP="005E03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от 1 года до 7 лет</w:t>
            </w:r>
            <w:r w:rsidRPr="002D54A2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</w:t>
            </w:r>
            <w:r w:rsidRPr="00127C85">
              <w:rPr>
                <w:i/>
                <w:sz w:val="26"/>
                <w:szCs w:val="26"/>
              </w:rPr>
              <w:t xml:space="preserve">в ред. </w:t>
            </w:r>
            <w:r>
              <w:rPr>
                <w:i/>
                <w:sz w:val="26"/>
                <w:szCs w:val="26"/>
              </w:rPr>
              <w:t>п</w:t>
            </w:r>
            <w:r w:rsidRPr="00127C85">
              <w:rPr>
                <w:i/>
                <w:sz w:val="26"/>
                <w:szCs w:val="26"/>
              </w:rPr>
              <w:t xml:space="preserve">остановления от </w:t>
            </w:r>
            <w:r w:rsidR="003C5EF5">
              <w:rPr>
                <w:i/>
                <w:sz w:val="26"/>
                <w:szCs w:val="26"/>
              </w:rPr>
              <w:t>0</w:t>
            </w:r>
            <w:r w:rsidRPr="00127C85">
              <w:rPr>
                <w:i/>
                <w:sz w:val="26"/>
                <w:szCs w:val="26"/>
              </w:rPr>
              <w:t>8.09.2023 №294-п</w:t>
            </w:r>
            <w:r>
              <w:rPr>
                <w:sz w:val="26"/>
                <w:szCs w:val="26"/>
              </w:rPr>
              <w:t>)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от 7 до 10 лет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от 10 до 15 лет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свыше 15 лет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2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3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4</w:t>
            </w:r>
          </w:p>
        </w:tc>
      </w:tr>
      <w:tr w:rsidR="00F2331E" w:rsidRPr="002D54A2" w:rsidTr="005E03E1">
        <w:trPr>
          <w:trHeight w:val="1269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1.1.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Стаж работы по специальности (направлению подготовки)*: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от 3 до 7 лет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от 7 до 12 лет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от 12 до 17 лет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свыше 17 лет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2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3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4</w:t>
            </w:r>
          </w:p>
        </w:tc>
      </w:tr>
      <w:tr w:rsidR="00F2331E" w:rsidRPr="002D54A2" w:rsidTr="005E03E1">
        <w:trPr>
          <w:trHeight w:val="20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2.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Наличие двух и более высших образований: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имеет одно высшее образование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 xml:space="preserve">- имеет </w:t>
            </w:r>
            <w:proofErr w:type="gramStart"/>
            <w:r w:rsidRPr="002D54A2">
              <w:rPr>
                <w:sz w:val="26"/>
                <w:szCs w:val="26"/>
              </w:rPr>
              <w:t>два и более высших образований</w:t>
            </w:r>
            <w:proofErr w:type="gramEnd"/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0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</w:tc>
      </w:tr>
      <w:tr w:rsidR="00F2331E" w:rsidRPr="002D54A2" w:rsidTr="005E03E1">
        <w:trPr>
          <w:trHeight w:val="20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3.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Наличие ученой степени: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не имеет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имеет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0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</w:tc>
      </w:tr>
      <w:tr w:rsidR="00F2331E" w:rsidRPr="002D54A2" w:rsidTr="005E03E1">
        <w:trPr>
          <w:trHeight w:val="20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4.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Наличие опыта работы на выборных должностях: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не имеет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имеет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0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</w:tc>
      </w:tr>
      <w:tr w:rsidR="00F2331E" w:rsidRPr="002D54A2" w:rsidTr="005E03E1">
        <w:trPr>
          <w:trHeight w:val="20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5.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Наличие наград (государственных наград Российской Федерации, ведомственных наград федеральных органов исполнительной власти, наград Пензенской области, поощрений Губернатора Пензенской области, поощрений руководителей органов государственной власти, органов местного самоуправления):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не имеет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имеет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0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</w:tc>
      </w:tr>
      <w:tr w:rsidR="00F2331E" w:rsidRPr="002D54A2" w:rsidTr="005E03E1">
        <w:trPr>
          <w:trHeight w:val="20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6.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Владение иностранными языками: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 xml:space="preserve">- на уровне «читаю и перевожу со словарем» 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lastRenderedPageBreak/>
              <w:t>- на уровне «читаю и могу объясняться»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на уровне «владею свободно»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0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lastRenderedPageBreak/>
              <w:t>1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2</w:t>
            </w:r>
          </w:p>
        </w:tc>
      </w:tr>
      <w:tr w:rsidR="00F2331E" w:rsidRPr="002D54A2" w:rsidTr="005E03E1">
        <w:trPr>
          <w:trHeight w:val="20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lastRenderedPageBreak/>
              <w:t>7.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Участие в проектной деятельности (количество реализованных проектов):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в проектной деятельности не участвовал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- 1 реализованный проект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 xml:space="preserve">- 2 </w:t>
            </w:r>
            <w:proofErr w:type="gramStart"/>
            <w:r w:rsidRPr="002D54A2">
              <w:rPr>
                <w:sz w:val="26"/>
                <w:szCs w:val="26"/>
              </w:rPr>
              <w:t>реализованных</w:t>
            </w:r>
            <w:proofErr w:type="gramEnd"/>
            <w:r w:rsidRPr="002D54A2">
              <w:rPr>
                <w:sz w:val="26"/>
                <w:szCs w:val="26"/>
              </w:rPr>
              <w:t xml:space="preserve"> проекта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 xml:space="preserve">- 3 и более </w:t>
            </w:r>
            <w:proofErr w:type="gramStart"/>
            <w:r w:rsidRPr="002D54A2">
              <w:rPr>
                <w:sz w:val="26"/>
                <w:szCs w:val="26"/>
              </w:rPr>
              <w:t>реализованных</w:t>
            </w:r>
            <w:proofErr w:type="gramEnd"/>
            <w:r w:rsidRPr="002D54A2">
              <w:rPr>
                <w:sz w:val="26"/>
                <w:szCs w:val="26"/>
              </w:rPr>
              <w:t xml:space="preserve"> проекта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0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2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3</w:t>
            </w:r>
          </w:p>
        </w:tc>
      </w:tr>
      <w:tr w:rsidR="00F2331E" w:rsidRPr="002D54A2" w:rsidTr="005E03E1">
        <w:trPr>
          <w:trHeight w:val="20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8.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Наличие опыта публичных выступлений: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не выступает вообще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- 1 раз в год и реже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каждый месяц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каждую неделю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0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2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3</w:t>
            </w:r>
          </w:p>
        </w:tc>
      </w:tr>
      <w:tr w:rsidR="00F2331E" w:rsidRPr="002D54A2" w:rsidTr="005E03E1">
        <w:trPr>
          <w:trHeight w:val="20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9.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Участие в обучающих мероприятиях: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участие в обучающих мероприятиях не принимает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один раз в три года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один раз в два года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ежегодно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0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2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3</w:t>
            </w:r>
          </w:p>
        </w:tc>
      </w:tr>
      <w:tr w:rsidR="00F2331E" w:rsidRPr="002D54A2" w:rsidTr="005E03E1">
        <w:trPr>
          <w:trHeight w:val="20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10.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Участие в работе коллегиальных, совещательных органов, общественных организаций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участие не принимал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принимал участие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0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</w:tc>
      </w:tr>
      <w:tr w:rsidR="00F2331E" w:rsidRPr="002D54A2" w:rsidTr="005E03E1">
        <w:trPr>
          <w:trHeight w:val="20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11.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Наличие научных трудов либо изобретений:</w:t>
            </w:r>
          </w:p>
          <w:p w:rsidR="00F2331E" w:rsidRPr="002D54A2" w:rsidRDefault="00F2331E" w:rsidP="005E03E1">
            <w:pPr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не имеет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имеет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0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</w:tc>
      </w:tr>
      <w:tr w:rsidR="00F2331E" w:rsidRPr="002D54A2" w:rsidTr="005E03E1">
        <w:trPr>
          <w:trHeight w:val="20"/>
        </w:trPr>
        <w:tc>
          <w:tcPr>
            <w:tcW w:w="595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12.</w:t>
            </w:r>
          </w:p>
        </w:tc>
        <w:tc>
          <w:tcPr>
            <w:tcW w:w="8256" w:type="dxa"/>
          </w:tcPr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 xml:space="preserve">Наличие положительного отзыва </w:t>
            </w:r>
            <w:proofErr w:type="spellStart"/>
            <w:r w:rsidRPr="002D54A2">
              <w:rPr>
                <w:sz w:val="26"/>
                <w:szCs w:val="26"/>
              </w:rPr>
              <w:t>рекомендателя</w:t>
            </w:r>
            <w:proofErr w:type="spellEnd"/>
            <w:r w:rsidRPr="002D54A2">
              <w:rPr>
                <w:sz w:val="26"/>
                <w:szCs w:val="26"/>
              </w:rPr>
              <w:t>, в котором подробно описаны личностно-профессиональные и управленческие ресурсы кандидата: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отзыв отсутствует</w:t>
            </w:r>
          </w:p>
          <w:p w:rsidR="00F2331E" w:rsidRPr="002D54A2" w:rsidRDefault="00F2331E" w:rsidP="005E03E1">
            <w:pPr>
              <w:jc w:val="both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- имеется отзыв</w:t>
            </w:r>
          </w:p>
        </w:tc>
        <w:tc>
          <w:tcPr>
            <w:tcW w:w="1276" w:type="dxa"/>
          </w:tcPr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0</w:t>
            </w:r>
          </w:p>
          <w:p w:rsidR="00F2331E" w:rsidRPr="002D54A2" w:rsidRDefault="00F2331E" w:rsidP="005E03E1">
            <w:pPr>
              <w:jc w:val="center"/>
              <w:rPr>
                <w:sz w:val="26"/>
                <w:szCs w:val="26"/>
              </w:rPr>
            </w:pPr>
            <w:r w:rsidRPr="002D54A2">
              <w:rPr>
                <w:sz w:val="26"/>
                <w:szCs w:val="26"/>
              </w:rPr>
              <w:t>1</w:t>
            </w:r>
          </w:p>
        </w:tc>
      </w:tr>
    </w:tbl>
    <w:p w:rsidR="007137A9" w:rsidRDefault="00F2331E" w:rsidP="00C8665F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2D54A2">
        <w:rPr>
          <w:sz w:val="26"/>
          <w:szCs w:val="26"/>
        </w:rPr>
        <w:t>* В случае отсутствия у кандидата стажа работы на управленческих должностях оценивается стаж работы по специальности (направлению подготовки) в соответствии с пунктом 1.1</w:t>
      </w:r>
    </w:p>
    <w:p w:rsidR="007137A9" w:rsidRDefault="007137A9">
      <w:pPr>
        <w:widowControl/>
        <w:rPr>
          <w:sz w:val="26"/>
          <w:szCs w:val="26"/>
        </w:rPr>
        <w:sectPr w:rsidR="007137A9" w:rsidSect="00F2331E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</w:sectPr>
      </w:pPr>
      <w:r>
        <w:rPr>
          <w:sz w:val="26"/>
          <w:szCs w:val="26"/>
        </w:rPr>
        <w:br w:type="page"/>
      </w:r>
    </w:p>
    <w:p w:rsidR="007137A9" w:rsidRPr="007137A9" w:rsidRDefault="007137A9" w:rsidP="007137A9">
      <w:pPr>
        <w:ind w:left="8505"/>
        <w:jc w:val="center"/>
        <w:rPr>
          <w:sz w:val="24"/>
          <w:szCs w:val="24"/>
        </w:rPr>
      </w:pPr>
      <w:r w:rsidRPr="007137A9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665D18" w:rsidRPr="00234515" w:rsidRDefault="007137A9" w:rsidP="007137A9">
      <w:pPr>
        <w:ind w:left="8505"/>
        <w:jc w:val="center"/>
        <w:rPr>
          <w:sz w:val="24"/>
          <w:szCs w:val="24"/>
        </w:rPr>
      </w:pPr>
      <w:r w:rsidRPr="007137A9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7137A9">
        <w:rPr>
          <w:bCs/>
          <w:sz w:val="24"/>
          <w:szCs w:val="24"/>
        </w:rPr>
        <w:t>Колышлейского</w:t>
      </w:r>
      <w:proofErr w:type="spellEnd"/>
      <w:r w:rsidRPr="007137A9">
        <w:rPr>
          <w:bCs/>
          <w:sz w:val="24"/>
          <w:szCs w:val="24"/>
        </w:rPr>
        <w:t xml:space="preserve"> </w:t>
      </w:r>
      <w:r w:rsidRPr="00234515">
        <w:rPr>
          <w:bCs/>
          <w:sz w:val="24"/>
          <w:szCs w:val="24"/>
        </w:rPr>
        <w:t>района Пензенской области</w:t>
      </w:r>
      <w:r w:rsidRPr="00234515">
        <w:rPr>
          <w:i/>
          <w:sz w:val="24"/>
          <w:szCs w:val="24"/>
        </w:rPr>
        <w:t>,</w:t>
      </w:r>
      <w:r w:rsidRPr="00234515">
        <w:rPr>
          <w:sz w:val="24"/>
          <w:szCs w:val="24"/>
        </w:rPr>
        <w:t xml:space="preserve"> утвержденной  </w:t>
      </w:r>
      <w:r w:rsidR="00665D18" w:rsidRPr="00234515">
        <w:rPr>
          <w:sz w:val="24"/>
          <w:szCs w:val="24"/>
        </w:rPr>
        <w:t xml:space="preserve">постановлением Администрации </w:t>
      </w:r>
      <w:proofErr w:type="spellStart"/>
      <w:r w:rsidR="00665D18" w:rsidRPr="00234515">
        <w:rPr>
          <w:sz w:val="24"/>
          <w:szCs w:val="24"/>
        </w:rPr>
        <w:t>Колышлейского</w:t>
      </w:r>
      <w:proofErr w:type="spellEnd"/>
      <w:r w:rsidR="00665D18" w:rsidRPr="00234515">
        <w:rPr>
          <w:sz w:val="24"/>
          <w:szCs w:val="24"/>
        </w:rPr>
        <w:t xml:space="preserve"> района Пензенской области </w:t>
      </w:r>
    </w:p>
    <w:p w:rsidR="007137A9" w:rsidRPr="00234515" w:rsidRDefault="00665D18" w:rsidP="007137A9">
      <w:pPr>
        <w:ind w:left="8505"/>
        <w:jc w:val="center"/>
        <w:rPr>
          <w:i/>
          <w:sz w:val="24"/>
          <w:szCs w:val="24"/>
        </w:rPr>
      </w:pPr>
      <w:r w:rsidRPr="00234515">
        <w:rPr>
          <w:bCs/>
          <w:sz w:val="24"/>
          <w:szCs w:val="24"/>
        </w:rPr>
        <w:t>от 30.05.2022 № 146-п</w:t>
      </w:r>
    </w:p>
    <w:p w:rsidR="007137A9" w:rsidRDefault="007137A9" w:rsidP="007137A9">
      <w:pPr>
        <w:ind w:left="9639"/>
        <w:jc w:val="center"/>
        <w:rPr>
          <w:sz w:val="28"/>
          <w:szCs w:val="28"/>
        </w:rPr>
      </w:pPr>
    </w:p>
    <w:p w:rsidR="007137A9" w:rsidRPr="00935EDD" w:rsidRDefault="007137A9" w:rsidP="007137A9">
      <w:pPr>
        <w:jc w:val="center"/>
        <w:rPr>
          <w:b/>
          <w:sz w:val="28"/>
          <w:szCs w:val="28"/>
        </w:rPr>
      </w:pPr>
      <w:r w:rsidRPr="00935EDD">
        <w:rPr>
          <w:b/>
          <w:sz w:val="28"/>
          <w:szCs w:val="28"/>
        </w:rPr>
        <w:t>Конкурсный бюллетень первого (заочного) этапа</w:t>
      </w:r>
    </w:p>
    <w:p w:rsidR="007137A9" w:rsidRPr="003C5EF5" w:rsidRDefault="003C5EF5" w:rsidP="007137A9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(</w:t>
      </w:r>
      <w:r w:rsidRPr="003C5EF5">
        <w:rPr>
          <w:i/>
          <w:sz w:val="28"/>
          <w:szCs w:val="28"/>
        </w:rPr>
        <w:t xml:space="preserve">в ред. постановления от </w:t>
      </w:r>
      <w:r>
        <w:rPr>
          <w:i/>
          <w:sz w:val="28"/>
          <w:szCs w:val="28"/>
        </w:rPr>
        <w:t>0</w:t>
      </w:r>
      <w:r w:rsidRPr="003C5EF5">
        <w:rPr>
          <w:i/>
          <w:sz w:val="28"/>
          <w:szCs w:val="28"/>
        </w:rPr>
        <w:t>8.09.2023 №294-п)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94"/>
        <w:gridCol w:w="996"/>
        <w:gridCol w:w="977"/>
        <w:gridCol w:w="1393"/>
        <w:gridCol w:w="938"/>
        <w:gridCol w:w="861"/>
        <w:gridCol w:w="1015"/>
        <w:gridCol w:w="861"/>
        <w:gridCol w:w="895"/>
        <w:gridCol w:w="841"/>
        <w:gridCol w:w="861"/>
        <w:gridCol w:w="917"/>
        <w:gridCol w:w="1136"/>
        <w:gridCol w:w="862"/>
        <w:gridCol w:w="899"/>
        <w:gridCol w:w="850"/>
      </w:tblGrid>
      <w:tr w:rsidR="003C5EF5" w:rsidRPr="00BE29F9" w:rsidTr="004F2461">
        <w:tc>
          <w:tcPr>
            <w:tcW w:w="1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№ </w:t>
            </w:r>
            <w:proofErr w:type="spellStart"/>
            <w:proofErr w:type="gramStart"/>
            <w:r w:rsidRPr="00BE29F9">
              <w:t>п</w:t>
            </w:r>
            <w:proofErr w:type="spellEnd"/>
            <w:proofErr w:type="gramEnd"/>
            <w:r w:rsidRPr="00BE29F9">
              <w:t>/</w:t>
            </w:r>
            <w:proofErr w:type="spellStart"/>
            <w:r w:rsidRPr="00BE29F9">
              <w:t>п</w:t>
            </w:r>
            <w:proofErr w:type="spellEnd"/>
            <w:r w:rsidRPr="00BE29F9">
              <w:t xml:space="preserve"> 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4152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>Оценка кандидатов</w:t>
            </w: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BE29F9">
              <w:t xml:space="preserve">Итоговый балл </w:t>
            </w:r>
          </w:p>
        </w:tc>
      </w:tr>
      <w:tr w:rsidR="003C5EF5" w:rsidRPr="00BE29F9" w:rsidTr="004F2461">
        <w:tc>
          <w:tcPr>
            <w:tcW w:w="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стажа </w:t>
            </w:r>
            <w:proofErr w:type="spellStart"/>
            <w:proofErr w:type="gramStart"/>
            <w:r w:rsidRPr="00BE29F9">
              <w:t>управлен-ческой</w:t>
            </w:r>
            <w:proofErr w:type="spellEnd"/>
            <w:proofErr w:type="gramEnd"/>
            <w:r w:rsidRPr="00BE29F9">
              <w:t xml:space="preserve"> </w:t>
            </w:r>
            <w:proofErr w:type="spellStart"/>
            <w:r w:rsidRPr="00BE29F9">
              <w:t>деятель-ности</w:t>
            </w:r>
            <w:proofErr w:type="spellEnd"/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>Стаж работы по специальности (направлению подготовки)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двух и более высших </w:t>
            </w:r>
            <w:proofErr w:type="spellStart"/>
            <w:proofErr w:type="gramStart"/>
            <w:r w:rsidRPr="00BE29F9">
              <w:t>образо-ваний</w:t>
            </w:r>
            <w:proofErr w:type="spellEnd"/>
            <w:proofErr w:type="gramEnd"/>
            <w:r w:rsidRPr="00BE29F9">
              <w:t xml:space="preserve">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>Наличие ученой степени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BE29F9">
              <w:t>Наличие опыта работы на выборных должностях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наград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BE29F9">
              <w:t>Владе-ние</w:t>
            </w:r>
            <w:proofErr w:type="spellEnd"/>
            <w:proofErr w:type="gramEnd"/>
            <w:r w:rsidRPr="00BE29F9">
              <w:t xml:space="preserve"> </w:t>
            </w:r>
            <w:proofErr w:type="spellStart"/>
            <w:r w:rsidRPr="00BE29F9">
              <w:t>иност-ранными</w:t>
            </w:r>
            <w:proofErr w:type="spellEnd"/>
            <w:r w:rsidRPr="00BE29F9">
              <w:t xml:space="preserve"> языками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Участие в </w:t>
            </w:r>
            <w:proofErr w:type="spellStart"/>
            <w:proofErr w:type="gramStart"/>
            <w:r w:rsidRPr="00BE29F9">
              <w:t>проект-ной</w:t>
            </w:r>
            <w:proofErr w:type="spellEnd"/>
            <w:proofErr w:type="gramEnd"/>
            <w:r w:rsidRPr="00BE29F9">
              <w:t xml:space="preserve"> </w:t>
            </w:r>
            <w:proofErr w:type="spellStart"/>
            <w:r w:rsidRPr="00BE29F9">
              <w:t>деятель-ности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опыта </w:t>
            </w:r>
            <w:proofErr w:type="spellStart"/>
            <w:proofErr w:type="gramStart"/>
            <w:r w:rsidRPr="00BE29F9">
              <w:t>публич-ных</w:t>
            </w:r>
            <w:proofErr w:type="spellEnd"/>
            <w:proofErr w:type="gramEnd"/>
            <w:r w:rsidRPr="00BE29F9">
              <w:t xml:space="preserve"> </w:t>
            </w:r>
            <w:proofErr w:type="spellStart"/>
            <w:r w:rsidRPr="00BE29F9">
              <w:t>выступ-лений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Участие в </w:t>
            </w:r>
            <w:proofErr w:type="spellStart"/>
            <w:proofErr w:type="gramStart"/>
            <w:r w:rsidRPr="00BE29F9">
              <w:t>обуча-ющих</w:t>
            </w:r>
            <w:proofErr w:type="spellEnd"/>
            <w:proofErr w:type="gramEnd"/>
            <w:r w:rsidRPr="00BE29F9">
              <w:t xml:space="preserve"> </w:t>
            </w:r>
            <w:proofErr w:type="spellStart"/>
            <w:r w:rsidRPr="00BE29F9">
              <w:t>меро-приятиях</w:t>
            </w:r>
            <w:proofErr w:type="spellEnd"/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ind w:right="-62"/>
              <w:jc w:val="center"/>
            </w:pPr>
            <w:r w:rsidRPr="00BE29F9">
              <w:t>Участие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ind w:right="-62"/>
              <w:jc w:val="center"/>
            </w:pPr>
            <w:r w:rsidRPr="00BE29F9">
              <w:t xml:space="preserve">в работе </w:t>
            </w:r>
            <w:proofErr w:type="spellStart"/>
            <w:proofErr w:type="gramStart"/>
            <w:r w:rsidRPr="00BE29F9">
              <w:t>коллеги-альных</w:t>
            </w:r>
            <w:proofErr w:type="spellEnd"/>
            <w:proofErr w:type="gramEnd"/>
            <w:r w:rsidRPr="00BE29F9">
              <w:t xml:space="preserve">, </w:t>
            </w:r>
            <w:proofErr w:type="spellStart"/>
            <w:r w:rsidRPr="00BE29F9">
              <w:t>совеща-тельных</w:t>
            </w:r>
            <w:proofErr w:type="spellEnd"/>
            <w:r w:rsidRPr="00BE29F9">
              <w:t xml:space="preserve"> органов, </w:t>
            </w:r>
            <w:proofErr w:type="spellStart"/>
            <w:r w:rsidRPr="00BE29F9">
              <w:t>общест-венных</w:t>
            </w:r>
            <w:proofErr w:type="spellEnd"/>
            <w:r w:rsidRPr="00BE29F9">
              <w:t xml:space="preserve"> организаций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научных трудов либо </w:t>
            </w:r>
            <w:proofErr w:type="spellStart"/>
            <w:proofErr w:type="gramStart"/>
            <w:r w:rsidRPr="00BE29F9">
              <w:t>изобре-тений</w:t>
            </w:r>
            <w:proofErr w:type="spellEnd"/>
            <w:proofErr w:type="gramEnd"/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Наличие </w:t>
            </w:r>
            <w:proofErr w:type="spellStart"/>
            <w:proofErr w:type="gramStart"/>
            <w:r w:rsidRPr="00BE29F9">
              <w:t>положи-тельного</w:t>
            </w:r>
            <w:proofErr w:type="spellEnd"/>
            <w:proofErr w:type="gramEnd"/>
            <w:r w:rsidRPr="00BE29F9">
              <w:t xml:space="preserve"> отзыва </w:t>
            </w:r>
            <w:proofErr w:type="spellStart"/>
            <w:r w:rsidRPr="00BE29F9">
              <w:t>рекомен-дателя</w:t>
            </w:r>
            <w:proofErr w:type="spellEnd"/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</w:p>
        </w:tc>
      </w:tr>
      <w:tr w:rsidR="003C5EF5" w:rsidRPr="00BE29F9" w:rsidTr="004F2461">
        <w:tc>
          <w:tcPr>
            <w:tcW w:w="1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Default="003C5EF5" w:rsidP="004F2461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BE29F9">
              <w:t xml:space="preserve">Фамилия, имя,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ind w:left="-62" w:right="-62"/>
              <w:jc w:val="center"/>
            </w:pPr>
            <w:r w:rsidRPr="00BE29F9">
              <w:t xml:space="preserve">отчество кандидатов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2 балла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3 балла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>4 балла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2 балла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3 балла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>4 балла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>2 балла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>1 балл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2 балла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3 балла 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>0 баллов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2 балла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>3 балла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>0 баллов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2 балла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>3 балла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0 баллов </w:t>
            </w:r>
          </w:p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r w:rsidRPr="00BE29F9">
              <w:t xml:space="preserve">1 балл 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jc w:val="center"/>
            </w:pPr>
            <w:proofErr w:type="spellStart"/>
            <w:proofErr w:type="gramStart"/>
            <w:r w:rsidRPr="00BE29F9">
              <w:t>Коли-чество</w:t>
            </w:r>
            <w:proofErr w:type="spellEnd"/>
            <w:proofErr w:type="gramEnd"/>
            <w:r w:rsidRPr="00BE29F9">
              <w:t xml:space="preserve"> баллов </w:t>
            </w:r>
          </w:p>
        </w:tc>
      </w:tr>
      <w:tr w:rsidR="003C5EF5" w:rsidRPr="00BE29F9" w:rsidTr="004F2461"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EF5" w:rsidRPr="00BE29F9" w:rsidRDefault="003C5EF5" w:rsidP="004F2461">
            <w:pPr>
              <w:autoSpaceDE w:val="0"/>
              <w:autoSpaceDN w:val="0"/>
              <w:adjustRightInd w:val="0"/>
            </w:pPr>
          </w:p>
        </w:tc>
      </w:tr>
    </w:tbl>
    <w:p w:rsidR="007137A9" w:rsidRPr="00B6602F" w:rsidRDefault="007137A9" w:rsidP="007137A9">
      <w:pPr>
        <w:jc w:val="center"/>
      </w:pPr>
    </w:p>
    <w:p w:rsidR="007137A9" w:rsidRDefault="007137A9" w:rsidP="007137A9">
      <w:pPr>
        <w:tabs>
          <w:tab w:val="left" w:pos="1156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                            ____________________</w:t>
      </w:r>
    </w:p>
    <w:p w:rsidR="007137A9" w:rsidRDefault="007137A9" w:rsidP="007137A9">
      <w:pPr>
        <w:tabs>
          <w:tab w:val="left" w:pos="115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5B3AA9">
        <w:rPr>
          <w:sz w:val="16"/>
          <w:szCs w:val="16"/>
        </w:rPr>
        <w:t xml:space="preserve">(фамилия, имя, отчество члена </w:t>
      </w:r>
      <w:r>
        <w:rPr>
          <w:sz w:val="16"/>
          <w:szCs w:val="16"/>
        </w:rPr>
        <w:t>К</w:t>
      </w:r>
      <w:r w:rsidRPr="005B3AA9">
        <w:rPr>
          <w:sz w:val="16"/>
          <w:szCs w:val="16"/>
        </w:rPr>
        <w:t xml:space="preserve">омиссии)              </w:t>
      </w:r>
      <w:r>
        <w:rPr>
          <w:sz w:val="16"/>
          <w:szCs w:val="16"/>
        </w:rPr>
        <w:t xml:space="preserve">                                                                                     (подпись члена К</w:t>
      </w:r>
      <w:r w:rsidRPr="005B3AA9">
        <w:rPr>
          <w:sz w:val="16"/>
          <w:szCs w:val="16"/>
        </w:rPr>
        <w:t>омиссии)</w:t>
      </w:r>
    </w:p>
    <w:p w:rsidR="007137A9" w:rsidRDefault="007137A9" w:rsidP="007137A9">
      <w:pPr>
        <w:tabs>
          <w:tab w:val="left" w:pos="1156"/>
        </w:tabs>
        <w:rPr>
          <w:sz w:val="16"/>
          <w:szCs w:val="16"/>
        </w:rPr>
      </w:pPr>
    </w:p>
    <w:p w:rsidR="007137A9" w:rsidRDefault="007137A9">
      <w:pPr>
        <w:widowControl/>
        <w:rPr>
          <w:sz w:val="26"/>
          <w:szCs w:val="26"/>
        </w:rPr>
      </w:pPr>
    </w:p>
    <w:p w:rsidR="007137A9" w:rsidRDefault="007137A9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7137A9" w:rsidRDefault="007137A9" w:rsidP="00C8665F">
      <w:pPr>
        <w:autoSpaceDE w:val="0"/>
        <w:autoSpaceDN w:val="0"/>
        <w:adjustRightInd w:val="0"/>
        <w:jc w:val="right"/>
        <w:outlineLvl w:val="0"/>
        <w:rPr>
          <w:b/>
          <w:sz w:val="28"/>
          <w:szCs w:val="28"/>
        </w:rPr>
        <w:sectPr w:rsidR="007137A9" w:rsidSect="007137A9">
          <w:endnotePr>
            <w:numFmt w:val="decimal"/>
          </w:endnotePr>
          <w:pgSz w:w="16840" w:h="11907" w:orient="landscape"/>
          <w:pgMar w:top="1418" w:right="1134" w:bottom="851" w:left="1134" w:header="720" w:footer="720" w:gutter="0"/>
          <w:pgNumType w:start="1"/>
          <w:cols w:space="720"/>
          <w:titlePg/>
        </w:sectPr>
      </w:pPr>
    </w:p>
    <w:p w:rsidR="007137A9" w:rsidRPr="007137A9" w:rsidRDefault="007137A9" w:rsidP="007137A9">
      <w:pPr>
        <w:ind w:left="5103"/>
        <w:jc w:val="center"/>
        <w:rPr>
          <w:sz w:val="24"/>
          <w:szCs w:val="24"/>
        </w:rPr>
      </w:pPr>
      <w:r w:rsidRPr="007137A9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3</w:t>
      </w:r>
    </w:p>
    <w:p w:rsidR="007137A9" w:rsidRPr="00234515" w:rsidRDefault="007137A9" w:rsidP="007137A9">
      <w:pPr>
        <w:ind w:left="5103"/>
        <w:jc w:val="center"/>
        <w:rPr>
          <w:i/>
          <w:sz w:val="28"/>
          <w:szCs w:val="28"/>
        </w:rPr>
      </w:pPr>
      <w:r w:rsidRPr="007137A9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</w:t>
      </w:r>
      <w:r w:rsidRPr="00234515">
        <w:rPr>
          <w:sz w:val="24"/>
          <w:szCs w:val="24"/>
        </w:rPr>
        <w:t xml:space="preserve">управленческих кадров </w:t>
      </w:r>
      <w:proofErr w:type="spellStart"/>
      <w:r w:rsidRPr="00234515">
        <w:rPr>
          <w:bCs/>
          <w:sz w:val="24"/>
          <w:szCs w:val="24"/>
        </w:rPr>
        <w:t>Колышлейского</w:t>
      </w:r>
      <w:proofErr w:type="spellEnd"/>
      <w:r w:rsidRPr="00234515">
        <w:rPr>
          <w:bCs/>
          <w:sz w:val="24"/>
          <w:szCs w:val="24"/>
        </w:rPr>
        <w:t xml:space="preserve"> района Пензенской области</w:t>
      </w:r>
      <w:r w:rsidRPr="00234515">
        <w:rPr>
          <w:i/>
          <w:sz w:val="24"/>
          <w:szCs w:val="24"/>
        </w:rPr>
        <w:t>,</w:t>
      </w:r>
      <w:r w:rsidRPr="00234515">
        <w:rPr>
          <w:sz w:val="24"/>
          <w:szCs w:val="24"/>
        </w:rPr>
        <w:t xml:space="preserve"> </w:t>
      </w:r>
      <w:r w:rsidR="00665D18" w:rsidRPr="00234515">
        <w:rPr>
          <w:sz w:val="24"/>
          <w:szCs w:val="24"/>
        </w:rPr>
        <w:t xml:space="preserve">постановлением Администрации </w:t>
      </w:r>
      <w:proofErr w:type="spellStart"/>
      <w:r w:rsidR="00665D18" w:rsidRPr="00234515">
        <w:rPr>
          <w:sz w:val="24"/>
          <w:szCs w:val="24"/>
        </w:rPr>
        <w:t>Колышлейского</w:t>
      </w:r>
      <w:proofErr w:type="spellEnd"/>
      <w:r w:rsidR="00665D18" w:rsidRPr="00234515">
        <w:rPr>
          <w:sz w:val="24"/>
          <w:szCs w:val="24"/>
        </w:rPr>
        <w:t xml:space="preserve"> района Пензенской области </w:t>
      </w:r>
      <w:r w:rsidR="00665D18" w:rsidRPr="00234515">
        <w:rPr>
          <w:bCs/>
          <w:sz w:val="24"/>
          <w:szCs w:val="24"/>
        </w:rPr>
        <w:t>от 30.05.2022 № 146-п</w:t>
      </w:r>
    </w:p>
    <w:p w:rsidR="007137A9" w:rsidRPr="00234515" w:rsidRDefault="007137A9" w:rsidP="007137A9">
      <w:pPr>
        <w:ind w:left="5040"/>
        <w:jc w:val="center"/>
        <w:rPr>
          <w:i/>
        </w:rPr>
      </w:pPr>
    </w:p>
    <w:p w:rsidR="007137A9" w:rsidRPr="007137A9" w:rsidRDefault="007137A9" w:rsidP="007137A9">
      <w:pPr>
        <w:tabs>
          <w:tab w:val="left" w:pos="1156"/>
        </w:tabs>
        <w:rPr>
          <w:sz w:val="24"/>
          <w:szCs w:val="24"/>
        </w:rPr>
      </w:pPr>
    </w:p>
    <w:p w:rsidR="007137A9" w:rsidRPr="007137A9" w:rsidRDefault="007137A9" w:rsidP="007137A9">
      <w:pPr>
        <w:tabs>
          <w:tab w:val="left" w:pos="1156"/>
        </w:tabs>
        <w:rPr>
          <w:sz w:val="24"/>
          <w:szCs w:val="24"/>
        </w:rPr>
      </w:pPr>
    </w:p>
    <w:p w:rsidR="007137A9" w:rsidRPr="007137A9" w:rsidRDefault="007137A9" w:rsidP="007137A9">
      <w:pPr>
        <w:tabs>
          <w:tab w:val="left" w:pos="1156"/>
        </w:tabs>
        <w:jc w:val="center"/>
        <w:rPr>
          <w:b/>
          <w:sz w:val="24"/>
          <w:szCs w:val="24"/>
        </w:rPr>
      </w:pPr>
      <w:r w:rsidRPr="007137A9">
        <w:rPr>
          <w:b/>
          <w:sz w:val="24"/>
          <w:szCs w:val="24"/>
        </w:rPr>
        <w:t>Рейтинговый список кандидатов по итогам первого (заочного) этапа</w:t>
      </w:r>
    </w:p>
    <w:p w:rsidR="007137A9" w:rsidRPr="007137A9" w:rsidRDefault="007137A9" w:rsidP="007137A9">
      <w:pPr>
        <w:tabs>
          <w:tab w:val="left" w:pos="1156"/>
        </w:tabs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1"/>
        <w:gridCol w:w="4108"/>
        <w:gridCol w:w="3110"/>
        <w:gridCol w:w="1995"/>
      </w:tblGrid>
      <w:tr w:rsidR="007137A9" w:rsidRPr="007137A9" w:rsidTr="005E03E1">
        <w:tc>
          <w:tcPr>
            <w:tcW w:w="648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jc w:val="center"/>
              <w:rPr>
                <w:sz w:val="24"/>
                <w:szCs w:val="24"/>
              </w:rPr>
            </w:pPr>
            <w:r w:rsidRPr="007137A9">
              <w:rPr>
                <w:sz w:val="24"/>
                <w:szCs w:val="24"/>
              </w:rPr>
              <w:t xml:space="preserve">№ </w:t>
            </w:r>
            <w:proofErr w:type="spellStart"/>
            <w:r w:rsidRPr="007137A9">
              <w:rPr>
                <w:sz w:val="24"/>
                <w:szCs w:val="24"/>
              </w:rPr>
              <w:t>п\</w:t>
            </w:r>
            <w:proofErr w:type="gramStart"/>
            <w:r w:rsidRPr="007137A9">
              <w:rPr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320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jc w:val="center"/>
              <w:rPr>
                <w:sz w:val="24"/>
                <w:szCs w:val="24"/>
              </w:rPr>
            </w:pPr>
            <w:r w:rsidRPr="007137A9">
              <w:rPr>
                <w:sz w:val="24"/>
                <w:szCs w:val="24"/>
              </w:rPr>
              <w:t>Фамилия, имя, отчество кандидата</w:t>
            </w:r>
          </w:p>
        </w:tc>
        <w:tc>
          <w:tcPr>
            <w:tcW w:w="3240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7137A9">
              <w:rPr>
                <w:sz w:val="24"/>
                <w:szCs w:val="24"/>
              </w:rPr>
              <w:t>Итоговый балл, присвоенный Комиссией кандидату по результатам оценки документов</w:t>
            </w:r>
          </w:p>
        </w:tc>
        <w:tc>
          <w:tcPr>
            <w:tcW w:w="2059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jc w:val="center"/>
              <w:rPr>
                <w:sz w:val="24"/>
                <w:szCs w:val="24"/>
              </w:rPr>
            </w:pPr>
            <w:r w:rsidRPr="007137A9">
              <w:rPr>
                <w:sz w:val="24"/>
                <w:szCs w:val="24"/>
              </w:rPr>
              <w:t>Номер в рейтинге</w:t>
            </w:r>
          </w:p>
        </w:tc>
      </w:tr>
      <w:tr w:rsidR="007137A9" w:rsidRPr="007137A9" w:rsidTr="005E03E1">
        <w:tc>
          <w:tcPr>
            <w:tcW w:w="648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</w:tr>
      <w:tr w:rsidR="007137A9" w:rsidRPr="007137A9" w:rsidTr="005E03E1">
        <w:tc>
          <w:tcPr>
            <w:tcW w:w="648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4320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3240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  <w:tc>
          <w:tcPr>
            <w:tcW w:w="2059" w:type="dxa"/>
            <w:shd w:val="clear" w:color="auto" w:fill="auto"/>
          </w:tcPr>
          <w:p w:rsidR="007137A9" w:rsidRPr="007137A9" w:rsidRDefault="007137A9" w:rsidP="005E03E1">
            <w:pPr>
              <w:tabs>
                <w:tab w:val="left" w:pos="1156"/>
              </w:tabs>
              <w:rPr>
                <w:sz w:val="24"/>
                <w:szCs w:val="24"/>
              </w:rPr>
            </w:pPr>
          </w:p>
        </w:tc>
      </w:tr>
    </w:tbl>
    <w:p w:rsidR="007137A9" w:rsidRDefault="007137A9" w:rsidP="007137A9">
      <w:pPr>
        <w:tabs>
          <w:tab w:val="left" w:pos="1156"/>
        </w:tabs>
        <w:rPr>
          <w:sz w:val="28"/>
          <w:szCs w:val="28"/>
        </w:rPr>
      </w:pPr>
    </w:p>
    <w:p w:rsidR="00F20348" w:rsidRPr="007137A9" w:rsidRDefault="007137A9" w:rsidP="00F20348">
      <w:pPr>
        <w:ind w:left="4536"/>
        <w:jc w:val="center"/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F20348" w:rsidRPr="007137A9">
        <w:rPr>
          <w:sz w:val="24"/>
          <w:szCs w:val="24"/>
        </w:rPr>
        <w:lastRenderedPageBreak/>
        <w:t xml:space="preserve">Приложение № </w:t>
      </w:r>
      <w:r w:rsidR="00F20348">
        <w:rPr>
          <w:sz w:val="24"/>
          <w:szCs w:val="24"/>
        </w:rPr>
        <w:t>4</w:t>
      </w:r>
    </w:p>
    <w:p w:rsidR="00F20348" w:rsidRPr="00234515" w:rsidRDefault="00F20348" w:rsidP="00F20348">
      <w:pPr>
        <w:ind w:left="4536"/>
        <w:jc w:val="center"/>
        <w:rPr>
          <w:i/>
          <w:sz w:val="28"/>
          <w:szCs w:val="28"/>
        </w:rPr>
      </w:pPr>
      <w:r w:rsidRPr="007137A9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7137A9">
        <w:rPr>
          <w:bCs/>
          <w:sz w:val="24"/>
          <w:szCs w:val="24"/>
        </w:rPr>
        <w:t>Колышлейского</w:t>
      </w:r>
      <w:proofErr w:type="spellEnd"/>
      <w:r w:rsidRPr="007137A9">
        <w:rPr>
          <w:bCs/>
          <w:sz w:val="24"/>
          <w:szCs w:val="24"/>
        </w:rPr>
        <w:t xml:space="preserve"> района Пензенской области</w:t>
      </w:r>
      <w:r w:rsidRPr="00234515">
        <w:rPr>
          <w:i/>
          <w:sz w:val="24"/>
          <w:szCs w:val="24"/>
        </w:rPr>
        <w:t>,</w:t>
      </w:r>
      <w:r w:rsidRPr="00234515">
        <w:rPr>
          <w:sz w:val="24"/>
          <w:szCs w:val="24"/>
        </w:rPr>
        <w:t xml:space="preserve"> </w:t>
      </w:r>
      <w:r w:rsidR="00665D18" w:rsidRPr="00234515">
        <w:rPr>
          <w:sz w:val="24"/>
          <w:szCs w:val="24"/>
        </w:rPr>
        <w:t xml:space="preserve">постановлением Администрации </w:t>
      </w:r>
      <w:proofErr w:type="spellStart"/>
      <w:r w:rsidR="00665D18" w:rsidRPr="00234515">
        <w:rPr>
          <w:sz w:val="24"/>
          <w:szCs w:val="24"/>
        </w:rPr>
        <w:t>Колышлейского</w:t>
      </w:r>
      <w:proofErr w:type="spellEnd"/>
      <w:r w:rsidR="00665D18" w:rsidRPr="00234515">
        <w:rPr>
          <w:sz w:val="24"/>
          <w:szCs w:val="24"/>
        </w:rPr>
        <w:t xml:space="preserve"> района Пензенской области </w:t>
      </w:r>
      <w:r w:rsidR="00665D18" w:rsidRPr="00234515">
        <w:rPr>
          <w:bCs/>
          <w:sz w:val="24"/>
          <w:szCs w:val="24"/>
        </w:rPr>
        <w:t>от 30.05.2022 № 146-п</w:t>
      </w:r>
    </w:p>
    <w:p w:rsidR="007137A9" w:rsidRPr="00311318" w:rsidRDefault="007137A9" w:rsidP="00F20348">
      <w:pPr>
        <w:ind w:left="4536"/>
        <w:jc w:val="center"/>
        <w:rPr>
          <w:i/>
        </w:rPr>
      </w:pPr>
    </w:p>
    <w:p w:rsidR="007137A9" w:rsidRDefault="007137A9" w:rsidP="007137A9">
      <w:pPr>
        <w:jc w:val="center"/>
        <w:rPr>
          <w:b/>
          <w:sz w:val="24"/>
          <w:szCs w:val="24"/>
        </w:rPr>
      </w:pPr>
      <w:r w:rsidRPr="00F20348">
        <w:rPr>
          <w:b/>
          <w:sz w:val="24"/>
          <w:szCs w:val="24"/>
        </w:rPr>
        <w:t>Описание методов и критериев оценки</w:t>
      </w:r>
    </w:p>
    <w:p w:rsidR="003C5EF5" w:rsidRPr="00F20348" w:rsidRDefault="003C5EF5" w:rsidP="007137A9">
      <w:pPr>
        <w:jc w:val="center"/>
        <w:rPr>
          <w:b/>
          <w:sz w:val="24"/>
          <w:szCs w:val="24"/>
        </w:rPr>
      </w:pPr>
      <w:r>
        <w:rPr>
          <w:i/>
          <w:sz w:val="24"/>
          <w:szCs w:val="24"/>
        </w:rPr>
        <w:t>(</w:t>
      </w:r>
      <w:r w:rsidRPr="003C5EF5">
        <w:rPr>
          <w:i/>
          <w:sz w:val="24"/>
          <w:szCs w:val="24"/>
        </w:rPr>
        <w:t>в ред. постановления от 08.09.2023 №294-п</w:t>
      </w:r>
      <w:r>
        <w:rPr>
          <w:i/>
          <w:sz w:val="24"/>
          <w:szCs w:val="24"/>
        </w:rPr>
        <w:t>)</w:t>
      </w:r>
    </w:p>
    <w:p w:rsidR="007137A9" w:rsidRPr="00F20348" w:rsidRDefault="007137A9" w:rsidP="00F20348">
      <w:pPr>
        <w:autoSpaceDE w:val="0"/>
        <w:autoSpaceDN w:val="0"/>
        <w:adjustRightInd w:val="0"/>
        <w:spacing w:before="120"/>
        <w:jc w:val="center"/>
        <w:rPr>
          <w:sz w:val="24"/>
          <w:szCs w:val="24"/>
        </w:rPr>
      </w:pPr>
      <w:r w:rsidRPr="00F20348">
        <w:rPr>
          <w:sz w:val="24"/>
          <w:szCs w:val="24"/>
        </w:rPr>
        <w:t>Комплексное тестирование</w:t>
      </w:r>
    </w:p>
    <w:p w:rsidR="007137A9" w:rsidRPr="00F20348" w:rsidRDefault="007137A9" w:rsidP="007137A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Посредством тестирования осуществляется оценка уровня владения кандидатами государственным языком Российской Федерации (русским языком), знаниями и умениями в сфере информационно-коммуникационных технологий.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 xml:space="preserve">При тестировании используется единый перечень вопросов. Тест содержит 40 вопросов. Первая часть теста состоит из 20 вопросов с целью проверки уровня владения кандидатом государственным языком Российской Федерации (русским языком). Вторая часть теста состоит из 20 вопросов с целью проверки знаний и умений кандидата в сфере информационно-коммуникационных технологий. 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На каждый вопрос теста кандидатом должен быть дан только один верный вариант ответа.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Тестирование проводится в присутствии членов Комиссии. Перед началом тестирования проводится инструктаж кандидатов о правилах и условиях проведения тестирования под роспись. Кандидатам предоставляется равное количество времени для ответа на вопросы теста. В ходе тестирования не допускается использование кандидатами специальной, справочной и иной литературы, письменных заметок, средств мобильной связи и иных сре</w:t>
      </w:r>
      <w:proofErr w:type="gramStart"/>
      <w:r w:rsidRPr="00F20348">
        <w:rPr>
          <w:sz w:val="24"/>
          <w:szCs w:val="24"/>
        </w:rPr>
        <w:t>дств хр</w:t>
      </w:r>
      <w:proofErr w:type="gramEnd"/>
      <w:r w:rsidRPr="00F20348">
        <w:rPr>
          <w:sz w:val="24"/>
          <w:szCs w:val="24"/>
        </w:rPr>
        <w:t>анения и передачи информации, выход кандидатов за пределы помещения, в котором проводится тестирование. При нарушении кандидатом правил тестирования он отстраняется от тестирования с вынесением нулевой оценки по итогам тестирования.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Тестирование считается пройденным, если кандидат правильно ответил на 70 и более процентов заданных вопросов.</w:t>
      </w:r>
    </w:p>
    <w:p w:rsidR="007137A9" w:rsidRPr="00F20348" w:rsidRDefault="007137A9" w:rsidP="007137A9">
      <w:pPr>
        <w:ind w:firstLine="567"/>
        <w:jc w:val="center"/>
        <w:rPr>
          <w:sz w:val="24"/>
          <w:szCs w:val="24"/>
        </w:rPr>
      </w:pPr>
    </w:p>
    <w:p w:rsidR="007137A9" w:rsidRPr="00F20348" w:rsidRDefault="007137A9" w:rsidP="007137A9">
      <w:pPr>
        <w:ind w:firstLine="567"/>
        <w:jc w:val="center"/>
        <w:rPr>
          <w:sz w:val="24"/>
          <w:szCs w:val="24"/>
        </w:rPr>
      </w:pPr>
      <w:r w:rsidRPr="00F20348">
        <w:rPr>
          <w:sz w:val="24"/>
          <w:szCs w:val="24"/>
        </w:rPr>
        <w:t>Критерии оценки кандидатов с использованием комплексного тестирования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4014"/>
        <w:gridCol w:w="5580"/>
      </w:tblGrid>
      <w:tr w:rsidR="007137A9" w:rsidRPr="00F20348" w:rsidTr="005E03E1">
        <w:tc>
          <w:tcPr>
            <w:tcW w:w="594" w:type="dxa"/>
            <w:shd w:val="clear" w:color="auto" w:fill="auto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№</w:t>
            </w:r>
          </w:p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F2034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20348">
              <w:rPr>
                <w:sz w:val="24"/>
                <w:szCs w:val="24"/>
              </w:rPr>
              <w:t>/</w:t>
            </w:r>
            <w:proofErr w:type="spellStart"/>
            <w:r w:rsidRPr="00F2034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14" w:type="dxa"/>
            <w:shd w:val="clear" w:color="auto" w:fill="auto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Наименование компетенции</w:t>
            </w:r>
          </w:p>
        </w:tc>
        <w:tc>
          <w:tcPr>
            <w:tcW w:w="5580" w:type="dxa"/>
            <w:shd w:val="clear" w:color="auto" w:fill="auto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Критерии оценки</w:t>
            </w:r>
          </w:p>
        </w:tc>
      </w:tr>
      <w:tr w:rsidR="007137A9" w:rsidRPr="00F20348" w:rsidTr="005E03E1">
        <w:tc>
          <w:tcPr>
            <w:tcW w:w="594" w:type="dxa"/>
            <w:shd w:val="clear" w:color="auto" w:fill="auto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1.</w:t>
            </w:r>
          </w:p>
        </w:tc>
        <w:tc>
          <w:tcPr>
            <w:tcW w:w="4014" w:type="dxa"/>
            <w:shd w:val="clear" w:color="auto" w:fill="auto"/>
          </w:tcPr>
          <w:p w:rsidR="007137A9" w:rsidRPr="00F20348" w:rsidRDefault="007137A9" w:rsidP="005E03E1">
            <w:pPr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Владение государственным языком Российской Федерации (русским языком)</w:t>
            </w:r>
          </w:p>
        </w:tc>
        <w:tc>
          <w:tcPr>
            <w:tcW w:w="5580" w:type="dxa"/>
            <w:shd w:val="clear" w:color="auto" w:fill="auto"/>
          </w:tcPr>
          <w:p w:rsidR="007137A9" w:rsidRPr="00F20348" w:rsidRDefault="007137A9" w:rsidP="005E03E1">
            <w:pPr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0 баллов - менее 70 процентов правильных ответов;</w:t>
            </w:r>
          </w:p>
          <w:p w:rsidR="007137A9" w:rsidRPr="00F20348" w:rsidRDefault="007137A9" w:rsidP="005E03E1">
            <w:pPr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 балл - более 70 процентов правильных ответов и до 80 процентов включительно;</w:t>
            </w:r>
          </w:p>
          <w:p w:rsidR="007137A9" w:rsidRPr="00F20348" w:rsidRDefault="007137A9" w:rsidP="005E03E1">
            <w:pPr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2 балла - более 80 процентов правильных ответов и до 90 процентов включительно;</w:t>
            </w:r>
          </w:p>
          <w:p w:rsidR="007137A9" w:rsidRPr="00F20348" w:rsidRDefault="007137A9" w:rsidP="005E03E1">
            <w:pPr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3 балла более 90 процентов правильных ответов</w:t>
            </w:r>
          </w:p>
        </w:tc>
      </w:tr>
      <w:tr w:rsidR="007137A9" w:rsidRPr="00F20348" w:rsidTr="005E03E1">
        <w:tc>
          <w:tcPr>
            <w:tcW w:w="594" w:type="dxa"/>
            <w:shd w:val="clear" w:color="auto" w:fill="auto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2.</w:t>
            </w:r>
          </w:p>
        </w:tc>
        <w:tc>
          <w:tcPr>
            <w:tcW w:w="4014" w:type="dxa"/>
            <w:shd w:val="clear" w:color="auto" w:fill="auto"/>
          </w:tcPr>
          <w:p w:rsidR="007137A9" w:rsidRPr="00F20348" w:rsidRDefault="007137A9" w:rsidP="005E03E1">
            <w:pPr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Знания и умения в сфере информационно-коммуникационных технологий</w:t>
            </w:r>
          </w:p>
        </w:tc>
        <w:tc>
          <w:tcPr>
            <w:tcW w:w="5580" w:type="dxa"/>
            <w:shd w:val="clear" w:color="auto" w:fill="auto"/>
          </w:tcPr>
          <w:p w:rsidR="007137A9" w:rsidRPr="00F20348" w:rsidRDefault="007137A9" w:rsidP="005E03E1">
            <w:pPr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0 баллов - менее 70 процентов правильных ответов;</w:t>
            </w:r>
          </w:p>
          <w:p w:rsidR="007137A9" w:rsidRPr="00F20348" w:rsidRDefault="007137A9" w:rsidP="005E03E1">
            <w:pPr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 балл - более 70 процентов правильных ответов и до 80 процентов включительно;</w:t>
            </w:r>
          </w:p>
          <w:p w:rsidR="007137A9" w:rsidRPr="00F20348" w:rsidRDefault="007137A9" w:rsidP="005E03E1">
            <w:pPr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2 балла - более 80 процентов правильных ответов и до 90 процентов включительно;</w:t>
            </w:r>
          </w:p>
          <w:p w:rsidR="007137A9" w:rsidRPr="00F20348" w:rsidRDefault="007137A9" w:rsidP="005E03E1">
            <w:pPr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3 балла более 90 процентов правильных ответов</w:t>
            </w:r>
          </w:p>
        </w:tc>
      </w:tr>
    </w:tbl>
    <w:p w:rsidR="007137A9" w:rsidRPr="00F20348" w:rsidRDefault="007137A9" w:rsidP="007137A9">
      <w:pPr>
        <w:tabs>
          <w:tab w:val="left" w:pos="1156"/>
        </w:tabs>
        <w:rPr>
          <w:sz w:val="24"/>
          <w:szCs w:val="24"/>
        </w:rPr>
      </w:pPr>
    </w:p>
    <w:p w:rsidR="007137A9" w:rsidRPr="00F20348" w:rsidRDefault="007137A9" w:rsidP="007137A9">
      <w:pPr>
        <w:tabs>
          <w:tab w:val="left" w:pos="1156"/>
        </w:tabs>
        <w:ind w:firstLine="540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Результаты тестирования оформляются секретарем Комиссии в виде краткой справки, содержащей фамилию, инициалы кандидатов и количество набранных ими баллов.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7137A9" w:rsidRPr="003C5EF5" w:rsidRDefault="007137A9" w:rsidP="007137A9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3C5EF5">
        <w:rPr>
          <w:b/>
          <w:sz w:val="24"/>
          <w:szCs w:val="24"/>
        </w:rPr>
        <w:lastRenderedPageBreak/>
        <w:t>Проведение групповых дискуссий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 xml:space="preserve">Групповая дискуссия проводится в форме обсуждений с кандидатами определенных тем или вопросов, касающихся вопросов социально-экономического развития </w:t>
      </w:r>
      <w:proofErr w:type="spellStart"/>
      <w:r w:rsidR="00F20348" w:rsidRPr="00F20348">
        <w:rPr>
          <w:sz w:val="24"/>
          <w:szCs w:val="24"/>
        </w:rPr>
        <w:t>Колышлейского</w:t>
      </w:r>
      <w:proofErr w:type="spellEnd"/>
      <w:r w:rsidR="00F20348" w:rsidRPr="00F20348">
        <w:rPr>
          <w:sz w:val="24"/>
          <w:szCs w:val="24"/>
        </w:rPr>
        <w:t xml:space="preserve"> района Пензенской области</w:t>
      </w:r>
      <w:r w:rsidRPr="00F20348">
        <w:rPr>
          <w:sz w:val="24"/>
          <w:szCs w:val="24"/>
        </w:rPr>
        <w:t>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 xml:space="preserve">Тема для групповой дискуссии определяется главой </w:t>
      </w:r>
      <w:r w:rsidR="003C5EF5">
        <w:rPr>
          <w:sz w:val="24"/>
          <w:szCs w:val="24"/>
        </w:rPr>
        <w:t>(</w:t>
      </w:r>
      <w:r w:rsidR="003C5EF5" w:rsidRPr="003C5EF5">
        <w:rPr>
          <w:i/>
          <w:sz w:val="24"/>
          <w:szCs w:val="24"/>
        </w:rPr>
        <w:t>в ред. постановления от 08.09.2023 №294-п</w:t>
      </w:r>
      <w:r w:rsidR="003C5EF5">
        <w:rPr>
          <w:sz w:val="24"/>
          <w:szCs w:val="24"/>
        </w:rPr>
        <w:t xml:space="preserve">) </w:t>
      </w:r>
      <w:proofErr w:type="spellStart"/>
      <w:r w:rsidR="00F20348" w:rsidRPr="00F20348">
        <w:rPr>
          <w:sz w:val="24"/>
          <w:szCs w:val="24"/>
        </w:rPr>
        <w:t>Колышлейского</w:t>
      </w:r>
      <w:proofErr w:type="spellEnd"/>
      <w:r w:rsidR="00F20348" w:rsidRPr="00F20348">
        <w:rPr>
          <w:sz w:val="24"/>
          <w:szCs w:val="24"/>
        </w:rPr>
        <w:t xml:space="preserve"> района Пензенской области</w:t>
      </w:r>
      <w:r w:rsidRPr="00F20348">
        <w:rPr>
          <w:i/>
          <w:sz w:val="24"/>
          <w:szCs w:val="24"/>
        </w:rPr>
        <w:t>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Опубликование темы для проведения групповой дискуссии запрещается.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 xml:space="preserve">В целях проведения групповой дискуссии кандидатам предлагается конкретная ситуация, которую необходимо обсудить и найти решение поставленных в ней проблем. 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В течение установленного времени кандидатом готовится устный или письменный ответ. Ответы кандидатов изучаются Комиссией. Затем проводится дискуссия, после которой Комиссией принимается решение об итогах прохождения кандидатами групповой дискуссии.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Комиссия оценивает кандидатов в их отсутствие.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  <w:r w:rsidRPr="00F20348">
        <w:rPr>
          <w:sz w:val="24"/>
          <w:szCs w:val="24"/>
        </w:rPr>
        <w:t>Критерии оценки кандидатов по результатам групповой дискуссии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"/>
        <w:gridCol w:w="8467"/>
        <w:gridCol w:w="1134"/>
      </w:tblGrid>
      <w:tr w:rsidR="007137A9" w:rsidRPr="00F20348" w:rsidTr="005E03E1">
        <w:trPr>
          <w:trHeight w:val="518"/>
        </w:trPr>
        <w:tc>
          <w:tcPr>
            <w:tcW w:w="595" w:type="dxa"/>
            <w:vAlign w:val="center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2034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20348">
              <w:rPr>
                <w:sz w:val="24"/>
                <w:szCs w:val="24"/>
              </w:rPr>
              <w:t>/</w:t>
            </w:r>
            <w:proofErr w:type="spellStart"/>
            <w:r w:rsidRPr="00F2034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467" w:type="dxa"/>
            <w:vAlign w:val="center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Описание критерия</w:t>
            </w:r>
          </w:p>
        </w:tc>
        <w:tc>
          <w:tcPr>
            <w:tcW w:w="1134" w:type="dxa"/>
            <w:vAlign w:val="center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Оценка (баллы)</w:t>
            </w:r>
          </w:p>
        </w:tc>
      </w:tr>
      <w:tr w:rsidR="007137A9" w:rsidRPr="00F20348" w:rsidTr="005E03E1">
        <w:tc>
          <w:tcPr>
            <w:tcW w:w="595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1.</w:t>
            </w:r>
          </w:p>
        </w:tc>
        <w:tc>
          <w:tcPr>
            <w:tcW w:w="8467" w:type="dxa"/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Кандидат не раскрыл содержание практического вопроса,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отсутствие навыков отстаивания собственной точки зрения, не умеет высказывать свои мысли и слушать собеседника</w:t>
            </w:r>
          </w:p>
        </w:tc>
        <w:tc>
          <w:tcPr>
            <w:tcW w:w="1134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</w:t>
            </w:r>
          </w:p>
        </w:tc>
      </w:tr>
      <w:tr w:rsidR="007137A9" w:rsidRPr="00F20348" w:rsidTr="005E03E1">
        <w:tc>
          <w:tcPr>
            <w:tcW w:w="595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2.</w:t>
            </w:r>
          </w:p>
        </w:tc>
        <w:tc>
          <w:tcPr>
            <w:tcW w:w="8467" w:type="dxa"/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Кандидат последовательно, в полном объеме раскрыл содержание практического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навыков отстаивания собственной точки зрения, умеет высказывать свои мысли, стремится выслушать собеседника</w:t>
            </w:r>
          </w:p>
        </w:tc>
        <w:tc>
          <w:tcPr>
            <w:tcW w:w="1134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2</w:t>
            </w:r>
          </w:p>
        </w:tc>
      </w:tr>
      <w:tr w:rsidR="007137A9" w:rsidRPr="00F20348" w:rsidTr="005E03E1">
        <w:tc>
          <w:tcPr>
            <w:tcW w:w="595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3.</w:t>
            </w:r>
          </w:p>
        </w:tc>
        <w:tc>
          <w:tcPr>
            <w:tcW w:w="8467" w:type="dxa"/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 xml:space="preserve">Кандидат последовательно, в полном объеме, глубоко и качественно раскрыл содержание практического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навыки </w:t>
            </w:r>
            <w:proofErr w:type="spellStart"/>
            <w:r w:rsidRPr="00F20348">
              <w:rPr>
                <w:sz w:val="24"/>
                <w:szCs w:val="24"/>
              </w:rPr>
              <w:t>аргументированно</w:t>
            </w:r>
            <w:proofErr w:type="spellEnd"/>
            <w:r w:rsidRPr="00F20348">
              <w:rPr>
                <w:sz w:val="24"/>
                <w:szCs w:val="24"/>
              </w:rPr>
              <w:t xml:space="preserve"> отстаивать собственную точку зрения, четко высказывает свои мысли</w:t>
            </w:r>
          </w:p>
        </w:tc>
        <w:tc>
          <w:tcPr>
            <w:tcW w:w="1134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3</w:t>
            </w:r>
          </w:p>
        </w:tc>
      </w:tr>
    </w:tbl>
    <w:p w:rsidR="007137A9" w:rsidRPr="00F20348" w:rsidRDefault="007137A9" w:rsidP="007137A9">
      <w:pPr>
        <w:autoSpaceDE w:val="0"/>
        <w:autoSpaceDN w:val="0"/>
        <w:adjustRightInd w:val="0"/>
        <w:ind w:firstLine="709"/>
        <w:jc w:val="center"/>
        <w:rPr>
          <w:sz w:val="24"/>
          <w:szCs w:val="24"/>
        </w:rPr>
      </w:pPr>
    </w:p>
    <w:p w:rsidR="007137A9" w:rsidRPr="00F20348" w:rsidRDefault="007137A9" w:rsidP="007137A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F20348">
        <w:rPr>
          <w:sz w:val="24"/>
          <w:szCs w:val="24"/>
        </w:rPr>
        <w:t>Индивидуальное собеседование</w:t>
      </w:r>
    </w:p>
    <w:p w:rsidR="007137A9" w:rsidRPr="00F20348" w:rsidRDefault="007137A9" w:rsidP="007137A9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Индивидуальное собеседование с кандидатами проводится членами</w:t>
      </w:r>
      <w:r w:rsidRPr="00F20348">
        <w:rPr>
          <w:strike/>
          <w:sz w:val="24"/>
          <w:szCs w:val="24"/>
        </w:rPr>
        <w:t xml:space="preserve"> </w:t>
      </w:r>
      <w:r w:rsidRPr="00F20348">
        <w:rPr>
          <w:sz w:val="24"/>
          <w:szCs w:val="24"/>
        </w:rPr>
        <w:t>Комиссии и представляет собой устные ответы кандидатов на задаваемые членами Комиссии вопросы, направленные на оценку профессионального уровня кандидата.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В этих целях составляется перечень вопросов, в который включаются вопросы: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- о профессиональном опыте;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- на понимание основных проблем в соответствующей области профессиональной деятельности;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- на наличие профессиональных и функциональных умений.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>Комиссия оценивает уровень профессиональной подготовки кандидата в его отсутствие.</w:t>
      </w:r>
    </w:p>
    <w:p w:rsidR="007137A9" w:rsidRPr="00F20348" w:rsidRDefault="007137A9" w:rsidP="007137A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20348">
        <w:rPr>
          <w:sz w:val="24"/>
          <w:szCs w:val="24"/>
        </w:rPr>
        <w:t xml:space="preserve">В ходе индивидуального собеседования Комиссией проводится обсуждение с </w:t>
      </w:r>
      <w:r w:rsidRPr="00F20348">
        <w:rPr>
          <w:sz w:val="24"/>
          <w:szCs w:val="24"/>
        </w:rPr>
        <w:lastRenderedPageBreak/>
        <w:t>кандидатом результатов выполнения им других конкурсных заданий, задаются вопросы с целью определения его профессионального уровня.</w:t>
      </w:r>
    </w:p>
    <w:p w:rsidR="007137A9" w:rsidRPr="00F20348" w:rsidRDefault="007137A9" w:rsidP="007137A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F20348">
        <w:rPr>
          <w:sz w:val="24"/>
          <w:szCs w:val="24"/>
        </w:rPr>
        <w:t>Критерии оценки кандидатов по результатам индивидуального собеседования</w:t>
      </w:r>
    </w:p>
    <w:tbl>
      <w:tblPr>
        <w:tblW w:w="10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95"/>
        <w:gridCol w:w="8467"/>
        <w:gridCol w:w="1134"/>
      </w:tblGrid>
      <w:tr w:rsidR="007137A9" w:rsidRPr="00F20348" w:rsidTr="005E03E1">
        <w:trPr>
          <w:trHeight w:val="170"/>
        </w:trPr>
        <w:tc>
          <w:tcPr>
            <w:tcW w:w="595" w:type="dxa"/>
            <w:vAlign w:val="center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20348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20348">
              <w:rPr>
                <w:sz w:val="24"/>
                <w:szCs w:val="24"/>
              </w:rPr>
              <w:t>/</w:t>
            </w:r>
            <w:proofErr w:type="spellStart"/>
            <w:r w:rsidRPr="00F20348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467" w:type="dxa"/>
            <w:vAlign w:val="center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Описание критерия</w:t>
            </w:r>
          </w:p>
        </w:tc>
        <w:tc>
          <w:tcPr>
            <w:tcW w:w="1134" w:type="dxa"/>
            <w:vAlign w:val="center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Оценка (баллы)</w:t>
            </w:r>
          </w:p>
        </w:tc>
      </w:tr>
      <w:tr w:rsidR="007137A9" w:rsidRPr="00F20348" w:rsidTr="005E03E1">
        <w:trPr>
          <w:trHeight w:val="170"/>
        </w:trPr>
        <w:tc>
          <w:tcPr>
            <w:tcW w:w="595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1.</w:t>
            </w:r>
          </w:p>
        </w:tc>
        <w:tc>
          <w:tcPr>
            <w:tcW w:w="8467" w:type="dxa"/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Ораторское искусство и культура поведения участника Конкурса:</w:t>
            </w:r>
          </w:p>
        </w:tc>
        <w:tc>
          <w:tcPr>
            <w:tcW w:w="1134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7137A9" w:rsidRPr="00F20348" w:rsidTr="005E03E1">
        <w:trPr>
          <w:trHeight w:val="1587"/>
        </w:trPr>
        <w:tc>
          <w:tcPr>
            <w:tcW w:w="595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1.1.</w:t>
            </w:r>
          </w:p>
        </w:tc>
        <w:tc>
          <w:tcPr>
            <w:tcW w:w="8467" w:type="dxa"/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Кандидат прекрасно владеет ораторским искусством: умеет говорить убедительно, речь его грамотная (богатый словарный запас с соблюдением норм литературного языка), хорошо владеет информацией по вопросу выступления, умеет удерживать интерес аудитории</w:t>
            </w:r>
          </w:p>
        </w:tc>
        <w:tc>
          <w:tcPr>
            <w:tcW w:w="1134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2</w:t>
            </w:r>
          </w:p>
        </w:tc>
      </w:tr>
      <w:tr w:rsidR="007137A9" w:rsidRPr="00F20348" w:rsidTr="005E03E1">
        <w:trPr>
          <w:trHeight w:val="170"/>
        </w:trPr>
        <w:tc>
          <w:tcPr>
            <w:tcW w:w="595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1.2.</w:t>
            </w:r>
          </w:p>
        </w:tc>
        <w:tc>
          <w:tcPr>
            <w:tcW w:w="8467" w:type="dxa"/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Кандидат владеет ораторским искусством на среднем уровне: говорит недостаточно убедительно, речь его не всегда грамотная (словарный запас ограничен, нормы литературного языка не всегда соблюдаются), владеет информацией по вопросу, отсутствует умение удерживать интерес аудитории</w:t>
            </w:r>
          </w:p>
        </w:tc>
        <w:tc>
          <w:tcPr>
            <w:tcW w:w="1134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</w:t>
            </w:r>
          </w:p>
        </w:tc>
      </w:tr>
      <w:tr w:rsidR="007137A9" w:rsidRPr="00F20348" w:rsidTr="005E03E1">
        <w:trPr>
          <w:trHeight w:val="170"/>
        </w:trPr>
        <w:tc>
          <w:tcPr>
            <w:tcW w:w="595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2.</w:t>
            </w:r>
          </w:p>
        </w:tc>
        <w:tc>
          <w:tcPr>
            <w:tcW w:w="8467" w:type="dxa"/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Логичность, аргументированность, четкость ответов на вопросы:</w:t>
            </w:r>
          </w:p>
        </w:tc>
        <w:tc>
          <w:tcPr>
            <w:tcW w:w="1134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</w:p>
        </w:tc>
      </w:tr>
      <w:tr w:rsidR="007137A9" w:rsidRPr="00F20348" w:rsidTr="005E03E1">
        <w:trPr>
          <w:trHeight w:val="170"/>
        </w:trPr>
        <w:tc>
          <w:tcPr>
            <w:tcW w:w="595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2.1.</w:t>
            </w:r>
          </w:p>
        </w:tc>
        <w:tc>
          <w:tcPr>
            <w:tcW w:w="8467" w:type="dxa"/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 xml:space="preserve">Ответы на поставленные вопросы излагаются логично, последовательно и не требуют дополнительных пояснений. Полно раскрываются причинно-следственные связи между явлениями и событиями. Делаются обоснованные выводы. </w:t>
            </w:r>
          </w:p>
        </w:tc>
        <w:tc>
          <w:tcPr>
            <w:tcW w:w="1134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2</w:t>
            </w:r>
          </w:p>
        </w:tc>
      </w:tr>
      <w:tr w:rsidR="007137A9" w:rsidRPr="00F20348" w:rsidTr="005E03E1">
        <w:trPr>
          <w:trHeight w:val="170"/>
        </w:trPr>
        <w:tc>
          <w:tcPr>
            <w:tcW w:w="595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2.2.</w:t>
            </w:r>
          </w:p>
        </w:tc>
        <w:tc>
          <w:tcPr>
            <w:tcW w:w="8467" w:type="dxa"/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Ответы на поставленные вопросы излагаются систематизировано и последовательно. Раскрыты причинно-следственные связи между явлениями и событиями. Не все выводы носят аргументированный и доказательный характер.</w:t>
            </w:r>
          </w:p>
        </w:tc>
        <w:tc>
          <w:tcPr>
            <w:tcW w:w="1134" w:type="dxa"/>
          </w:tcPr>
          <w:p w:rsidR="007137A9" w:rsidRPr="00F20348" w:rsidRDefault="007137A9" w:rsidP="005E03E1">
            <w:pPr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</w:t>
            </w:r>
          </w:p>
        </w:tc>
      </w:tr>
    </w:tbl>
    <w:p w:rsidR="007137A9" w:rsidRDefault="007137A9" w:rsidP="007137A9">
      <w:pPr>
        <w:ind w:left="5040"/>
        <w:jc w:val="center"/>
        <w:rPr>
          <w:sz w:val="28"/>
          <w:szCs w:val="28"/>
        </w:rPr>
      </w:pPr>
    </w:p>
    <w:p w:rsidR="00F20348" w:rsidRPr="007137A9" w:rsidRDefault="007137A9" w:rsidP="00F20348">
      <w:pPr>
        <w:ind w:left="4536"/>
        <w:jc w:val="center"/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F20348" w:rsidRPr="007137A9">
        <w:rPr>
          <w:sz w:val="24"/>
          <w:szCs w:val="24"/>
        </w:rPr>
        <w:lastRenderedPageBreak/>
        <w:t xml:space="preserve">Приложение № </w:t>
      </w:r>
      <w:r w:rsidR="00F20348">
        <w:rPr>
          <w:sz w:val="24"/>
          <w:szCs w:val="24"/>
        </w:rPr>
        <w:t>5</w:t>
      </w:r>
    </w:p>
    <w:p w:rsidR="007137A9" w:rsidRPr="00234515" w:rsidRDefault="00F20348" w:rsidP="00F20348">
      <w:pPr>
        <w:ind w:left="5040"/>
        <w:jc w:val="center"/>
        <w:rPr>
          <w:i/>
          <w:sz w:val="28"/>
          <w:szCs w:val="28"/>
        </w:rPr>
      </w:pPr>
      <w:r w:rsidRPr="007137A9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7137A9">
        <w:rPr>
          <w:bCs/>
          <w:sz w:val="24"/>
          <w:szCs w:val="24"/>
        </w:rPr>
        <w:t>Колышлейского</w:t>
      </w:r>
      <w:proofErr w:type="spellEnd"/>
      <w:r w:rsidRPr="007137A9">
        <w:rPr>
          <w:bCs/>
          <w:sz w:val="24"/>
          <w:szCs w:val="24"/>
        </w:rPr>
        <w:t xml:space="preserve"> района Пензенской области</w:t>
      </w:r>
      <w:r w:rsidRPr="00234515">
        <w:rPr>
          <w:i/>
          <w:sz w:val="24"/>
          <w:szCs w:val="24"/>
        </w:rPr>
        <w:t>,</w:t>
      </w:r>
      <w:r w:rsidRPr="00234515">
        <w:rPr>
          <w:sz w:val="24"/>
          <w:szCs w:val="24"/>
        </w:rPr>
        <w:t xml:space="preserve"> </w:t>
      </w:r>
      <w:r w:rsidR="00665D18" w:rsidRPr="00234515">
        <w:rPr>
          <w:sz w:val="24"/>
          <w:szCs w:val="24"/>
        </w:rPr>
        <w:t xml:space="preserve">постановлением Администрации </w:t>
      </w:r>
      <w:proofErr w:type="spellStart"/>
      <w:r w:rsidR="00665D18" w:rsidRPr="00234515">
        <w:rPr>
          <w:sz w:val="24"/>
          <w:szCs w:val="24"/>
        </w:rPr>
        <w:t>Колышлейского</w:t>
      </w:r>
      <w:proofErr w:type="spellEnd"/>
      <w:r w:rsidR="00665D18" w:rsidRPr="00234515">
        <w:rPr>
          <w:sz w:val="24"/>
          <w:szCs w:val="24"/>
        </w:rPr>
        <w:t xml:space="preserve"> района Пензенской области </w:t>
      </w:r>
      <w:r w:rsidR="00665D18" w:rsidRPr="00234515">
        <w:rPr>
          <w:bCs/>
          <w:sz w:val="24"/>
          <w:szCs w:val="24"/>
        </w:rPr>
        <w:t>от 30.05.2022 № 146-п</w:t>
      </w:r>
    </w:p>
    <w:p w:rsidR="007137A9" w:rsidRPr="00234515" w:rsidRDefault="007137A9" w:rsidP="007137A9">
      <w:pPr>
        <w:ind w:left="5040"/>
        <w:jc w:val="center"/>
        <w:rPr>
          <w:sz w:val="28"/>
          <w:szCs w:val="28"/>
        </w:rPr>
      </w:pPr>
    </w:p>
    <w:p w:rsidR="007137A9" w:rsidRDefault="007137A9" w:rsidP="007137A9">
      <w:pPr>
        <w:ind w:left="5040"/>
        <w:jc w:val="center"/>
        <w:rPr>
          <w:sz w:val="28"/>
          <w:szCs w:val="28"/>
        </w:rPr>
      </w:pPr>
    </w:p>
    <w:p w:rsidR="007137A9" w:rsidRDefault="007137A9" w:rsidP="007137A9">
      <w:pPr>
        <w:ind w:left="5040"/>
        <w:jc w:val="center"/>
        <w:rPr>
          <w:sz w:val="28"/>
          <w:szCs w:val="28"/>
        </w:rPr>
      </w:pPr>
    </w:p>
    <w:p w:rsidR="007137A9" w:rsidRPr="00F20348" w:rsidRDefault="007137A9" w:rsidP="007137A9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F20348">
        <w:rPr>
          <w:sz w:val="24"/>
          <w:szCs w:val="24"/>
        </w:rPr>
        <w:t>Конкурсный бюллетень второго (очного) этапа</w:t>
      </w:r>
    </w:p>
    <w:p w:rsidR="007137A9" w:rsidRPr="00F20348" w:rsidRDefault="007137A9" w:rsidP="007137A9">
      <w:pPr>
        <w:autoSpaceDE w:val="0"/>
        <w:autoSpaceDN w:val="0"/>
        <w:adjustRightInd w:val="0"/>
        <w:jc w:val="both"/>
        <w:rPr>
          <w:rFonts w:ascii="Courier New" w:hAnsi="Courier New" w:cs="Courier New"/>
        </w:rPr>
      </w:pPr>
    </w:p>
    <w:tbl>
      <w:tblPr>
        <w:tblW w:w="1026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0"/>
        <w:gridCol w:w="2160"/>
        <w:gridCol w:w="1440"/>
        <w:gridCol w:w="2160"/>
        <w:gridCol w:w="1980"/>
        <w:gridCol w:w="1980"/>
      </w:tblGrid>
      <w:tr w:rsidR="007137A9" w:rsidRPr="00F20348" w:rsidTr="005E03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center"/>
            </w:pPr>
            <w:r w:rsidRPr="00F20348">
              <w:rPr>
                <w:bCs/>
              </w:rPr>
              <w:t xml:space="preserve">№ </w:t>
            </w:r>
            <w:proofErr w:type="spellStart"/>
            <w:proofErr w:type="gramStart"/>
            <w:r w:rsidRPr="00F20348">
              <w:rPr>
                <w:bCs/>
              </w:rPr>
              <w:t>п</w:t>
            </w:r>
            <w:proofErr w:type="spellEnd"/>
            <w:proofErr w:type="gramEnd"/>
            <w:r w:rsidRPr="00F20348">
              <w:rPr>
                <w:bCs/>
              </w:rPr>
              <w:t>/</w:t>
            </w:r>
            <w:proofErr w:type="spellStart"/>
            <w:r w:rsidRPr="00F20348">
              <w:rPr>
                <w:bCs/>
              </w:rPr>
              <w:t>п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center"/>
            </w:pPr>
            <w:r w:rsidRPr="00F20348">
              <w:rPr>
                <w:bCs/>
              </w:rPr>
              <w:t>Фамилия, имя, отчество кандидата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center"/>
            </w:pPr>
            <w:r w:rsidRPr="00F20348">
              <w:rPr>
                <w:bCs/>
              </w:rPr>
              <w:t>Балл по результатам групповой дискуссии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center"/>
            </w:pPr>
            <w:r w:rsidRPr="00F20348">
              <w:rPr>
                <w:bCs/>
              </w:rPr>
              <w:t>Краткая мотивировка выставленного балла (при необходимости)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center"/>
            </w:pPr>
            <w:r w:rsidRPr="00F20348">
              <w:rPr>
                <w:bCs/>
              </w:rPr>
              <w:t>Балл по результатам индивидуального собеседования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jc w:val="center"/>
            </w:pPr>
            <w:r w:rsidRPr="00F20348">
              <w:rPr>
                <w:bCs/>
              </w:rPr>
              <w:t>Краткая мотивировка выставленного балла (при необходимости)</w:t>
            </w:r>
          </w:p>
        </w:tc>
      </w:tr>
      <w:tr w:rsidR="007137A9" w:rsidRPr="00F20348" w:rsidTr="005E03E1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  <w:outlineLvl w:val="0"/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7A9" w:rsidRPr="00F20348" w:rsidRDefault="007137A9" w:rsidP="005E03E1">
            <w:pPr>
              <w:autoSpaceDE w:val="0"/>
              <w:autoSpaceDN w:val="0"/>
              <w:adjustRightInd w:val="0"/>
            </w:pPr>
          </w:p>
        </w:tc>
      </w:tr>
    </w:tbl>
    <w:p w:rsidR="007137A9" w:rsidRPr="00F20348" w:rsidRDefault="007137A9" w:rsidP="007137A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137A9" w:rsidRPr="00F20348" w:rsidRDefault="007137A9" w:rsidP="007137A9">
      <w:pPr>
        <w:autoSpaceDE w:val="0"/>
        <w:autoSpaceDN w:val="0"/>
        <w:adjustRightInd w:val="0"/>
        <w:jc w:val="both"/>
      </w:pPr>
      <w:r w:rsidRPr="00F20348">
        <w:t>__________________________________________________          _______________</w:t>
      </w:r>
    </w:p>
    <w:p w:rsidR="007137A9" w:rsidRPr="00F20348" w:rsidRDefault="007137A9" w:rsidP="007137A9">
      <w:pPr>
        <w:autoSpaceDE w:val="0"/>
        <w:autoSpaceDN w:val="0"/>
        <w:adjustRightInd w:val="0"/>
        <w:jc w:val="both"/>
      </w:pPr>
      <w:r w:rsidRPr="00F20348">
        <w:t xml:space="preserve">      (фамилия, имя, отчество члена конкурсной комиссии)                   (подпись)</w:t>
      </w:r>
    </w:p>
    <w:p w:rsidR="007137A9" w:rsidRDefault="007137A9" w:rsidP="007137A9"/>
    <w:p w:rsidR="007137A9" w:rsidRDefault="007137A9" w:rsidP="007137A9"/>
    <w:p w:rsidR="007137A9" w:rsidRDefault="007137A9" w:rsidP="007137A9">
      <w:r>
        <w:t>_____________________</w:t>
      </w:r>
    </w:p>
    <w:p w:rsidR="007137A9" w:rsidRPr="00B6602F" w:rsidRDefault="007137A9" w:rsidP="007137A9">
      <w:r>
        <w:t xml:space="preserve">                   </w:t>
      </w:r>
      <w:r w:rsidRPr="00B6602F">
        <w:t>(дата)</w:t>
      </w:r>
    </w:p>
    <w:p w:rsidR="00F20348" w:rsidRPr="007137A9" w:rsidRDefault="007137A9" w:rsidP="00F20348">
      <w:pPr>
        <w:ind w:left="4536"/>
        <w:jc w:val="center"/>
        <w:rPr>
          <w:sz w:val="24"/>
          <w:szCs w:val="24"/>
        </w:rPr>
      </w:pPr>
      <w:r>
        <w:rPr>
          <w:sz w:val="28"/>
          <w:szCs w:val="28"/>
        </w:rPr>
        <w:br w:type="page"/>
      </w:r>
      <w:r w:rsidR="00F20348" w:rsidRPr="007137A9">
        <w:rPr>
          <w:sz w:val="24"/>
          <w:szCs w:val="24"/>
        </w:rPr>
        <w:lastRenderedPageBreak/>
        <w:t xml:space="preserve">Приложение № </w:t>
      </w:r>
      <w:r w:rsidR="00584AC3">
        <w:rPr>
          <w:sz w:val="24"/>
          <w:szCs w:val="24"/>
        </w:rPr>
        <w:t>6</w:t>
      </w:r>
    </w:p>
    <w:p w:rsidR="007137A9" w:rsidRPr="00234515" w:rsidRDefault="00F20348" w:rsidP="00F20348">
      <w:pPr>
        <w:ind w:left="5040"/>
        <w:jc w:val="center"/>
        <w:rPr>
          <w:i/>
          <w:sz w:val="28"/>
          <w:szCs w:val="28"/>
        </w:rPr>
      </w:pPr>
      <w:r w:rsidRPr="007137A9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234515">
        <w:rPr>
          <w:bCs/>
          <w:sz w:val="24"/>
          <w:szCs w:val="24"/>
        </w:rPr>
        <w:t>Колышлейского</w:t>
      </w:r>
      <w:proofErr w:type="spellEnd"/>
      <w:r w:rsidRPr="00234515">
        <w:rPr>
          <w:bCs/>
          <w:sz w:val="24"/>
          <w:szCs w:val="24"/>
        </w:rPr>
        <w:t xml:space="preserve"> района Пензенской области</w:t>
      </w:r>
      <w:r w:rsidRPr="00234515">
        <w:rPr>
          <w:i/>
          <w:sz w:val="24"/>
          <w:szCs w:val="24"/>
        </w:rPr>
        <w:t>,</w:t>
      </w:r>
      <w:r w:rsidRPr="00234515">
        <w:rPr>
          <w:sz w:val="24"/>
          <w:szCs w:val="24"/>
        </w:rPr>
        <w:t xml:space="preserve"> </w:t>
      </w:r>
      <w:r w:rsidR="00665D18" w:rsidRPr="00234515">
        <w:rPr>
          <w:sz w:val="24"/>
          <w:szCs w:val="24"/>
        </w:rPr>
        <w:t xml:space="preserve">постановлением Администрации </w:t>
      </w:r>
      <w:proofErr w:type="spellStart"/>
      <w:r w:rsidR="00665D18" w:rsidRPr="00234515">
        <w:rPr>
          <w:sz w:val="24"/>
          <w:szCs w:val="24"/>
        </w:rPr>
        <w:t>Колышлейского</w:t>
      </w:r>
      <w:proofErr w:type="spellEnd"/>
      <w:r w:rsidR="00665D18" w:rsidRPr="00234515">
        <w:rPr>
          <w:sz w:val="24"/>
          <w:szCs w:val="24"/>
        </w:rPr>
        <w:t xml:space="preserve"> района Пензенской области </w:t>
      </w:r>
      <w:r w:rsidR="00665D18" w:rsidRPr="00234515">
        <w:rPr>
          <w:bCs/>
          <w:sz w:val="24"/>
          <w:szCs w:val="24"/>
        </w:rPr>
        <w:t>от 30.05.2022 № 146-п</w:t>
      </w:r>
    </w:p>
    <w:p w:rsidR="007137A9" w:rsidRDefault="007137A9" w:rsidP="007137A9">
      <w:pPr>
        <w:ind w:left="5040"/>
        <w:jc w:val="center"/>
        <w:rPr>
          <w:i/>
          <w:sz w:val="28"/>
          <w:szCs w:val="28"/>
        </w:rPr>
      </w:pPr>
    </w:p>
    <w:p w:rsidR="007137A9" w:rsidRPr="00F20348" w:rsidRDefault="007137A9" w:rsidP="007137A9">
      <w:pPr>
        <w:ind w:left="5040"/>
        <w:jc w:val="center"/>
        <w:rPr>
          <w:i/>
          <w:sz w:val="24"/>
          <w:szCs w:val="24"/>
        </w:rPr>
      </w:pPr>
    </w:p>
    <w:p w:rsidR="007137A9" w:rsidRPr="00F20348" w:rsidRDefault="007137A9" w:rsidP="007137A9">
      <w:pPr>
        <w:autoSpaceDE w:val="0"/>
        <w:autoSpaceDN w:val="0"/>
        <w:jc w:val="center"/>
        <w:outlineLvl w:val="2"/>
        <w:rPr>
          <w:sz w:val="24"/>
          <w:szCs w:val="24"/>
        </w:rPr>
      </w:pPr>
      <w:r w:rsidRPr="00F20348">
        <w:rPr>
          <w:sz w:val="24"/>
          <w:szCs w:val="24"/>
        </w:rPr>
        <w:t>Таблица эффективности</w:t>
      </w:r>
    </w:p>
    <w:p w:rsidR="007137A9" w:rsidRPr="00F20348" w:rsidRDefault="007137A9" w:rsidP="007137A9">
      <w:pPr>
        <w:autoSpaceDE w:val="0"/>
        <w:autoSpaceDN w:val="0"/>
        <w:jc w:val="both"/>
        <w:rPr>
          <w:sz w:val="24"/>
          <w:szCs w:val="24"/>
        </w:rPr>
      </w:pPr>
    </w:p>
    <w:tbl>
      <w:tblPr>
        <w:tblW w:w="9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76"/>
        <w:gridCol w:w="2206"/>
        <w:gridCol w:w="6424"/>
      </w:tblGrid>
      <w:tr w:rsidR="007137A9" w:rsidRPr="00F20348" w:rsidTr="005E03E1">
        <w:tc>
          <w:tcPr>
            <w:tcW w:w="1276" w:type="dxa"/>
          </w:tcPr>
          <w:p w:rsidR="007137A9" w:rsidRPr="00F20348" w:rsidRDefault="007137A9" w:rsidP="005E03E1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Итоговая</w:t>
            </w:r>
          </w:p>
          <w:p w:rsidR="007137A9" w:rsidRPr="00F20348" w:rsidRDefault="007137A9" w:rsidP="005E03E1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оценка</w:t>
            </w:r>
          </w:p>
        </w:tc>
        <w:tc>
          <w:tcPr>
            <w:tcW w:w="2206" w:type="dxa"/>
          </w:tcPr>
          <w:p w:rsidR="007137A9" w:rsidRPr="00F20348" w:rsidRDefault="007137A9" w:rsidP="005E03E1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Уровень резерва</w:t>
            </w:r>
          </w:p>
        </w:tc>
        <w:tc>
          <w:tcPr>
            <w:tcW w:w="6424" w:type="dxa"/>
          </w:tcPr>
          <w:p w:rsidR="007137A9" w:rsidRPr="00F20348" w:rsidRDefault="007137A9" w:rsidP="005E03E1">
            <w:pPr>
              <w:autoSpaceDE w:val="0"/>
              <w:autoSpaceDN w:val="0"/>
              <w:jc w:val="center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Выводы и рекомендации</w:t>
            </w:r>
          </w:p>
        </w:tc>
      </w:tr>
      <w:tr w:rsidR="007137A9" w:rsidRPr="00F20348" w:rsidTr="005E03E1">
        <w:tc>
          <w:tcPr>
            <w:tcW w:w="1276" w:type="dxa"/>
          </w:tcPr>
          <w:p w:rsidR="007137A9" w:rsidRPr="00F20348" w:rsidRDefault="007137A9" w:rsidP="005E03E1">
            <w:pPr>
              <w:autoSpaceDE w:val="0"/>
              <w:autoSpaceDN w:val="0"/>
              <w:rPr>
                <w:sz w:val="24"/>
                <w:szCs w:val="24"/>
                <w:highlight w:val="yellow"/>
              </w:rPr>
            </w:pPr>
            <w:r w:rsidRPr="00F20348">
              <w:rPr>
                <w:sz w:val="24"/>
                <w:szCs w:val="24"/>
              </w:rPr>
              <w:t>до 11 баллов</w:t>
            </w:r>
          </w:p>
        </w:tc>
        <w:tc>
          <w:tcPr>
            <w:tcW w:w="2206" w:type="dxa"/>
          </w:tcPr>
          <w:p w:rsidR="007137A9" w:rsidRPr="00F20348" w:rsidRDefault="007137A9" w:rsidP="005E03E1">
            <w:pPr>
              <w:autoSpaceDE w:val="0"/>
              <w:autoSpaceDN w:val="0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–</w:t>
            </w:r>
          </w:p>
        </w:tc>
        <w:tc>
          <w:tcPr>
            <w:tcW w:w="6424" w:type="dxa"/>
          </w:tcPr>
          <w:p w:rsidR="007137A9" w:rsidRPr="00F20348" w:rsidRDefault="007137A9" w:rsidP="00F2034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 xml:space="preserve">Низкая оценка. Не удовлетворяет предъявляемым минимальным требованиям. </w:t>
            </w:r>
            <w:proofErr w:type="gramStart"/>
            <w:r w:rsidRPr="00F20348">
              <w:rPr>
                <w:sz w:val="24"/>
                <w:szCs w:val="24"/>
              </w:rPr>
              <w:t xml:space="preserve">Не рекомендован для зачисления в резерв управленческих кадров </w:t>
            </w:r>
            <w:proofErr w:type="spellStart"/>
            <w:r w:rsidR="00F20348" w:rsidRPr="00F20348">
              <w:rPr>
                <w:sz w:val="24"/>
                <w:szCs w:val="24"/>
              </w:rPr>
              <w:t>Колышлейского</w:t>
            </w:r>
            <w:proofErr w:type="spellEnd"/>
            <w:r w:rsidR="00F20348" w:rsidRPr="00F20348">
              <w:rPr>
                <w:sz w:val="24"/>
                <w:szCs w:val="24"/>
              </w:rPr>
              <w:t xml:space="preserve"> района Пензенской области</w:t>
            </w:r>
            <w:r w:rsidR="00F20348">
              <w:rPr>
                <w:sz w:val="24"/>
                <w:szCs w:val="24"/>
              </w:rPr>
              <w:t xml:space="preserve"> </w:t>
            </w:r>
            <w:proofErr w:type="gramEnd"/>
          </w:p>
        </w:tc>
      </w:tr>
      <w:tr w:rsidR="007137A9" w:rsidRPr="00F20348" w:rsidTr="005E03E1">
        <w:tc>
          <w:tcPr>
            <w:tcW w:w="1276" w:type="dxa"/>
          </w:tcPr>
          <w:p w:rsidR="007137A9" w:rsidRPr="00F20348" w:rsidRDefault="007137A9" w:rsidP="005E03E1">
            <w:pPr>
              <w:autoSpaceDE w:val="0"/>
              <w:autoSpaceDN w:val="0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12-17 баллов</w:t>
            </w:r>
          </w:p>
        </w:tc>
        <w:tc>
          <w:tcPr>
            <w:tcW w:w="2206" w:type="dxa"/>
          </w:tcPr>
          <w:p w:rsidR="007137A9" w:rsidRPr="00F20348" w:rsidRDefault="007137A9" w:rsidP="005E03E1">
            <w:pPr>
              <w:autoSpaceDE w:val="0"/>
              <w:autoSpaceDN w:val="0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–</w:t>
            </w:r>
          </w:p>
        </w:tc>
        <w:tc>
          <w:tcPr>
            <w:tcW w:w="6424" w:type="dxa"/>
          </w:tcPr>
          <w:p w:rsidR="007137A9" w:rsidRPr="00F20348" w:rsidRDefault="007137A9" w:rsidP="00F2034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 xml:space="preserve">Оценка ниже среднего. Минимально соответствует требованиям. </w:t>
            </w:r>
            <w:proofErr w:type="gramStart"/>
            <w:r w:rsidRPr="00F20348">
              <w:rPr>
                <w:sz w:val="24"/>
                <w:szCs w:val="24"/>
              </w:rPr>
              <w:t xml:space="preserve">Не рекомендован для зачисления в резерв управленческих кадров </w:t>
            </w:r>
            <w:proofErr w:type="spellStart"/>
            <w:r w:rsidR="00F20348" w:rsidRPr="00F20348">
              <w:rPr>
                <w:sz w:val="24"/>
                <w:szCs w:val="24"/>
              </w:rPr>
              <w:t>Колышлейского</w:t>
            </w:r>
            <w:proofErr w:type="spellEnd"/>
            <w:r w:rsidR="00F20348" w:rsidRPr="00F20348">
              <w:rPr>
                <w:sz w:val="24"/>
                <w:szCs w:val="24"/>
              </w:rPr>
              <w:t xml:space="preserve"> района Пензенской области</w:t>
            </w:r>
            <w:proofErr w:type="gramEnd"/>
          </w:p>
        </w:tc>
      </w:tr>
      <w:tr w:rsidR="007137A9" w:rsidRPr="00F20348" w:rsidTr="005E03E1">
        <w:tc>
          <w:tcPr>
            <w:tcW w:w="1276" w:type="dxa"/>
          </w:tcPr>
          <w:p w:rsidR="007137A9" w:rsidRPr="00F20348" w:rsidRDefault="007137A9" w:rsidP="005E03E1">
            <w:pPr>
              <w:autoSpaceDE w:val="0"/>
              <w:autoSpaceDN w:val="0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18-23 балла</w:t>
            </w:r>
          </w:p>
        </w:tc>
        <w:tc>
          <w:tcPr>
            <w:tcW w:w="2206" w:type="dxa"/>
          </w:tcPr>
          <w:p w:rsidR="007137A9" w:rsidRPr="00F20348" w:rsidRDefault="007137A9" w:rsidP="005E03E1">
            <w:pPr>
              <w:autoSpaceDE w:val="0"/>
              <w:autoSpaceDN w:val="0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Перспективный</w:t>
            </w:r>
          </w:p>
        </w:tc>
        <w:tc>
          <w:tcPr>
            <w:tcW w:w="6424" w:type="dxa"/>
          </w:tcPr>
          <w:p w:rsidR="007137A9" w:rsidRPr="00F20348" w:rsidRDefault="007137A9" w:rsidP="00F2034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 xml:space="preserve">Средняя оценка работы. Вполне соответствует требованиям. </w:t>
            </w:r>
            <w:proofErr w:type="gramStart"/>
            <w:r w:rsidRPr="00F20348">
              <w:rPr>
                <w:sz w:val="24"/>
                <w:szCs w:val="24"/>
              </w:rPr>
              <w:t xml:space="preserve">Может быть рекомендован для зачисления в резерв управленческих кадров </w:t>
            </w:r>
            <w:proofErr w:type="spellStart"/>
            <w:r w:rsidR="00F20348" w:rsidRPr="00F20348">
              <w:rPr>
                <w:sz w:val="24"/>
                <w:szCs w:val="24"/>
              </w:rPr>
              <w:t>Колышлейского</w:t>
            </w:r>
            <w:proofErr w:type="spellEnd"/>
            <w:r w:rsidR="00F20348" w:rsidRPr="00F20348">
              <w:rPr>
                <w:sz w:val="24"/>
                <w:szCs w:val="24"/>
              </w:rPr>
              <w:t xml:space="preserve"> района Пензенской области</w:t>
            </w:r>
            <w:r w:rsidRPr="00F20348">
              <w:rPr>
                <w:sz w:val="24"/>
                <w:szCs w:val="24"/>
              </w:rPr>
              <w:t>, но не более перспективного уровня</w:t>
            </w:r>
            <w:proofErr w:type="gramEnd"/>
          </w:p>
        </w:tc>
      </w:tr>
      <w:tr w:rsidR="007137A9" w:rsidRPr="00F20348" w:rsidTr="005E03E1">
        <w:tc>
          <w:tcPr>
            <w:tcW w:w="1276" w:type="dxa"/>
          </w:tcPr>
          <w:p w:rsidR="007137A9" w:rsidRPr="00F20348" w:rsidRDefault="007137A9" w:rsidP="005E03E1">
            <w:pPr>
              <w:autoSpaceDE w:val="0"/>
              <w:autoSpaceDN w:val="0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24-29 баллов</w:t>
            </w:r>
          </w:p>
        </w:tc>
        <w:tc>
          <w:tcPr>
            <w:tcW w:w="2206" w:type="dxa"/>
          </w:tcPr>
          <w:p w:rsidR="007137A9" w:rsidRPr="00F20348" w:rsidRDefault="007137A9" w:rsidP="005E03E1">
            <w:pPr>
              <w:autoSpaceDE w:val="0"/>
              <w:autoSpaceDN w:val="0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Базовый</w:t>
            </w:r>
          </w:p>
        </w:tc>
        <w:tc>
          <w:tcPr>
            <w:tcW w:w="6424" w:type="dxa"/>
          </w:tcPr>
          <w:p w:rsidR="007137A9" w:rsidRPr="00F20348" w:rsidRDefault="007137A9" w:rsidP="00F2034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 xml:space="preserve">Оценка работы выше среднего. Вполне соответствует требованиям. </w:t>
            </w:r>
            <w:proofErr w:type="gramStart"/>
            <w:r w:rsidRPr="00F20348">
              <w:rPr>
                <w:sz w:val="24"/>
                <w:szCs w:val="24"/>
              </w:rPr>
              <w:t xml:space="preserve">Может быть рекомендован для зачисления в резерв управленческих кадров </w:t>
            </w:r>
            <w:proofErr w:type="spellStart"/>
            <w:r w:rsidR="00F20348" w:rsidRPr="00F20348">
              <w:rPr>
                <w:sz w:val="24"/>
                <w:szCs w:val="24"/>
              </w:rPr>
              <w:t>Колышлейского</w:t>
            </w:r>
            <w:proofErr w:type="spellEnd"/>
            <w:r w:rsidR="00F20348" w:rsidRPr="00F20348">
              <w:rPr>
                <w:sz w:val="24"/>
                <w:szCs w:val="24"/>
              </w:rPr>
              <w:t xml:space="preserve"> района Пензенской области</w:t>
            </w:r>
            <w:r w:rsidRPr="00F20348">
              <w:rPr>
                <w:sz w:val="24"/>
                <w:szCs w:val="24"/>
              </w:rPr>
              <w:t>, но не более базового уровня</w:t>
            </w:r>
            <w:proofErr w:type="gramEnd"/>
          </w:p>
        </w:tc>
      </w:tr>
      <w:tr w:rsidR="007137A9" w:rsidRPr="00F20348" w:rsidTr="005E03E1">
        <w:tc>
          <w:tcPr>
            <w:tcW w:w="1276" w:type="dxa"/>
          </w:tcPr>
          <w:p w:rsidR="007137A9" w:rsidRPr="00F20348" w:rsidRDefault="007137A9" w:rsidP="005E03E1">
            <w:pPr>
              <w:autoSpaceDE w:val="0"/>
              <w:autoSpaceDN w:val="0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От 30 баллов</w:t>
            </w:r>
          </w:p>
        </w:tc>
        <w:tc>
          <w:tcPr>
            <w:tcW w:w="2206" w:type="dxa"/>
          </w:tcPr>
          <w:p w:rsidR="007137A9" w:rsidRPr="00F20348" w:rsidRDefault="007137A9" w:rsidP="005E03E1">
            <w:pPr>
              <w:autoSpaceDE w:val="0"/>
              <w:autoSpaceDN w:val="0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>Высший</w:t>
            </w:r>
          </w:p>
        </w:tc>
        <w:tc>
          <w:tcPr>
            <w:tcW w:w="6424" w:type="dxa"/>
          </w:tcPr>
          <w:p w:rsidR="007137A9" w:rsidRPr="00F20348" w:rsidRDefault="007137A9" w:rsidP="00F20348">
            <w:pPr>
              <w:autoSpaceDE w:val="0"/>
              <w:autoSpaceDN w:val="0"/>
              <w:jc w:val="both"/>
              <w:rPr>
                <w:sz w:val="24"/>
                <w:szCs w:val="24"/>
              </w:rPr>
            </w:pPr>
            <w:r w:rsidRPr="00F20348">
              <w:rPr>
                <w:sz w:val="24"/>
                <w:szCs w:val="24"/>
              </w:rPr>
              <w:t xml:space="preserve">Высокая оценка работы. В полном объеме соответствует требованиям, даже превышает их. Может быть рекомендован для зачисления в резерв управленческих кадров </w:t>
            </w:r>
            <w:proofErr w:type="spellStart"/>
            <w:r w:rsidR="00F20348" w:rsidRPr="00F20348">
              <w:rPr>
                <w:sz w:val="24"/>
                <w:szCs w:val="24"/>
              </w:rPr>
              <w:t>Колышлейского</w:t>
            </w:r>
            <w:proofErr w:type="spellEnd"/>
            <w:r w:rsidR="00F20348" w:rsidRPr="00F20348">
              <w:rPr>
                <w:sz w:val="24"/>
                <w:szCs w:val="24"/>
              </w:rPr>
              <w:t xml:space="preserve"> района Пензенской области</w:t>
            </w:r>
            <w:r w:rsidRPr="00F20348">
              <w:rPr>
                <w:i/>
                <w:sz w:val="24"/>
                <w:szCs w:val="24"/>
              </w:rPr>
              <w:t xml:space="preserve"> </w:t>
            </w:r>
            <w:r w:rsidRPr="00F20348">
              <w:rPr>
                <w:sz w:val="24"/>
                <w:szCs w:val="24"/>
              </w:rPr>
              <w:t>на любой уровень</w:t>
            </w:r>
          </w:p>
        </w:tc>
      </w:tr>
    </w:tbl>
    <w:p w:rsidR="00584AC3" w:rsidRDefault="00584AC3" w:rsidP="00C8665F">
      <w:pPr>
        <w:autoSpaceDE w:val="0"/>
        <w:autoSpaceDN w:val="0"/>
        <w:adjustRightInd w:val="0"/>
        <w:jc w:val="right"/>
        <w:outlineLvl w:val="0"/>
        <w:rPr>
          <w:b/>
          <w:sz w:val="28"/>
          <w:szCs w:val="28"/>
        </w:rPr>
      </w:pPr>
    </w:p>
    <w:p w:rsidR="00584AC3" w:rsidRDefault="00584AC3">
      <w:pPr>
        <w:widowControl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84AC3" w:rsidRDefault="00584AC3" w:rsidP="00C8665F">
      <w:pPr>
        <w:autoSpaceDE w:val="0"/>
        <w:autoSpaceDN w:val="0"/>
        <w:adjustRightInd w:val="0"/>
        <w:jc w:val="right"/>
        <w:outlineLvl w:val="0"/>
        <w:rPr>
          <w:b/>
          <w:sz w:val="28"/>
          <w:szCs w:val="28"/>
        </w:rPr>
        <w:sectPr w:rsidR="00584AC3" w:rsidSect="007137A9">
          <w:endnotePr>
            <w:numFmt w:val="decimal"/>
          </w:endnotePr>
          <w:pgSz w:w="11907" w:h="16840"/>
          <w:pgMar w:top="1134" w:right="851" w:bottom="1134" w:left="1418" w:header="720" w:footer="720" w:gutter="0"/>
          <w:pgNumType w:start="1"/>
          <w:cols w:space="720"/>
          <w:titlePg/>
        </w:sectPr>
      </w:pPr>
    </w:p>
    <w:p w:rsidR="00584AC3" w:rsidRPr="007137A9" w:rsidRDefault="00584AC3" w:rsidP="00584AC3">
      <w:pPr>
        <w:ind w:left="9781"/>
        <w:jc w:val="center"/>
        <w:rPr>
          <w:sz w:val="24"/>
          <w:szCs w:val="24"/>
        </w:rPr>
      </w:pPr>
      <w:r w:rsidRPr="007137A9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7</w:t>
      </w:r>
    </w:p>
    <w:p w:rsidR="00584AC3" w:rsidRPr="00234515" w:rsidRDefault="00584AC3" w:rsidP="00584AC3">
      <w:pPr>
        <w:ind w:left="9781"/>
        <w:jc w:val="center"/>
        <w:rPr>
          <w:i/>
          <w:sz w:val="28"/>
          <w:szCs w:val="28"/>
        </w:rPr>
      </w:pPr>
      <w:r w:rsidRPr="007137A9">
        <w:rPr>
          <w:sz w:val="24"/>
          <w:szCs w:val="24"/>
        </w:rPr>
        <w:t xml:space="preserve">к Методике оценки профессиональных и личностных компетенций кандидатов в резерв управленческих кадров </w:t>
      </w:r>
      <w:proofErr w:type="spellStart"/>
      <w:r w:rsidRPr="007137A9">
        <w:rPr>
          <w:bCs/>
          <w:sz w:val="24"/>
          <w:szCs w:val="24"/>
        </w:rPr>
        <w:t>Колышлейского</w:t>
      </w:r>
      <w:proofErr w:type="spellEnd"/>
      <w:r w:rsidRPr="007137A9">
        <w:rPr>
          <w:bCs/>
          <w:sz w:val="24"/>
          <w:szCs w:val="24"/>
        </w:rPr>
        <w:t xml:space="preserve"> района Пензенской области</w:t>
      </w:r>
      <w:r w:rsidRPr="00234515">
        <w:rPr>
          <w:i/>
          <w:sz w:val="24"/>
          <w:szCs w:val="24"/>
        </w:rPr>
        <w:t>,</w:t>
      </w:r>
      <w:r w:rsidRPr="00234515">
        <w:rPr>
          <w:sz w:val="24"/>
          <w:szCs w:val="24"/>
        </w:rPr>
        <w:t xml:space="preserve"> </w:t>
      </w:r>
      <w:r w:rsidR="00665D18" w:rsidRPr="00234515">
        <w:rPr>
          <w:sz w:val="24"/>
          <w:szCs w:val="24"/>
        </w:rPr>
        <w:t xml:space="preserve">постановлением Администрации </w:t>
      </w:r>
      <w:proofErr w:type="spellStart"/>
      <w:r w:rsidR="00665D18" w:rsidRPr="00234515">
        <w:rPr>
          <w:sz w:val="24"/>
          <w:szCs w:val="24"/>
        </w:rPr>
        <w:t>Колышлейского</w:t>
      </w:r>
      <w:proofErr w:type="spellEnd"/>
      <w:r w:rsidR="00665D18" w:rsidRPr="00234515">
        <w:rPr>
          <w:sz w:val="24"/>
          <w:szCs w:val="24"/>
        </w:rPr>
        <w:t xml:space="preserve"> района Пензенской области </w:t>
      </w:r>
      <w:r w:rsidR="00665D18" w:rsidRPr="00234515">
        <w:rPr>
          <w:bCs/>
          <w:sz w:val="24"/>
          <w:szCs w:val="24"/>
        </w:rPr>
        <w:t>от 30.05.2022 № 146-п</w:t>
      </w:r>
    </w:p>
    <w:p w:rsidR="00584AC3" w:rsidRPr="00234515" w:rsidRDefault="00584AC3" w:rsidP="00584AC3">
      <w:pPr>
        <w:tabs>
          <w:tab w:val="left" w:pos="1156"/>
        </w:tabs>
        <w:rPr>
          <w:sz w:val="28"/>
          <w:szCs w:val="28"/>
        </w:rPr>
      </w:pPr>
    </w:p>
    <w:p w:rsidR="00584AC3" w:rsidRDefault="00584AC3" w:rsidP="00584AC3">
      <w:pPr>
        <w:tabs>
          <w:tab w:val="left" w:pos="1156"/>
        </w:tabs>
        <w:rPr>
          <w:sz w:val="28"/>
          <w:szCs w:val="28"/>
        </w:rPr>
      </w:pPr>
    </w:p>
    <w:p w:rsidR="00584AC3" w:rsidRPr="00584AC3" w:rsidRDefault="00584AC3" w:rsidP="00584AC3">
      <w:pPr>
        <w:jc w:val="center"/>
        <w:rPr>
          <w:sz w:val="24"/>
          <w:szCs w:val="24"/>
        </w:rPr>
      </w:pPr>
      <w:r w:rsidRPr="00584AC3">
        <w:rPr>
          <w:sz w:val="24"/>
          <w:szCs w:val="24"/>
        </w:rPr>
        <w:t>Итоговый рейтинг кандидатов</w:t>
      </w:r>
    </w:p>
    <w:p w:rsidR="00584AC3" w:rsidRPr="00584AC3" w:rsidRDefault="00584AC3" w:rsidP="00584AC3">
      <w:pPr>
        <w:tabs>
          <w:tab w:val="left" w:pos="1156"/>
        </w:tabs>
        <w:rPr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6"/>
        <w:gridCol w:w="1400"/>
        <w:gridCol w:w="1606"/>
        <w:gridCol w:w="2175"/>
        <w:gridCol w:w="2111"/>
        <w:gridCol w:w="2158"/>
        <w:gridCol w:w="1786"/>
        <w:gridCol w:w="1127"/>
        <w:gridCol w:w="1953"/>
      </w:tblGrid>
      <w:tr w:rsidR="00584AC3" w:rsidRPr="00584AC3" w:rsidTr="005E03E1">
        <w:trPr>
          <w:trHeight w:val="1610"/>
        </w:trPr>
        <w:tc>
          <w:tcPr>
            <w:tcW w:w="0" w:type="auto"/>
            <w:shd w:val="clear" w:color="auto" w:fill="auto"/>
          </w:tcPr>
          <w:p w:rsidR="00584AC3" w:rsidRPr="00584AC3" w:rsidRDefault="00584AC3" w:rsidP="005E03E1">
            <w:pPr>
              <w:tabs>
                <w:tab w:val="left" w:pos="1156"/>
              </w:tabs>
              <w:ind w:right="-76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584AC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84AC3">
              <w:rPr>
                <w:sz w:val="24"/>
                <w:szCs w:val="24"/>
              </w:rPr>
              <w:t>/</w:t>
            </w:r>
            <w:proofErr w:type="spellStart"/>
            <w:r w:rsidRPr="00584AC3">
              <w:rPr>
                <w:sz w:val="24"/>
                <w:szCs w:val="24"/>
              </w:rPr>
              <w:t>п</w:t>
            </w:r>
            <w:proofErr w:type="spellEnd"/>
          </w:p>
          <w:p w:rsidR="00584AC3" w:rsidRPr="00584AC3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584AC3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>Фамилия</w:t>
            </w:r>
          </w:p>
          <w:p w:rsidR="00584AC3" w:rsidRPr="00584AC3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>Имя Отчество кандидата</w:t>
            </w:r>
          </w:p>
        </w:tc>
        <w:tc>
          <w:tcPr>
            <w:tcW w:w="0" w:type="auto"/>
            <w:shd w:val="clear" w:color="auto" w:fill="auto"/>
          </w:tcPr>
          <w:p w:rsidR="00584AC3" w:rsidRPr="00584AC3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>Количество баллов по итогам</w:t>
            </w:r>
          </w:p>
          <w:p w:rsidR="00584AC3" w:rsidRPr="00584AC3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>первого (заочного) этапа</w:t>
            </w:r>
          </w:p>
        </w:tc>
        <w:tc>
          <w:tcPr>
            <w:tcW w:w="0" w:type="auto"/>
            <w:shd w:val="clear" w:color="auto" w:fill="auto"/>
          </w:tcPr>
          <w:p w:rsidR="00584AC3" w:rsidRPr="00584AC3" w:rsidRDefault="00584AC3" w:rsidP="005E03E1">
            <w:pPr>
              <w:tabs>
                <w:tab w:val="left" w:pos="1156"/>
              </w:tabs>
              <w:ind w:left="-53" w:right="-76"/>
              <w:jc w:val="center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>Количество баллов по итогам комплексного тестирования</w:t>
            </w:r>
          </w:p>
        </w:tc>
        <w:tc>
          <w:tcPr>
            <w:tcW w:w="0" w:type="auto"/>
            <w:shd w:val="clear" w:color="auto" w:fill="auto"/>
          </w:tcPr>
          <w:p w:rsidR="00584AC3" w:rsidRPr="00584AC3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>Количество баллов по итогам проведения групповой дискуссии</w:t>
            </w:r>
          </w:p>
        </w:tc>
        <w:tc>
          <w:tcPr>
            <w:tcW w:w="0" w:type="auto"/>
            <w:shd w:val="clear" w:color="auto" w:fill="auto"/>
          </w:tcPr>
          <w:p w:rsidR="00584AC3" w:rsidRPr="00584AC3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>Количество баллов по итогам</w:t>
            </w:r>
          </w:p>
          <w:p w:rsidR="00584AC3" w:rsidRPr="00584AC3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>индивидуального собеседования</w:t>
            </w:r>
          </w:p>
        </w:tc>
        <w:tc>
          <w:tcPr>
            <w:tcW w:w="0" w:type="auto"/>
            <w:shd w:val="clear" w:color="auto" w:fill="auto"/>
          </w:tcPr>
          <w:p w:rsidR="00584AC3" w:rsidRPr="00584AC3" w:rsidRDefault="00584AC3" w:rsidP="005E03E1">
            <w:pPr>
              <w:tabs>
                <w:tab w:val="left" w:pos="0"/>
                <w:tab w:val="left" w:pos="34"/>
              </w:tabs>
              <w:ind w:right="-76"/>
              <w:jc w:val="center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>Итоговая оценка (общее количество баллов)</w:t>
            </w:r>
          </w:p>
        </w:tc>
        <w:tc>
          <w:tcPr>
            <w:tcW w:w="0" w:type="auto"/>
          </w:tcPr>
          <w:p w:rsidR="00584AC3" w:rsidRPr="00584AC3" w:rsidRDefault="00584AC3" w:rsidP="005E03E1">
            <w:pPr>
              <w:tabs>
                <w:tab w:val="left" w:pos="0"/>
              </w:tabs>
              <w:ind w:right="-76"/>
              <w:jc w:val="center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>Уровень резерва</w:t>
            </w:r>
          </w:p>
        </w:tc>
        <w:tc>
          <w:tcPr>
            <w:tcW w:w="0" w:type="auto"/>
          </w:tcPr>
          <w:p w:rsidR="00584AC3" w:rsidRPr="00584AC3" w:rsidRDefault="00584AC3" w:rsidP="005E03E1">
            <w:pPr>
              <w:tabs>
                <w:tab w:val="left" w:pos="0"/>
              </w:tabs>
              <w:ind w:right="-76"/>
              <w:jc w:val="center"/>
              <w:rPr>
                <w:sz w:val="24"/>
                <w:szCs w:val="24"/>
              </w:rPr>
            </w:pPr>
            <w:r w:rsidRPr="00584AC3">
              <w:rPr>
                <w:sz w:val="24"/>
                <w:szCs w:val="24"/>
              </w:rPr>
              <w:t>Информация об отказе во включении в резерв</w:t>
            </w:r>
          </w:p>
        </w:tc>
      </w:tr>
      <w:tr w:rsidR="00584AC3" w:rsidRPr="00A6479D" w:rsidTr="005E03E1"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left="-53"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</w:tr>
      <w:tr w:rsidR="00584AC3" w:rsidRPr="00A6479D" w:rsidTr="005E03E1"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left="-53"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</w:tcPr>
          <w:p w:rsidR="00584AC3" w:rsidRPr="00A6479D" w:rsidRDefault="00584AC3" w:rsidP="005E03E1">
            <w:pPr>
              <w:tabs>
                <w:tab w:val="left" w:pos="1156"/>
              </w:tabs>
              <w:ind w:right="-76"/>
              <w:jc w:val="center"/>
              <w:rPr>
                <w:sz w:val="28"/>
                <w:szCs w:val="28"/>
              </w:rPr>
            </w:pPr>
          </w:p>
        </w:tc>
      </w:tr>
    </w:tbl>
    <w:p w:rsidR="00584AC3" w:rsidRDefault="00584AC3" w:rsidP="00584AC3">
      <w:pPr>
        <w:tabs>
          <w:tab w:val="left" w:pos="1156"/>
        </w:tabs>
        <w:jc w:val="right"/>
        <w:rPr>
          <w:sz w:val="28"/>
          <w:szCs w:val="28"/>
        </w:rPr>
      </w:pPr>
    </w:p>
    <w:p w:rsidR="00584AC3" w:rsidRDefault="00584AC3" w:rsidP="00584AC3">
      <w:pPr>
        <w:tabs>
          <w:tab w:val="left" w:pos="1156"/>
        </w:tabs>
        <w:jc w:val="right"/>
        <w:rPr>
          <w:sz w:val="28"/>
          <w:szCs w:val="28"/>
        </w:rPr>
      </w:pPr>
    </w:p>
    <w:p w:rsidR="00584AC3" w:rsidRPr="00A6479D" w:rsidRDefault="00584AC3" w:rsidP="00584AC3">
      <w:pPr>
        <w:tabs>
          <w:tab w:val="left" w:pos="1156"/>
        </w:tabs>
        <w:jc w:val="right"/>
        <w:rPr>
          <w:sz w:val="28"/>
          <w:szCs w:val="28"/>
        </w:rPr>
      </w:pPr>
    </w:p>
    <w:p w:rsidR="00584AC3" w:rsidRDefault="00584AC3" w:rsidP="00584AC3">
      <w:pPr>
        <w:tabs>
          <w:tab w:val="left" w:pos="1156"/>
        </w:tabs>
        <w:rPr>
          <w:sz w:val="28"/>
          <w:szCs w:val="28"/>
        </w:rPr>
      </w:pPr>
      <w:r>
        <w:rPr>
          <w:sz w:val="28"/>
          <w:szCs w:val="28"/>
        </w:rPr>
        <w:t>____________________________________                            ____________________</w:t>
      </w:r>
    </w:p>
    <w:p w:rsidR="00584AC3" w:rsidRPr="005B3AA9" w:rsidRDefault="00584AC3" w:rsidP="00584AC3">
      <w:pPr>
        <w:tabs>
          <w:tab w:val="left" w:pos="1156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</w:t>
      </w:r>
      <w:r w:rsidRPr="005B3AA9">
        <w:rPr>
          <w:sz w:val="16"/>
          <w:szCs w:val="16"/>
        </w:rPr>
        <w:t xml:space="preserve">(фамилия, имя, отчество члена </w:t>
      </w:r>
      <w:r>
        <w:rPr>
          <w:sz w:val="16"/>
          <w:szCs w:val="16"/>
        </w:rPr>
        <w:t>К</w:t>
      </w:r>
      <w:r w:rsidRPr="005B3AA9">
        <w:rPr>
          <w:sz w:val="16"/>
          <w:szCs w:val="16"/>
        </w:rPr>
        <w:t xml:space="preserve">омиссии)              </w:t>
      </w:r>
      <w:r>
        <w:rPr>
          <w:sz w:val="16"/>
          <w:szCs w:val="16"/>
        </w:rPr>
        <w:t xml:space="preserve">                                                                             </w:t>
      </w:r>
      <w:r w:rsidRPr="005B3AA9">
        <w:rPr>
          <w:sz w:val="16"/>
          <w:szCs w:val="16"/>
        </w:rPr>
        <w:t xml:space="preserve">         (подпись члена </w:t>
      </w:r>
      <w:r>
        <w:rPr>
          <w:sz w:val="16"/>
          <w:szCs w:val="16"/>
        </w:rPr>
        <w:t>К</w:t>
      </w:r>
      <w:r w:rsidRPr="005B3AA9">
        <w:rPr>
          <w:sz w:val="16"/>
          <w:szCs w:val="16"/>
        </w:rPr>
        <w:t>омиссии)</w:t>
      </w:r>
    </w:p>
    <w:p w:rsidR="00584AC3" w:rsidRDefault="00584AC3" w:rsidP="00584AC3">
      <w:pPr>
        <w:autoSpaceDE w:val="0"/>
        <w:autoSpaceDN w:val="0"/>
        <w:jc w:val="center"/>
        <w:outlineLvl w:val="2"/>
        <w:rPr>
          <w:sz w:val="28"/>
          <w:szCs w:val="28"/>
        </w:rPr>
      </w:pPr>
    </w:p>
    <w:p w:rsidR="00C8665F" w:rsidRDefault="00C8665F" w:rsidP="00C8665F">
      <w:pPr>
        <w:autoSpaceDE w:val="0"/>
        <w:autoSpaceDN w:val="0"/>
        <w:adjustRightInd w:val="0"/>
        <w:jc w:val="right"/>
        <w:outlineLvl w:val="0"/>
        <w:rPr>
          <w:b/>
          <w:sz w:val="28"/>
          <w:szCs w:val="28"/>
        </w:rPr>
      </w:pPr>
    </w:p>
    <w:sectPr w:rsidR="00C8665F" w:rsidSect="00584AC3">
      <w:endnotePr>
        <w:numFmt w:val="decimal"/>
      </w:endnotePr>
      <w:pgSz w:w="16840" w:h="11907" w:orient="landscape"/>
      <w:pgMar w:top="1418" w:right="1134" w:bottom="85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0021" w:rsidRDefault="00850021">
      <w:r>
        <w:separator/>
      </w:r>
    </w:p>
  </w:endnote>
  <w:endnote w:type="continuationSeparator" w:id="0">
    <w:p w:rsidR="00850021" w:rsidRDefault="008500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0021" w:rsidRDefault="00850021">
      <w:r>
        <w:separator/>
      </w:r>
    </w:p>
  </w:footnote>
  <w:footnote w:type="continuationSeparator" w:id="0">
    <w:p w:rsidR="00850021" w:rsidRDefault="008500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C3254"/>
    <w:multiLevelType w:val="hybridMultilevel"/>
    <w:tmpl w:val="35009EFA"/>
    <w:lvl w:ilvl="0" w:tplc="B22E2BA2">
      <w:start w:val="1"/>
      <w:numFmt w:val="bullet"/>
      <w:suff w:val="space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AA276D8">
      <w:start w:val="1"/>
      <w:numFmt w:val="lowerLetter"/>
      <w:lvlText w:val="%2."/>
      <w:lvlJc w:val="left"/>
      <w:pPr>
        <w:ind w:left="1080" w:hanging="360"/>
      </w:pPr>
    </w:lvl>
    <w:lvl w:ilvl="2" w:tplc="D9C4E2F2">
      <w:start w:val="1"/>
      <w:numFmt w:val="lowerRoman"/>
      <w:lvlText w:val="%3."/>
      <w:lvlJc w:val="right"/>
      <w:pPr>
        <w:ind w:left="1800" w:hanging="180"/>
      </w:pPr>
    </w:lvl>
    <w:lvl w:ilvl="3" w:tplc="187CCB2A">
      <w:start w:val="1"/>
      <w:numFmt w:val="decimal"/>
      <w:lvlText w:val="%4."/>
      <w:lvlJc w:val="left"/>
      <w:pPr>
        <w:ind w:left="2520" w:hanging="360"/>
      </w:pPr>
    </w:lvl>
    <w:lvl w:ilvl="4" w:tplc="8E560654">
      <w:start w:val="1"/>
      <w:numFmt w:val="lowerLetter"/>
      <w:lvlText w:val="%5."/>
      <w:lvlJc w:val="left"/>
      <w:pPr>
        <w:ind w:left="3240" w:hanging="360"/>
      </w:pPr>
    </w:lvl>
    <w:lvl w:ilvl="5" w:tplc="2A52ECAE">
      <w:start w:val="1"/>
      <w:numFmt w:val="lowerRoman"/>
      <w:lvlText w:val="%6."/>
      <w:lvlJc w:val="right"/>
      <w:pPr>
        <w:ind w:left="3960" w:hanging="180"/>
      </w:pPr>
    </w:lvl>
    <w:lvl w:ilvl="6" w:tplc="7FE4B73E">
      <w:start w:val="1"/>
      <w:numFmt w:val="decimal"/>
      <w:lvlText w:val="%7."/>
      <w:lvlJc w:val="left"/>
      <w:pPr>
        <w:ind w:left="4680" w:hanging="360"/>
      </w:pPr>
    </w:lvl>
    <w:lvl w:ilvl="7" w:tplc="3C3E7880">
      <w:start w:val="1"/>
      <w:numFmt w:val="lowerLetter"/>
      <w:lvlText w:val="%8."/>
      <w:lvlJc w:val="left"/>
      <w:pPr>
        <w:ind w:left="5400" w:hanging="360"/>
      </w:pPr>
    </w:lvl>
    <w:lvl w:ilvl="8" w:tplc="5FD6FFD4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46510A7"/>
    <w:multiLevelType w:val="hybridMultilevel"/>
    <w:tmpl w:val="378AF5DC"/>
    <w:lvl w:ilvl="0" w:tplc="9002253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b w:val="0"/>
        <w:i w:val="0"/>
      </w:rPr>
    </w:lvl>
    <w:lvl w:ilvl="1" w:tplc="4BF66B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17EFF9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B22127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0C420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E52BF2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5CFFE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C5469E6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B7CB75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F967A0D"/>
    <w:multiLevelType w:val="hybridMultilevel"/>
    <w:tmpl w:val="C6FE7536"/>
    <w:lvl w:ilvl="0" w:tplc="7148324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607700"/>
    <w:rsid w:val="000044FA"/>
    <w:rsid w:val="00023F9B"/>
    <w:rsid w:val="000247AD"/>
    <w:rsid w:val="00040B59"/>
    <w:rsid w:val="00041747"/>
    <w:rsid w:val="00041EA8"/>
    <w:rsid w:val="00070A22"/>
    <w:rsid w:val="00071A2F"/>
    <w:rsid w:val="00075757"/>
    <w:rsid w:val="0008298C"/>
    <w:rsid w:val="000A160E"/>
    <w:rsid w:val="000B406D"/>
    <w:rsid w:val="000B6798"/>
    <w:rsid w:val="000B7A4B"/>
    <w:rsid w:val="000C485A"/>
    <w:rsid w:val="000C4FCB"/>
    <w:rsid w:val="000F75D7"/>
    <w:rsid w:val="00121E57"/>
    <w:rsid w:val="00126D23"/>
    <w:rsid w:val="00127C85"/>
    <w:rsid w:val="001504A4"/>
    <w:rsid w:val="00174DD8"/>
    <w:rsid w:val="001768C9"/>
    <w:rsid w:val="001824BD"/>
    <w:rsid w:val="0018718E"/>
    <w:rsid w:val="001939E5"/>
    <w:rsid w:val="0019786A"/>
    <w:rsid w:val="001C0A39"/>
    <w:rsid w:val="001D595D"/>
    <w:rsid w:val="001F0108"/>
    <w:rsid w:val="00201996"/>
    <w:rsid w:val="00204424"/>
    <w:rsid w:val="00215D7A"/>
    <w:rsid w:val="00234515"/>
    <w:rsid w:val="00256B91"/>
    <w:rsid w:val="002642D5"/>
    <w:rsid w:val="002968A1"/>
    <w:rsid w:val="002B1C71"/>
    <w:rsid w:val="002C7D91"/>
    <w:rsid w:val="002D328F"/>
    <w:rsid w:val="00310FE2"/>
    <w:rsid w:val="0032535E"/>
    <w:rsid w:val="0033238E"/>
    <w:rsid w:val="0036089D"/>
    <w:rsid w:val="003A71B8"/>
    <w:rsid w:val="003C5EF5"/>
    <w:rsid w:val="003F4B0E"/>
    <w:rsid w:val="00407F5F"/>
    <w:rsid w:val="00417450"/>
    <w:rsid w:val="00421DD8"/>
    <w:rsid w:val="004316D6"/>
    <w:rsid w:val="00437544"/>
    <w:rsid w:val="00445376"/>
    <w:rsid w:val="004477BF"/>
    <w:rsid w:val="0055326D"/>
    <w:rsid w:val="00584AC3"/>
    <w:rsid w:val="005857CD"/>
    <w:rsid w:val="00594A52"/>
    <w:rsid w:val="00595C46"/>
    <w:rsid w:val="00596A22"/>
    <w:rsid w:val="005A4614"/>
    <w:rsid w:val="005A6FD5"/>
    <w:rsid w:val="005B467E"/>
    <w:rsid w:val="005C4DDC"/>
    <w:rsid w:val="005E1F3E"/>
    <w:rsid w:val="00607700"/>
    <w:rsid w:val="006367E2"/>
    <w:rsid w:val="00645E6D"/>
    <w:rsid w:val="0065784B"/>
    <w:rsid w:val="00665D18"/>
    <w:rsid w:val="00674CAC"/>
    <w:rsid w:val="0069148E"/>
    <w:rsid w:val="006942CF"/>
    <w:rsid w:val="006B5E64"/>
    <w:rsid w:val="006B6B38"/>
    <w:rsid w:val="006C0C40"/>
    <w:rsid w:val="007137A9"/>
    <w:rsid w:val="00756A03"/>
    <w:rsid w:val="00771D87"/>
    <w:rsid w:val="00776582"/>
    <w:rsid w:val="00786CA4"/>
    <w:rsid w:val="00790B8E"/>
    <w:rsid w:val="0079551C"/>
    <w:rsid w:val="00797A7C"/>
    <w:rsid w:val="007B513B"/>
    <w:rsid w:val="007C7518"/>
    <w:rsid w:val="007D5DCC"/>
    <w:rsid w:val="00850021"/>
    <w:rsid w:val="00867FD3"/>
    <w:rsid w:val="008735C2"/>
    <w:rsid w:val="008A1078"/>
    <w:rsid w:val="008B2109"/>
    <w:rsid w:val="008B33DC"/>
    <w:rsid w:val="008F752D"/>
    <w:rsid w:val="00913488"/>
    <w:rsid w:val="009276E6"/>
    <w:rsid w:val="009652BD"/>
    <w:rsid w:val="009809F9"/>
    <w:rsid w:val="00992F6C"/>
    <w:rsid w:val="0099386A"/>
    <w:rsid w:val="009F2FB6"/>
    <w:rsid w:val="009F4605"/>
    <w:rsid w:val="009F4B85"/>
    <w:rsid w:val="009F52A8"/>
    <w:rsid w:val="009F613F"/>
    <w:rsid w:val="009F768E"/>
    <w:rsid w:val="00A00A49"/>
    <w:rsid w:val="00A1224E"/>
    <w:rsid w:val="00A34911"/>
    <w:rsid w:val="00A75129"/>
    <w:rsid w:val="00A90282"/>
    <w:rsid w:val="00AB36A5"/>
    <w:rsid w:val="00AD46D9"/>
    <w:rsid w:val="00AF4321"/>
    <w:rsid w:val="00B15BB1"/>
    <w:rsid w:val="00B16FD8"/>
    <w:rsid w:val="00B1782E"/>
    <w:rsid w:val="00B22B87"/>
    <w:rsid w:val="00B64BF4"/>
    <w:rsid w:val="00BE5833"/>
    <w:rsid w:val="00BF19C4"/>
    <w:rsid w:val="00BF545A"/>
    <w:rsid w:val="00C17A72"/>
    <w:rsid w:val="00C24D8D"/>
    <w:rsid w:val="00C33CA3"/>
    <w:rsid w:val="00C53DE9"/>
    <w:rsid w:val="00C8665F"/>
    <w:rsid w:val="00C86693"/>
    <w:rsid w:val="00CC68CC"/>
    <w:rsid w:val="00CD5ADA"/>
    <w:rsid w:val="00CD6C81"/>
    <w:rsid w:val="00CF4C2D"/>
    <w:rsid w:val="00D65BCF"/>
    <w:rsid w:val="00D85A31"/>
    <w:rsid w:val="00D93B25"/>
    <w:rsid w:val="00D953A4"/>
    <w:rsid w:val="00DC081B"/>
    <w:rsid w:val="00DD1BD3"/>
    <w:rsid w:val="00E32222"/>
    <w:rsid w:val="00E36FE6"/>
    <w:rsid w:val="00E55EBE"/>
    <w:rsid w:val="00E62D9E"/>
    <w:rsid w:val="00E64384"/>
    <w:rsid w:val="00E92F80"/>
    <w:rsid w:val="00EA3A25"/>
    <w:rsid w:val="00EC7BC7"/>
    <w:rsid w:val="00ED7E56"/>
    <w:rsid w:val="00EF2E30"/>
    <w:rsid w:val="00F07B63"/>
    <w:rsid w:val="00F20348"/>
    <w:rsid w:val="00F22B11"/>
    <w:rsid w:val="00F2331E"/>
    <w:rsid w:val="00F40806"/>
    <w:rsid w:val="00F41470"/>
    <w:rsid w:val="00F46329"/>
    <w:rsid w:val="00F81B41"/>
    <w:rsid w:val="00FB18D0"/>
    <w:rsid w:val="00FB260B"/>
    <w:rsid w:val="00FF2905"/>
    <w:rsid w:val="00FF3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07700"/>
    <w:pPr>
      <w:widowControl w:val="0"/>
    </w:pPr>
  </w:style>
  <w:style w:type="paragraph" w:styleId="2">
    <w:name w:val="heading 2"/>
    <w:basedOn w:val="a"/>
    <w:next w:val="a"/>
    <w:link w:val="20"/>
    <w:qFormat/>
    <w:rsid w:val="00C8665F"/>
    <w:pPr>
      <w:keepNext/>
      <w:widowControl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07700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24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semiHidden/>
    <w:rsid w:val="00FF2905"/>
    <w:pPr>
      <w:widowControl/>
    </w:pPr>
  </w:style>
  <w:style w:type="paragraph" w:customStyle="1" w:styleId="ConsPlusNormal">
    <w:name w:val="ConsPlusNormal"/>
    <w:rsid w:val="00FF290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rmal">
    <w:name w:val="ConsNormal"/>
    <w:rsid w:val="00FF290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styleId="a6">
    <w:name w:val="footnote reference"/>
    <w:basedOn w:val="a0"/>
    <w:semiHidden/>
    <w:rsid w:val="00FF2905"/>
    <w:rPr>
      <w:vertAlign w:val="superscript"/>
    </w:rPr>
  </w:style>
  <w:style w:type="character" w:styleId="a7">
    <w:name w:val="Hyperlink"/>
    <w:basedOn w:val="a0"/>
    <w:rsid w:val="00FF2905"/>
    <w:rPr>
      <w:color w:val="0000FF"/>
      <w:u w:val="single"/>
    </w:rPr>
  </w:style>
  <w:style w:type="paragraph" w:styleId="a8">
    <w:name w:val="Balloon Text"/>
    <w:basedOn w:val="a"/>
    <w:link w:val="a9"/>
    <w:rsid w:val="005A461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A4614"/>
    <w:rPr>
      <w:rFonts w:ascii="Tahoma" w:hAnsi="Tahoma" w:cs="Tahoma"/>
      <w:sz w:val="16"/>
      <w:szCs w:val="16"/>
    </w:rPr>
  </w:style>
  <w:style w:type="character" w:customStyle="1" w:styleId="a5">
    <w:name w:val="Текст сноски Знак"/>
    <w:link w:val="a4"/>
    <w:semiHidden/>
    <w:rsid w:val="006942CF"/>
  </w:style>
  <w:style w:type="character" w:customStyle="1" w:styleId="20">
    <w:name w:val="Заголовок 2 Знак"/>
    <w:basedOn w:val="a0"/>
    <w:link w:val="2"/>
    <w:rsid w:val="00C8665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Title">
    <w:name w:val="ConsPlusTitle"/>
    <w:rsid w:val="00C8665F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rsid w:val="00C8665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30">
    <w:name w:val="Body Text Indent 3"/>
    <w:basedOn w:val="a"/>
    <w:link w:val="31"/>
    <w:rsid w:val="00C8665F"/>
    <w:pPr>
      <w:widowControl/>
      <w:ind w:firstLine="720"/>
      <w:jc w:val="both"/>
    </w:pPr>
    <w:rPr>
      <w:sz w:val="24"/>
      <w:szCs w:val="24"/>
    </w:rPr>
  </w:style>
  <w:style w:type="character" w:customStyle="1" w:styleId="31">
    <w:name w:val="Основной текст с отступом 3 Знак"/>
    <w:basedOn w:val="a0"/>
    <w:link w:val="30"/>
    <w:rsid w:val="00C8665F"/>
    <w:rPr>
      <w:sz w:val="24"/>
      <w:szCs w:val="24"/>
    </w:rPr>
  </w:style>
  <w:style w:type="paragraph" w:customStyle="1" w:styleId="ConsPlusCell">
    <w:name w:val="ConsPlusCell"/>
    <w:rsid w:val="00C8665F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Body Text Indent"/>
    <w:basedOn w:val="a"/>
    <w:link w:val="ab"/>
    <w:rsid w:val="00C8665F"/>
    <w:pPr>
      <w:widowControl/>
      <w:spacing w:after="120"/>
      <w:ind w:left="283"/>
    </w:pPr>
    <w:rPr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C8665F"/>
    <w:rPr>
      <w:sz w:val="24"/>
      <w:szCs w:val="24"/>
    </w:rPr>
  </w:style>
  <w:style w:type="paragraph" w:styleId="ac">
    <w:name w:val="header"/>
    <w:basedOn w:val="a"/>
    <w:link w:val="ad"/>
    <w:rsid w:val="00C8665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ий колонтитул Знак"/>
    <w:basedOn w:val="a0"/>
    <w:link w:val="ac"/>
    <w:rsid w:val="00C8665F"/>
    <w:rPr>
      <w:sz w:val="24"/>
      <w:szCs w:val="24"/>
    </w:rPr>
  </w:style>
  <w:style w:type="paragraph" w:styleId="ae">
    <w:name w:val="footer"/>
    <w:basedOn w:val="a"/>
    <w:link w:val="af"/>
    <w:rsid w:val="00C8665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ий колонтитул Знак"/>
    <w:basedOn w:val="a0"/>
    <w:link w:val="ae"/>
    <w:rsid w:val="00C8665F"/>
    <w:rPr>
      <w:sz w:val="24"/>
      <w:szCs w:val="24"/>
    </w:rPr>
  </w:style>
  <w:style w:type="paragraph" w:styleId="af0">
    <w:name w:val="Normal (Web)"/>
    <w:basedOn w:val="a"/>
    <w:rsid w:val="00C8665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95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528811282318E41F04479E11AEE52DF7A5F4DA5D9E89960F9AFCA8162DDDEC64EEB8F67E8477EB49D9CDDsE75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823AA0BBA95F7F8BC6071B33473ED10C6FB3A0A346FF2EA70B2BA910E984F0F3E03B1A97F009C177BB4534D5A10F0E8D8D54BBE300A8CDC5S168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BFB65DAC9A834135FA51AC2CDEFC825956F7FAF84FBDB729B070C57FE244C45F5279ACBF7430FC438CFA88EF0BD2CAFF39C0C270DAF604BFS364I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list-org.com/list?okved2=84.11.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st-org.com/list?okato=5623355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35</Pages>
  <Words>9641</Words>
  <Characters>54955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КОЛЫШЛЕЙСКОГО РАЙОНА</vt:lpstr>
    </vt:vector>
  </TitlesOfParts>
  <Company>admin</Company>
  <LinksUpToDate>false</LinksUpToDate>
  <CharactersWithSpaces>64468</CharactersWithSpaces>
  <SharedDoc>false</SharedDoc>
  <HLinks>
    <vt:vector size="30" baseType="variant">
      <vt:variant>
        <vt:i4>4587615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consultantplus://offline/ref=41F2093B2B50C447814C7942D92BD89EEFB09455E7CC492B515E07D4AB22EE68F456CE12F1E16842A5E437jBiAL</vt:lpwstr>
      </vt:variant>
      <vt:variant>
        <vt:lpwstr/>
      </vt:variant>
      <vt:variant>
        <vt:i4>4587527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consultantplus://offline/ref=41F2093B2B50C447814C7942D92BD89EEFB09455E7CC492B515E07D4AB22EE68F456CE12F1E16842A5E436jBi8L</vt:lpwstr>
      </vt:variant>
      <vt:variant>
        <vt:lpwstr/>
      </vt:variant>
      <vt:variant>
        <vt:i4>786432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consultantplus://offline/ref=82F07FF4654961721DC7BF7BFC085CC2BB6DB06905FED0B20BEDE64BDF7FE006F3593F433C33E017EF8919T5A1H</vt:lpwstr>
      </vt:variant>
      <vt:variant>
        <vt:lpwstr/>
      </vt:variant>
      <vt:variant>
        <vt:i4>5439579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consultantplus://offline/ref=B2543C44975195A7E603C665DA08E314A0AD85B9B5A718B6CB4DC1E79810CC676B92A07A6A5463FA1A99B5sEn1H</vt:lpwstr>
      </vt:variant>
      <vt:variant>
        <vt:lpwstr/>
      </vt:variant>
      <vt:variant>
        <vt:i4>1835023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consultantplus://offline/ref=890E0902E90368CCD8A205EF9BDC613DE4DAAC217C0DC8EAAF1FD13998A25EB378B26A3F560896EA0D7D89IA4DH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КОЛЫШЛЕЙСКОГО РАЙОНА</dc:title>
  <dc:creator>arm13</dc:creator>
  <cp:lastModifiedBy>Admin</cp:lastModifiedBy>
  <cp:revision>8</cp:revision>
  <cp:lastPrinted>2020-09-23T13:38:00Z</cp:lastPrinted>
  <dcterms:created xsi:type="dcterms:W3CDTF">2024-06-19T07:06:00Z</dcterms:created>
  <dcterms:modified xsi:type="dcterms:W3CDTF">2024-06-19T07:26:00Z</dcterms:modified>
</cp:coreProperties>
</file>